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eading=h.gjdgxs" w:colFirst="0" w:colLast="0"/>
    <w:bookmarkStart w:id="1" w:name="bookmark=id.1fob9te" w:colFirst="0" w:colLast="0"/>
    <w:bookmarkStart w:id="2" w:name="bookmark=id.30j0zll" w:colFirst="0" w:colLast="0"/>
    <w:bookmarkEnd w:id="0"/>
    <w:bookmarkEnd w:id="1"/>
    <w:bookmarkEnd w:id="2"/>
    <w:p w14:paraId="6EA9087F" w14:textId="7310522A" w:rsidR="007624F2" w:rsidRPr="00D957BD" w:rsidRDefault="00CD6A63" w:rsidP="003B08E9">
      <w:pPr>
        <w:pBdr>
          <w:top w:val="nil"/>
          <w:left w:val="nil"/>
          <w:bottom w:val="nil"/>
          <w:right w:val="nil"/>
          <w:between w:val="nil"/>
        </w:pBdr>
        <w:spacing w:after="0" w:line="240" w:lineRule="auto"/>
        <w:jc w:val="both"/>
        <w:rPr>
          <w:rFonts w:ascii="Times New Roman" w:eastAsia="Times New Roman" w:hAnsi="Times New Roman" w:cs="Times New Roman"/>
          <w:b/>
          <w:color w:val="000000"/>
          <w:sz w:val="28"/>
          <w:szCs w:val="28"/>
        </w:rPr>
      </w:pPr>
      <w:sdt>
        <w:sdtPr>
          <w:rPr>
            <w:rFonts w:ascii="Times New Roman" w:hAnsi="Times New Roman" w:cs="Times New Roman"/>
          </w:rPr>
          <w:tag w:val="goog_rdk_0"/>
          <w:id w:val="-1826507006"/>
        </w:sdtPr>
        <w:sdtEndPr>
          <w:rPr>
            <w:rFonts w:asciiTheme="minorHAnsi" w:hAnsiTheme="minorHAnsi" w:cstheme="minorBidi"/>
            <w:b/>
            <w:i/>
          </w:rPr>
        </w:sdtEndPr>
        <w:sdtContent>
          <w:sdt>
            <w:sdtPr>
              <w:rPr>
                <w:rFonts w:ascii="Times New Roman" w:hAnsi="Times New Roman" w:cs="Times New Roman"/>
              </w:rPr>
              <w:tag w:val="goog_rdk_0"/>
              <w:id w:val="1660650987"/>
            </w:sdtPr>
            <w:sdtContent>
              <w:sdt>
                <w:sdtPr>
                  <w:rPr>
                    <w:rFonts w:ascii="Times New Roman" w:hAnsi="Times New Roman" w:cs="Times New Roman"/>
                  </w:rPr>
                  <w:tag w:val="goog_rdk_0"/>
                  <w:id w:val="693506814"/>
                </w:sdtPr>
                <w:sdtContent>
                  <w:sdt>
                    <w:sdtPr>
                      <w:rPr>
                        <w:rFonts w:ascii="Times New Roman" w:hAnsi="Times New Roman" w:cs="Times New Roman"/>
                        <w:noProof/>
                        <w:lang w:val="en-ID"/>
                      </w:rPr>
                      <w:tag w:val="goog_rdk_0"/>
                      <w:id w:val="361166188"/>
                    </w:sdtPr>
                    <w:sdtContent>
                      <w:sdt>
                        <w:sdtPr>
                          <w:rPr>
                            <w:rFonts w:ascii="Times New Roman" w:hAnsi="Times New Roman" w:cs="Times New Roman"/>
                          </w:rPr>
                          <w:tag w:val="goog_rdk_0"/>
                          <w:id w:val="885148909"/>
                        </w:sdtPr>
                        <w:sdtContent>
                          <w:sdt>
                            <w:sdtPr>
                              <w:rPr>
                                <w:rFonts w:ascii="Times New Roman" w:hAnsi="Times New Roman" w:cs="Times New Roman"/>
                              </w:rPr>
                              <w:tag w:val="goog_rdk_0"/>
                              <w:id w:val="1673369248"/>
                            </w:sdtPr>
                            <w:sdtContent>
                              <w:sdt>
                                <w:sdtPr>
                                  <w:rPr>
                                    <w:rFonts w:ascii="Times New Roman" w:hAnsi="Times New Roman" w:cs="Times New Roman"/>
                                  </w:rPr>
                                  <w:tag w:val="goog_rdk_0"/>
                                  <w:id w:val="623347843"/>
                                </w:sdtPr>
                                <w:sdtContent>
                                  <w:sdt>
                                    <w:sdtPr>
                                      <w:tag w:val="goog_rdk_0"/>
                                      <w:id w:val="522516542"/>
                                    </w:sdtPr>
                                    <w:sdtContent>
                                      <w:sdt>
                                        <w:sdtPr>
                                          <w:rPr>
                                            <w:rFonts w:ascii="Times New Roman" w:hAnsi="Times New Roman" w:cs="Times New Roman"/>
                                          </w:rPr>
                                          <w:tag w:val="goog_rdk_0"/>
                                          <w:id w:val="-974913566"/>
                                        </w:sdtPr>
                                        <w:sdtEndPr/>
                                        <w:sdtContent>
                                          <w:bookmarkStart w:id="3" w:name="_Hlk200633019"/>
                                          <w:bookmarkEnd w:id="3"/>
                                          <w:r w:rsidR="007462B6" w:rsidRPr="005872ED">
                                            <w:rPr>
                                              <w:rFonts w:ascii="Times New Roman" w:hAnsi="Times New Roman" w:cs="Times New Roman"/>
                                              <w:b/>
                                              <w:sz w:val="28"/>
                                              <w:szCs w:val="28"/>
                                            </w:rPr>
                                            <w:t xml:space="preserve">Pengaruh Online Customer Review Produk Kosmetik Rias Wajah Dekoratif terhadap Perilaku Konsumtif di TikTok </w:t>
                                          </w:r>
                                          <w:proofErr w:type="gramStart"/>
                                          <w:r w:rsidR="007462B6" w:rsidRPr="005872ED">
                                            <w:rPr>
                                              <w:rFonts w:ascii="Times New Roman" w:hAnsi="Times New Roman" w:cs="Times New Roman"/>
                                              <w:b/>
                                              <w:sz w:val="28"/>
                                              <w:szCs w:val="28"/>
                                            </w:rPr>
                                            <w:t>Shop</w:t>
                                          </w:r>
                                          <w:proofErr w:type="gramEnd"/>
                                          <w:r w:rsidR="007462B6" w:rsidRPr="005872ED">
                                            <w:rPr>
                                              <w:rFonts w:ascii="Times New Roman" w:hAnsi="Times New Roman" w:cs="Times New Roman"/>
                                              <w:b/>
                                              <w:sz w:val="28"/>
                                              <w:szCs w:val="28"/>
                                            </w:rPr>
                                            <w:br/>
                                            <w:t>(Studi pada Mahasiswi Program Studi Pendidikan Tata Rias Universitas Negeri Jakarta)</w:t>
                                          </w:r>
                                          <w:r w:rsidR="007462B6">
                                            <w:rPr>
                                              <w:rFonts w:ascii="Times New Roman" w:hAnsi="Times New Roman" w:cs="Times New Roman"/>
                                              <w:b/>
                                              <w:sz w:val="28"/>
                                              <w:szCs w:val="28"/>
                                            </w:rPr>
                                            <w:t xml:space="preserve"> </w:t>
                                          </w:r>
                                        </w:sdtContent>
                                      </w:sdt>
                                    </w:sdtContent>
                                  </w:sdt>
                                </w:sdtContent>
                              </w:sdt>
                            </w:sdtContent>
                          </w:sdt>
                        </w:sdtContent>
                      </w:sdt>
                      <w:r w:rsidR="00754636">
                        <w:rPr>
                          <w:rFonts w:ascii="Times New Roman" w:hAnsi="Times New Roman" w:cs="Times New Roman"/>
                        </w:rPr>
                        <w:t xml:space="preserve"> </w:t>
                      </w:r>
                    </w:sdtContent>
                  </w:sdt>
                  <w:r w:rsidR="00372666">
                    <w:rPr>
                      <w:rFonts w:ascii="Times New Roman" w:hAnsi="Times New Roman" w:cs="Times New Roman"/>
                      <w:noProof/>
                      <w:lang w:val="en-ID"/>
                    </w:rPr>
                    <w:t xml:space="preserve"> </w:t>
                  </w:r>
                </w:sdtContent>
              </w:sdt>
              <w:r w:rsidR="0016512F">
                <w:rPr>
                  <w:rFonts w:ascii="Times New Roman" w:hAnsi="Times New Roman" w:cs="Times New Roman"/>
                </w:rPr>
                <w:t xml:space="preserve"> </w:t>
              </w:r>
            </w:sdtContent>
          </w:sdt>
        </w:sdtContent>
      </w:sdt>
    </w:p>
    <w:p w14:paraId="596FDA87" w14:textId="30A87E79" w:rsidR="0016512F" w:rsidRDefault="006113A4" w:rsidP="006113A4">
      <w:pPr>
        <w:pBdr>
          <w:top w:val="nil"/>
          <w:left w:val="nil"/>
          <w:bottom w:val="nil"/>
          <w:right w:val="nil"/>
          <w:between w:val="nil"/>
        </w:pBdr>
        <w:tabs>
          <w:tab w:val="left" w:pos="2970"/>
        </w:tabs>
        <w:spacing w:after="6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b/>
      </w:r>
    </w:p>
    <w:p w14:paraId="3BC367F5" w14:textId="6D889990" w:rsidR="007039AC" w:rsidRPr="00A24FE4" w:rsidRDefault="007039AC" w:rsidP="007039AC">
      <w:pPr>
        <w:pStyle w:val="E-JOURNALTitleEnglish"/>
        <w:jc w:val="left"/>
        <w:rPr>
          <w:i w:val="0"/>
          <w:vertAlign w:val="superscript"/>
          <w:lang w:val="en-US"/>
        </w:rPr>
      </w:pPr>
      <w:r>
        <w:rPr>
          <w:i w:val="0"/>
          <w:lang w:val="en-GB"/>
        </w:rPr>
        <w:t>Firda Fairuz Karimah</w:t>
      </w:r>
      <w:r w:rsidRPr="00A24FE4">
        <w:rPr>
          <w:i w:val="0"/>
          <w:vertAlign w:val="superscript"/>
          <w:lang w:val="en-GB"/>
        </w:rPr>
        <w:t>1</w:t>
      </w:r>
      <w:r>
        <w:rPr>
          <w:i w:val="0"/>
          <w:lang w:val="en-GB"/>
        </w:rPr>
        <w:t xml:space="preserve">*, Sri Irtawidjajanti </w:t>
      </w:r>
      <w:r w:rsidRPr="00A24FE4">
        <w:rPr>
          <w:i w:val="0"/>
          <w:vertAlign w:val="superscript"/>
          <w:lang w:val="en-GB"/>
        </w:rPr>
        <w:t>2</w:t>
      </w:r>
      <w:r>
        <w:rPr>
          <w:i w:val="0"/>
          <w:lang w:val="en-GB"/>
        </w:rPr>
        <w:t xml:space="preserve">, Neneng Siti Silfi Ambarwati </w:t>
      </w:r>
      <w:r w:rsidRPr="00A24FE4">
        <w:rPr>
          <w:i w:val="0"/>
          <w:vertAlign w:val="superscript"/>
          <w:lang w:val="en-GB"/>
        </w:rPr>
        <w:t>3</w:t>
      </w:r>
      <w:r>
        <w:rPr>
          <w:i w:val="0"/>
          <w:vertAlign w:val="superscript"/>
          <w:lang w:val="en-GB"/>
        </w:rPr>
        <w:t xml:space="preserve"> </w:t>
      </w:r>
    </w:p>
    <w:p w14:paraId="5277ED3B" w14:textId="324DC538" w:rsidR="007039AC" w:rsidRPr="007039AC" w:rsidRDefault="007039AC" w:rsidP="007039AC">
      <w:pPr>
        <w:pStyle w:val="E-JOURNALAuthor"/>
        <w:jc w:val="left"/>
        <w:rPr>
          <w:sz w:val="20"/>
          <w:szCs w:val="20"/>
        </w:rPr>
      </w:pPr>
      <w:r>
        <w:rPr>
          <w:sz w:val="20"/>
          <w:szCs w:val="20"/>
          <w:vertAlign w:val="superscript"/>
          <w:lang w:val="en-US"/>
        </w:rPr>
        <w:t>1,2,3</w:t>
      </w:r>
      <w:r w:rsidRPr="007039AC">
        <w:rPr>
          <w:sz w:val="20"/>
          <w:szCs w:val="20"/>
        </w:rPr>
        <w:t xml:space="preserve">Program Studi Pendidikan Tata Rias, Fakultas Teknik, Universitas Negeri Jakarta, Jl. Rawamangun Muka, Jakarta Timur 13220, Indonesia </w:t>
      </w:r>
    </w:p>
    <w:p w14:paraId="5DD4D85C" w14:textId="77777777" w:rsidR="007039AC" w:rsidRPr="007039AC" w:rsidRDefault="007039AC" w:rsidP="007039AC">
      <w:pPr>
        <w:pStyle w:val="E-JOURNALAuthor"/>
        <w:jc w:val="left"/>
        <w:rPr>
          <w:sz w:val="20"/>
          <w:szCs w:val="20"/>
          <w:vertAlign w:val="superscript"/>
          <w:lang w:val="en-GB"/>
        </w:rPr>
      </w:pPr>
      <w:r w:rsidRPr="007039AC">
        <w:rPr>
          <w:sz w:val="20"/>
          <w:szCs w:val="20"/>
        </w:rPr>
        <w:t xml:space="preserve">E-mail: </w:t>
      </w:r>
      <w:r w:rsidRPr="007039AC">
        <w:rPr>
          <w:sz w:val="20"/>
          <w:szCs w:val="20"/>
          <w:lang w:val="en-GB"/>
        </w:rPr>
        <w:t>Firda.fairuz03@gmail.com</w:t>
      </w:r>
    </w:p>
    <w:p w14:paraId="63C9AED5" w14:textId="406785B5" w:rsidR="005F275E" w:rsidRPr="00DB0960" w:rsidRDefault="009C65E7" w:rsidP="003230DE">
      <w:pPr>
        <w:pBdr>
          <w:top w:val="nil"/>
          <w:left w:val="nil"/>
          <w:bottom w:val="nil"/>
          <w:right w:val="nil"/>
          <w:between w:val="nil"/>
        </w:pBdr>
        <w:spacing w:after="0" w:line="240" w:lineRule="auto"/>
        <w:jc w:val="both"/>
        <w:rPr>
          <w:rFonts w:ascii="Times New Roman" w:hAnsi="Times New Roman" w:cs="Times New Roman"/>
          <w:color w:val="000000" w:themeColor="text1"/>
          <w:sz w:val="20"/>
          <w:szCs w:val="20"/>
          <w:vertAlign w:val="superscript"/>
          <w:lang w:val="en-GB"/>
        </w:rPr>
      </w:pPr>
      <w:r w:rsidRPr="00DB0960">
        <w:rPr>
          <w:rFonts w:ascii="Times New Roman" w:hAnsi="Times New Roman" w:cs="Times New Roman"/>
          <w:color w:val="000000" w:themeColor="text1"/>
          <w:sz w:val="20"/>
          <w:szCs w:val="20"/>
        </w:rPr>
        <w:t>*</w:t>
      </w:r>
      <w:r w:rsidR="005F275E" w:rsidRPr="00DB0960">
        <w:rPr>
          <w:rFonts w:ascii="Times New Roman" w:hAnsi="Times New Roman" w:cs="Times New Roman"/>
          <w:color w:val="000000" w:themeColor="text1"/>
          <w:sz w:val="20"/>
          <w:szCs w:val="20"/>
        </w:rPr>
        <w:t>Corresponding Author</w:t>
      </w:r>
    </w:p>
    <w:p w14:paraId="4B44FD64" w14:textId="7396F0E8" w:rsidR="005F275E" w:rsidRPr="00B37DB8" w:rsidRDefault="005F275E" w:rsidP="007624F2">
      <w:pPr>
        <w:pStyle w:val="JRPMAuthor-Afiliation"/>
        <w:jc w:val="left"/>
        <w:rPr>
          <w:b/>
          <w:i/>
          <w:color w:val="0000FF"/>
          <w:sz w:val="20"/>
          <w:lang w:val="en-US"/>
        </w:rPr>
      </w:pPr>
      <w:r w:rsidRPr="00B37DB8">
        <w:rPr>
          <w:b/>
          <w:i/>
          <w:noProof/>
          <w:lang w:val="en-US"/>
        </w:rPr>
        <w:drawing>
          <wp:inline distT="0" distB="0" distL="0" distR="0" wp14:anchorId="5448E8FC" wp14:editId="44293DF9">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https://journal.uny.ac.id/public/site/images/icons/icon-do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B37DB8">
        <w:rPr>
          <w:color w:val="0000FF"/>
          <w:sz w:val="20"/>
          <w:highlight w:val="white"/>
          <w:u w:val="single"/>
        </w:rPr>
        <w:t>https://doi.org/10.31004/jerkin.v</w:t>
      </w:r>
      <w:r w:rsidRPr="00B37DB8">
        <w:rPr>
          <w:color w:val="0000FF"/>
          <w:sz w:val="20"/>
          <w:highlight w:val="white"/>
          <w:u w:val="single"/>
          <w:lang w:val="en-US"/>
        </w:rPr>
        <w:t>4</w:t>
      </w:r>
      <w:r w:rsidRPr="00B37DB8">
        <w:rPr>
          <w:color w:val="0000FF"/>
          <w:sz w:val="20"/>
          <w:highlight w:val="white"/>
          <w:u w:val="single"/>
        </w:rPr>
        <w:t>i</w:t>
      </w:r>
      <w:r w:rsidRPr="00B37DB8">
        <w:rPr>
          <w:color w:val="0000FF"/>
          <w:sz w:val="20"/>
          <w:highlight w:val="white"/>
          <w:u w:val="single"/>
          <w:lang w:val="en-US"/>
        </w:rPr>
        <w:t>1</w:t>
      </w:r>
      <w:r w:rsidRPr="00B37DB8">
        <w:rPr>
          <w:color w:val="0000FF"/>
          <w:sz w:val="20"/>
          <w:highlight w:val="white"/>
          <w:u w:val="single"/>
        </w:rPr>
        <w:t>.</w:t>
      </w:r>
      <w:r w:rsidR="000037F1" w:rsidRPr="00B37DB8">
        <w:rPr>
          <w:color w:val="0000FF"/>
          <w:sz w:val="20"/>
          <w:u w:val="single"/>
          <w:lang w:val="en-US"/>
        </w:rPr>
        <w:t>1</w:t>
      </w:r>
      <w:r w:rsidR="007361CB">
        <w:rPr>
          <w:color w:val="0000FF"/>
          <w:sz w:val="20"/>
          <w:u w:val="single"/>
          <w:lang w:val="en-US"/>
        </w:rPr>
        <w:t>8</w:t>
      </w:r>
      <w:r w:rsidR="006B1E55">
        <w:rPr>
          <w:color w:val="0000FF"/>
          <w:sz w:val="20"/>
          <w:u w:val="single"/>
          <w:lang w:val="en-US"/>
        </w:rPr>
        <w:t>67</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925F9A" w:rsidRPr="00B37DB8" w14:paraId="129E6CDC" w14:textId="77777777" w:rsidTr="00427644">
        <w:tc>
          <w:tcPr>
            <w:tcW w:w="2547" w:type="dxa"/>
            <w:tcBorders>
              <w:top w:val="single" w:sz="12" w:space="0" w:color="9BBB59" w:themeColor="accent3"/>
              <w:bottom w:val="single" w:sz="12" w:space="0" w:color="9BBB59" w:themeColor="accent3"/>
            </w:tcBorders>
          </w:tcPr>
          <w:p w14:paraId="088068E7" w14:textId="77777777" w:rsidR="00925F9A" w:rsidRPr="00B37DB8" w:rsidRDefault="00925F9A" w:rsidP="007624F2">
            <w:pPr>
              <w:pStyle w:val="E-JOURNALAbstrakTitle"/>
              <w:spacing w:after="0"/>
              <w:jc w:val="left"/>
              <w:rPr>
                <w:sz w:val="20"/>
                <w:lang w:val="en-US"/>
              </w:rPr>
            </w:pPr>
            <w:r w:rsidRPr="00B37DB8">
              <w:rPr>
                <w:sz w:val="20"/>
                <w:lang w:val="en-US"/>
              </w:rPr>
              <w:t>ARTICLE INFO</w:t>
            </w:r>
          </w:p>
        </w:tc>
        <w:tc>
          <w:tcPr>
            <w:tcW w:w="6515" w:type="dxa"/>
            <w:tcBorders>
              <w:top w:val="single" w:sz="12" w:space="0" w:color="9BBB59" w:themeColor="accent3"/>
              <w:bottom w:val="single" w:sz="12" w:space="0" w:color="9BBB59" w:themeColor="accent3"/>
            </w:tcBorders>
          </w:tcPr>
          <w:p w14:paraId="4145175F" w14:textId="77777777" w:rsidR="00925F9A" w:rsidRPr="00B37DB8" w:rsidRDefault="00925F9A" w:rsidP="007624F2">
            <w:pPr>
              <w:pStyle w:val="E-JOURNALAbstrakTitle"/>
              <w:spacing w:after="0"/>
              <w:jc w:val="left"/>
              <w:rPr>
                <w:sz w:val="20"/>
              </w:rPr>
            </w:pPr>
            <w:r w:rsidRPr="00B37DB8">
              <w:rPr>
                <w:iCs/>
                <w:sz w:val="20"/>
              </w:rPr>
              <w:t>ABSTRACT</w:t>
            </w:r>
          </w:p>
        </w:tc>
      </w:tr>
      <w:tr w:rsidR="00925F9A" w:rsidRPr="00B37DB8" w14:paraId="007B7828" w14:textId="77777777" w:rsidTr="00372666">
        <w:trPr>
          <w:trHeight w:val="602"/>
        </w:trPr>
        <w:tc>
          <w:tcPr>
            <w:tcW w:w="2547" w:type="dxa"/>
            <w:vMerge w:val="restart"/>
            <w:tcBorders>
              <w:top w:val="single" w:sz="12" w:space="0" w:color="9BBB59" w:themeColor="accent3"/>
            </w:tcBorders>
          </w:tcPr>
          <w:p w14:paraId="62C2E320" w14:textId="77777777" w:rsidR="00925F9A" w:rsidRPr="00B37DB8" w:rsidRDefault="00925F9A" w:rsidP="007624F2">
            <w:pPr>
              <w:pStyle w:val="E-JOURNALAbstrakTitle"/>
              <w:spacing w:after="0"/>
              <w:ind w:left="-108"/>
              <w:jc w:val="left"/>
              <w:rPr>
                <w:sz w:val="20"/>
                <w:szCs w:val="20"/>
              </w:rPr>
            </w:pPr>
            <w:r w:rsidRPr="00B37DB8">
              <w:rPr>
                <w:sz w:val="20"/>
                <w:szCs w:val="20"/>
              </w:rPr>
              <w:t>Article history</w:t>
            </w:r>
          </w:p>
          <w:p w14:paraId="69902D19" w14:textId="6E444F19" w:rsidR="00925F9A" w:rsidRPr="00B37DB8" w:rsidRDefault="00925F9A" w:rsidP="007624F2">
            <w:pPr>
              <w:pStyle w:val="E-JOURNALAuthor"/>
              <w:ind w:left="-108"/>
              <w:jc w:val="left"/>
              <w:rPr>
                <w:i/>
                <w:sz w:val="20"/>
                <w:szCs w:val="20"/>
              </w:rPr>
            </w:pPr>
            <w:r w:rsidRPr="00B37DB8">
              <w:rPr>
                <w:i/>
                <w:sz w:val="20"/>
                <w:szCs w:val="20"/>
              </w:rPr>
              <w:t>Received:</w:t>
            </w:r>
            <w:r w:rsidR="00F32BD5" w:rsidRPr="00B37DB8">
              <w:rPr>
                <w:i/>
                <w:sz w:val="20"/>
                <w:szCs w:val="20"/>
                <w:lang w:val="en-US"/>
              </w:rPr>
              <w:t xml:space="preserve"> 04 July </w:t>
            </w:r>
            <w:r w:rsidRPr="00B37DB8">
              <w:rPr>
                <w:i/>
                <w:sz w:val="20"/>
                <w:szCs w:val="20"/>
                <w:lang w:val="en-US"/>
              </w:rPr>
              <w:t xml:space="preserve">2025  </w:t>
            </w:r>
            <w:r w:rsidRPr="00B37DB8">
              <w:rPr>
                <w:i/>
                <w:sz w:val="20"/>
                <w:szCs w:val="20"/>
              </w:rPr>
              <w:t xml:space="preserve"> </w:t>
            </w:r>
          </w:p>
          <w:p w14:paraId="5B1EF631" w14:textId="2445FBAB" w:rsidR="00925F9A" w:rsidRPr="00B37DB8" w:rsidRDefault="00925F9A" w:rsidP="007624F2">
            <w:pPr>
              <w:pStyle w:val="E-JOURNALAuthor"/>
              <w:ind w:left="-108"/>
              <w:jc w:val="left"/>
              <w:rPr>
                <w:i/>
                <w:sz w:val="20"/>
                <w:szCs w:val="20"/>
                <w:lang w:val="en-US"/>
              </w:rPr>
            </w:pPr>
            <w:r w:rsidRPr="00B37DB8">
              <w:rPr>
                <w:i/>
                <w:sz w:val="20"/>
                <w:szCs w:val="20"/>
              </w:rPr>
              <w:t xml:space="preserve">Revised: </w:t>
            </w:r>
            <w:r w:rsidR="00F32BD5" w:rsidRPr="00B37DB8">
              <w:rPr>
                <w:i/>
                <w:sz w:val="20"/>
                <w:szCs w:val="20"/>
                <w:lang w:val="en-US"/>
              </w:rPr>
              <w:t>10</w:t>
            </w:r>
            <w:r w:rsidRPr="00B37DB8">
              <w:rPr>
                <w:i/>
                <w:sz w:val="20"/>
                <w:szCs w:val="20"/>
                <w:lang w:val="en-US"/>
              </w:rPr>
              <w:t xml:space="preserve"> July 2025</w:t>
            </w:r>
          </w:p>
          <w:p w14:paraId="4DD79509" w14:textId="6F45C6E3" w:rsidR="00925F9A" w:rsidRPr="00B37DB8" w:rsidRDefault="00925F9A" w:rsidP="007624F2">
            <w:pPr>
              <w:pStyle w:val="E-JOURNALAuthor"/>
              <w:ind w:left="-108"/>
              <w:jc w:val="left"/>
              <w:rPr>
                <w:i/>
                <w:sz w:val="20"/>
                <w:szCs w:val="20"/>
                <w:lang w:val="en-US"/>
              </w:rPr>
            </w:pPr>
            <w:r w:rsidRPr="00B37DB8">
              <w:rPr>
                <w:i/>
                <w:sz w:val="20"/>
                <w:szCs w:val="20"/>
              </w:rPr>
              <w:t>Accepted:</w:t>
            </w:r>
            <w:r w:rsidRPr="00B37DB8">
              <w:rPr>
                <w:i/>
                <w:sz w:val="20"/>
                <w:szCs w:val="20"/>
                <w:lang w:val="en-US"/>
              </w:rPr>
              <w:t xml:space="preserve"> </w:t>
            </w:r>
            <w:r w:rsidR="007361CB">
              <w:rPr>
                <w:i/>
                <w:sz w:val="20"/>
                <w:szCs w:val="20"/>
                <w:lang w:val="en-US"/>
              </w:rPr>
              <w:t>21</w:t>
            </w:r>
            <w:r w:rsidRPr="00B37DB8">
              <w:rPr>
                <w:i/>
                <w:sz w:val="20"/>
                <w:szCs w:val="20"/>
                <w:lang w:val="en-US"/>
              </w:rPr>
              <w:t xml:space="preserve"> July 2025</w:t>
            </w:r>
          </w:p>
          <w:p w14:paraId="627D4EF0" w14:textId="77777777" w:rsidR="00925F9A" w:rsidRPr="00B37DB8" w:rsidRDefault="00925F9A" w:rsidP="007624F2">
            <w:pPr>
              <w:pStyle w:val="E-JOURNALAuthor"/>
              <w:ind w:left="-108"/>
              <w:jc w:val="left"/>
              <w:rPr>
                <w:b/>
                <w:sz w:val="20"/>
                <w:szCs w:val="20"/>
              </w:rPr>
            </w:pPr>
          </w:p>
          <w:p w14:paraId="4CB2B6C0" w14:textId="77777777" w:rsidR="007039AC" w:rsidRDefault="00925F9A" w:rsidP="007039AC">
            <w:pPr>
              <w:pStyle w:val="E-JOURNALAuthor"/>
              <w:ind w:left="-108"/>
              <w:jc w:val="both"/>
              <w:rPr>
                <w:b/>
                <w:bCs/>
                <w:sz w:val="20"/>
                <w:lang w:val="en-GB"/>
              </w:rPr>
            </w:pPr>
            <w:r w:rsidRPr="00B37DB8">
              <w:rPr>
                <w:b/>
                <w:sz w:val="20"/>
                <w:szCs w:val="20"/>
              </w:rPr>
              <w:t>K</w:t>
            </w:r>
            <w:r w:rsidRPr="00B37DB8">
              <w:rPr>
                <w:b/>
                <w:sz w:val="20"/>
                <w:szCs w:val="20"/>
                <w:lang w:val="en-US"/>
              </w:rPr>
              <w:t>ata Kunci</w:t>
            </w:r>
            <w:r w:rsidRPr="00B37DB8">
              <w:rPr>
                <w:b/>
                <w:bCs/>
                <w:sz w:val="20"/>
                <w:lang w:val="en-GB"/>
              </w:rPr>
              <w:t xml:space="preserve"> </w:t>
            </w:r>
            <w:bookmarkStart w:id="4" w:name="_Hlk203922667"/>
          </w:p>
          <w:p w14:paraId="4D9C2A50" w14:textId="7F19B6D8" w:rsidR="007039AC" w:rsidRPr="007039AC" w:rsidRDefault="007039AC" w:rsidP="007039AC">
            <w:pPr>
              <w:pStyle w:val="E-JOURNALAuthor"/>
              <w:ind w:left="-108"/>
              <w:jc w:val="both"/>
              <w:rPr>
                <w:b/>
                <w:bCs/>
                <w:sz w:val="20"/>
                <w:szCs w:val="20"/>
                <w:lang w:val="en-GB"/>
              </w:rPr>
            </w:pPr>
            <w:r w:rsidRPr="007039AC">
              <w:rPr>
                <w:bCs/>
                <w:sz w:val="20"/>
                <w:szCs w:val="20"/>
              </w:rPr>
              <w:t>Online Customer Review, Perilaku Konsumtif, TikTok Shop</w:t>
            </w:r>
            <w:bookmarkEnd w:id="4"/>
            <w:r w:rsidRPr="007039AC">
              <w:rPr>
                <w:bCs/>
                <w:sz w:val="20"/>
                <w:szCs w:val="20"/>
              </w:rPr>
              <w:br/>
            </w:r>
          </w:p>
          <w:p w14:paraId="0AF26363" w14:textId="77777777" w:rsidR="00263BA0" w:rsidRPr="00B37DB8" w:rsidRDefault="00263BA0" w:rsidP="007624F2">
            <w:pPr>
              <w:pStyle w:val="E-JOURNALAuthor"/>
              <w:ind w:left="-108"/>
              <w:jc w:val="both"/>
              <w:rPr>
                <w:sz w:val="20"/>
                <w:szCs w:val="20"/>
              </w:rPr>
            </w:pPr>
          </w:p>
          <w:p w14:paraId="13AC02DB" w14:textId="77777777" w:rsidR="007039AC" w:rsidRDefault="00925F9A" w:rsidP="007039AC">
            <w:pPr>
              <w:pStyle w:val="E-JOURNALAuthor"/>
              <w:ind w:left="-108"/>
              <w:jc w:val="both"/>
              <w:rPr>
                <w:b/>
                <w:sz w:val="20"/>
                <w:szCs w:val="20"/>
              </w:rPr>
            </w:pPr>
            <w:r w:rsidRPr="00B37DB8">
              <w:rPr>
                <w:b/>
                <w:sz w:val="20"/>
                <w:szCs w:val="20"/>
              </w:rPr>
              <w:t>Keywords</w:t>
            </w:r>
          </w:p>
          <w:p w14:paraId="285410E3" w14:textId="48F64EFE" w:rsidR="007039AC" w:rsidRPr="007039AC" w:rsidRDefault="007039AC" w:rsidP="007039AC">
            <w:pPr>
              <w:pStyle w:val="E-JOURNALAuthor"/>
              <w:ind w:left="-108"/>
              <w:jc w:val="both"/>
              <w:rPr>
                <w:b/>
                <w:sz w:val="20"/>
                <w:szCs w:val="20"/>
              </w:rPr>
            </w:pPr>
            <w:r w:rsidRPr="00B032D2">
              <w:rPr>
                <w:bCs/>
                <w:iCs/>
                <w:sz w:val="20"/>
                <w:szCs w:val="20"/>
              </w:rPr>
              <w:t>Online Customer Review, Consumer Behavior</w:t>
            </w:r>
            <w:r w:rsidRPr="00B032D2">
              <w:rPr>
                <w:bCs/>
                <w:sz w:val="20"/>
                <w:szCs w:val="20"/>
              </w:rPr>
              <w:t>, TikTok</w:t>
            </w:r>
            <w:r w:rsidRPr="00B032D2">
              <w:rPr>
                <w:bCs/>
                <w:iCs/>
                <w:sz w:val="20"/>
                <w:szCs w:val="20"/>
              </w:rPr>
              <w:t xml:space="preserve"> Shop</w:t>
            </w:r>
            <w:r w:rsidRPr="00B37DB8">
              <w:rPr>
                <w:noProof/>
                <w:lang w:val="en-US"/>
              </w:rPr>
              <w:t xml:space="preserve"> </w:t>
            </w:r>
          </w:p>
          <w:p w14:paraId="467FEFCA" w14:textId="3C189521" w:rsidR="00925F9A" w:rsidRPr="00B37DB8" w:rsidRDefault="00925F9A" w:rsidP="007624F2">
            <w:pPr>
              <w:pStyle w:val="E-JOURNALAbstrakTitle"/>
              <w:spacing w:after="0"/>
              <w:rPr>
                <w:iCs/>
                <w:sz w:val="20"/>
                <w:szCs w:val="20"/>
                <w:lang w:val="en-GB"/>
              </w:rPr>
            </w:pPr>
            <w:r w:rsidRPr="00B37DB8">
              <w:rPr>
                <w:noProof/>
                <w:lang w:val="en-US"/>
              </w:rPr>
              <w:drawing>
                <wp:inline distT="0" distB="0" distL="0" distR="0" wp14:anchorId="31DB3CC5" wp14:editId="42B71B25">
                  <wp:extent cx="712470" cy="712470"/>
                  <wp:effectExtent l="0" t="0" r="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Qr cod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2470" cy="712470"/>
                          </a:xfrm>
                          <a:prstGeom prst="rect">
                            <a:avLst/>
                          </a:prstGeom>
                          <a:noFill/>
                          <a:ln>
                            <a:noFill/>
                          </a:ln>
                        </pic:spPr>
                      </pic:pic>
                    </a:graphicData>
                  </a:graphic>
                </wp:inline>
              </w:drawing>
            </w:r>
          </w:p>
        </w:tc>
        <w:tc>
          <w:tcPr>
            <w:tcW w:w="6515" w:type="dxa"/>
            <w:tcBorders>
              <w:top w:val="single" w:sz="12" w:space="0" w:color="9BBB59" w:themeColor="accent3"/>
              <w:bottom w:val="single" w:sz="12" w:space="0" w:color="9BBB59" w:themeColor="accent3"/>
            </w:tcBorders>
            <w:shd w:val="clear" w:color="auto" w:fill="F2F2F2" w:themeFill="background1" w:themeFillShade="F2"/>
          </w:tcPr>
          <w:p w14:paraId="351EFA77" w14:textId="665C4766" w:rsidR="00005A8A" w:rsidRPr="00420469" w:rsidRDefault="007039AC" w:rsidP="008F3076">
            <w:pPr>
              <w:pBdr>
                <w:top w:val="nil"/>
                <w:left w:val="nil"/>
                <w:bottom w:val="nil"/>
                <w:right w:val="nil"/>
                <w:between w:val="nil"/>
              </w:pBdr>
              <w:jc w:val="both"/>
              <w:rPr>
                <w:rFonts w:ascii="Times New Roman" w:hAnsi="Times New Roman" w:cs="Times New Roman"/>
                <w:sz w:val="20"/>
                <w:szCs w:val="20"/>
                <w:lang w:val="id"/>
              </w:rPr>
            </w:pPr>
            <w:bookmarkStart w:id="5" w:name="_Hlk203922567"/>
            <w:r w:rsidRPr="00B032D2">
              <w:rPr>
                <w:rFonts w:ascii="Times New Roman" w:hAnsi="Times New Roman" w:cs="Times New Roman"/>
                <w:sz w:val="20"/>
                <w:szCs w:val="20"/>
              </w:rPr>
              <w:t>Penelitian ini bertujuan untuk mengetahui pengaruh online customer review terhadap perilaku konsumtif mahasiswi Program Studi Pendidikan Tata Rias dalam pembelian produk kosmetik rias wajah dekoratif di TikTok Shop. Penelitian ini menggunakan pendekatan kuantitatif dengan metode survei. Populasi penelitian adalah mahasiswi aktif Program Studi Pendidikan Tata Rias Universitas Negeri Jakarta. Data dikumpulkan melalui kuesioner, kemudian dianalisis dengan uji regresi linear sederhana. Hasil penelitian menunjukkan bahwa online customer review memiliki pengaruh signifikan terhadap perilaku konsumtif. Elemen-elemen seperti persepsi kegunaan, kredibilitas sumber, kualitas argumen, dan jumlah ulasan memainkan peran penting dalam mendorong keputusan pembelian. Penelitian ini memberikan implikasi bagi konsumen untuk lebih bijak dalam menyikapi ulasan daring serta bagi pelaku usaha dalam mengembangkan strategi pemasaran berbasis ulasan pelanggan.</w:t>
            </w:r>
            <w:bookmarkEnd w:id="5"/>
          </w:p>
        </w:tc>
      </w:tr>
      <w:tr w:rsidR="00925F9A" w:rsidRPr="00B37DB8" w14:paraId="46687EF4" w14:textId="77777777" w:rsidTr="0016512F">
        <w:trPr>
          <w:trHeight w:val="50"/>
        </w:trPr>
        <w:tc>
          <w:tcPr>
            <w:tcW w:w="2547" w:type="dxa"/>
            <w:vMerge/>
          </w:tcPr>
          <w:p w14:paraId="1BBD509A" w14:textId="77777777" w:rsidR="00925F9A" w:rsidRPr="00B37DB8" w:rsidRDefault="00925F9A" w:rsidP="007624F2">
            <w:pPr>
              <w:pStyle w:val="E-JOURNALAbstrakTitle"/>
              <w:spacing w:after="0"/>
              <w:rPr>
                <w:sz w:val="20"/>
                <w:szCs w:val="20"/>
                <w:lang w:val="en-US"/>
              </w:rPr>
            </w:pPr>
          </w:p>
        </w:tc>
        <w:tc>
          <w:tcPr>
            <w:tcW w:w="6515" w:type="dxa"/>
            <w:tcBorders>
              <w:top w:val="single" w:sz="12" w:space="0" w:color="9BBB59" w:themeColor="accent3"/>
              <w:bottom w:val="single" w:sz="12" w:space="0" w:color="9BBB59" w:themeColor="accent3"/>
            </w:tcBorders>
            <w:shd w:val="clear" w:color="auto" w:fill="F2F2F2" w:themeFill="background1" w:themeFillShade="F2"/>
          </w:tcPr>
          <w:p w14:paraId="2DE9AF67" w14:textId="77777777" w:rsidR="007039AC" w:rsidRPr="00B032D2" w:rsidRDefault="007039AC" w:rsidP="007039AC">
            <w:pPr>
              <w:jc w:val="both"/>
              <w:rPr>
                <w:rFonts w:ascii="Times New Roman" w:hAnsi="Times New Roman" w:cs="Times New Roman"/>
                <w:i/>
                <w:iCs/>
                <w:sz w:val="20"/>
                <w:szCs w:val="20"/>
              </w:rPr>
            </w:pPr>
            <w:bookmarkStart w:id="6" w:name="_Hlk203922755"/>
            <w:r w:rsidRPr="00B032D2">
              <w:rPr>
                <w:rFonts w:ascii="Times New Roman" w:hAnsi="Times New Roman" w:cs="Times New Roman"/>
                <w:i/>
                <w:iCs/>
                <w:sz w:val="20"/>
                <w:szCs w:val="20"/>
              </w:rPr>
              <w:t>This study aims to determine the influence of online customer reviews on the consumptive behavior of students in the Cosmetology Education Study Program when purchasing decorative makeup products on TikTok Shop. This research uses a quantitative approach with a survey method. The population consists of active students in the Cosmetology Education Program at the State University of Jakarta. Data were collected through questionnaires and analyzed using simple linear regression. The results show that online customer reviews significantly influence consumer behavior. Elements such as perceived usefulness, source credibility, argument quality, and the number of reviews play an important role in purchase decisions. This research implies the importance for consumers to be more critical of online reviews and for business actors to optimize review-based marketing strategies.</w:t>
            </w:r>
          </w:p>
          <w:bookmarkEnd w:id="6"/>
          <w:p w14:paraId="7E4C0BAA" w14:textId="2081093E" w:rsidR="00925F9A" w:rsidRPr="00EF7372" w:rsidRDefault="00826BF9" w:rsidP="00826BF9">
            <w:pPr>
              <w:pStyle w:val="E-JOURNALAbstractBodyEnglish"/>
              <w:ind w:firstLine="0"/>
              <w:rPr>
                <w:i w:val="0"/>
                <w:sz w:val="20"/>
                <w:szCs w:val="20"/>
              </w:rPr>
            </w:pPr>
            <w:r w:rsidRPr="00263BA0">
              <w:rPr>
                <w:i w:val="0"/>
                <w:noProof/>
                <w:sz w:val="20"/>
                <w:szCs w:val="20"/>
                <w:lang w:val="en-US"/>
              </w:rPr>
              <w:drawing>
                <wp:anchor distT="0" distB="0" distL="114300" distR="114300" simplePos="0" relativeHeight="251659264" behindDoc="0" locked="0" layoutInCell="1" hidden="0" allowOverlap="1" wp14:anchorId="59406B9E" wp14:editId="7096797C">
                  <wp:simplePos x="0" y="0"/>
                  <wp:positionH relativeFrom="column">
                    <wp:posOffset>26670</wp:posOffset>
                  </wp:positionH>
                  <wp:positionV relativeFrom="paragraph">
                    <wp:posOffset>3175</wp:posOffset>
                  </wp:positionV>
                  <wp:extent cx="722630" cy="255270"/>
                  <wp:effectExtent l="0" t="0" r="0" b="0"/>
                  <wp:wrapTopAndBottom distT="0" distB="0"/>
                  <wp:docPr id="2048438877"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0"/>
                          <a:srcRect/>
                          <a:stretch>
                            <a:fillRect/>
                          </a:stretch>
                        </pic:blipFill>
                        <pic:spPr>
                          <a:xfrm>
                            <a:off x="0" y="0"/>
                            <a:ext cx="722630" cy="255270"/>
                          </a:xfrm>
                          <a:prstGeom prst="rect">
                            <a:avLst/>
                          </a:prstGeom>
                          <a:ln/>
                        </pic:spPr>
                      </pic:pic>
                    </a:graphicData>
                  </a:graphic>
                </wp:anchor>
              </w:drawing>
            </w:r>
            <w:r w:rsidR="007361CB" w:rsidRPr="00263BA0">
              <w:rPr>
                <w:sz w:val="20"/>
                <w:szCs w:val="20"/>
              </w:rPr>
              <w:t xml:space="preserve"> </w:t>
            </w:r>
            <w:r w:rsidR="00263BA0" w:rsidRPr="00263BA0">
              <w:rPr>
                <w:sz w:val="20"/>
                <w:szCs w:val="20"/>
              </w:rPr>
              <w:t xml:space="preserve">This is an open access article under the </w:t>
            </w:r>
            <w:hyperlink r:id="rId11" w:history="1">
              <w:r w:rsidR="00263BA0" w:rsidRPr="00263BA0">
                <w:rPr>
                  <w:rStyle w:val="Hyperlink"/>
                  <w:sz w:val="20"/>
                  <w:szCs w:val="20"/>
                </w:rPr>
                <w:t>CC–BY-SA</w:t>
              </w:r>
            </w:hyperlink>
            <w:r w:rsidR="00263BA0" w:rsidRPr="00263BA0">
              <w:rPr>
                <w:sz w:val="20"/>
                <w:szCs w:val="20"/>
              </w:rPr>
              <w:t xml:space="preserve"> license.</w:t>
            </w:r>
          </w:p>
        </w:tc>
      </w:tr>
    </w:tbl>
    <w:p w14:paraId="7F226ADE" w14:textId="5963FDC2" w:rsidR="009A53A0" w:rsidRPr="0094269F" w:rsidRDefault="005F275E" w:rsidP="008F3076">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4269F">
        <w:rPr>
          <w:rFonts w:ascii="Times New Roman" w:hAnsi="Times New Roman" w:cs="Times New Roman"/>
          <w:b/>
          <w:sz w:val="20"/>
          <w:szCs w:val="20"/>
          <w:shd w:val="clear" w:color="auto" w:fill="FFFFFF"/>
          <w:lang w:val="id-ID"/>
        </w:rPr>
        <w:t>How to Cite</w:t>
      </w:r>
      <w:r w:rsidR="003A17B7" w:rsidRPr="0094269F">
        <w:rPr>
          <w:rFonts w:ascii="Times New Roman" w:hAnsi="Times New Roman" w:cs="Times New Roman"/>
          <w:sz w:val="20"/>
          <w:szCs w:val="20"/>
        </w:rPr>
        <w:t xml:space="preserve">: </w:t>
      </w:r>
      <w:r w:rsidR="007039AC" w:rsidRPr="00B032D2">
        <w:rPr>
          <w:sz w:val="20"/>
          <w:szCs w:val="20"/>
          <w:lang w:val="en-GB"/>
        </w:rPr>
        <w:t>Firda Fairuz Karimah</w:t>
      </w:r>
      <w:r w:rsidR="00B47CB4" w:rsidRPr="0094269F">
        <w:rPr>
          <w:rFonts w:ascii="Times New Roman" w:eastAsia="Times New Roman" w:hAnsi="Times New Roman" w:cs="Times New Roman"/>
          <w:color w:val="000000"/>
          <w:sz w:val="20"/>
          <w:szCs w:val="20"/>
        </w:rPr>
        <w:t xml:space="preserve">, </w:t>
      </w:r>
      <w:r w:rsidRPr="0094269F">
        <w:rPr>
          <w:rFonts w:ascii="Times New Roman" w:hAnsi="Times New Roman" w:cs="Times New Roman"/>
          <w:sz w:val="20"/>
          <w:szCs w:val="20"/>
          <w:shd w:val="clear" w:color="auto" w:fill="FFFFFF"/>
          <w:lang w:val="id-ID"/>
        </w:rPr>
        <w:t>et al (202</w:t>
      </w:r>
      <w:r w:rsidRPr="0094269F">
        <w:rPr>
          <w:rFonts w:ascii="Times New Roman" w:hAnsi="Times New Roman" w:cs="Times New Roman"/>
          <w:sz w:val="20"/>
          <w:szCs w:val="20"/>
          <w:shd w:val="clear" w:color="auto" w:fill="FFFFFF"/>
        </w:rPr>
        <w:t>5</w:t>
      </w:r>
      <w:r w:rsidRPr="0094269F">
        <w:rPr>
          <w:rFonts w:ascii="Times New Roman" w:hAnsi="Times New Roman" w:cs="Times New Roman"/>
          <w:sz w:val="20"/>
          <w:szCs w:val="20"/>
          <w:shd w:val="clear" w:color="auto" w:fill="FFFFFF"/>
          <w:lang w:val="id-ID"/>
        </w:rPr>
        <w:t xml:space="preserve">). </w:t>
      </w:r>
      <w:sdt>
        <w:sdtPr>
          <w:rPr>
            <w:rFonts w:ascii="Times New Roman" w:hAnsi="Times New Roman" w:cs="Times New Roman"/>
            <w:sz w:val="20"/>
            <w:szCs w:val="20"/>
          </w:rPr>
          <w:tag w:val="goog_rdk_0"/>
          <w:id w:val="595514638"/>
        </w:sdtPr>
        <w:sdtContent>
          <w:sdt>
            <w:sdtPr>
              <w:rPr>
                <w:rFonts w:ascii="Times New Roman" w:hAnsi="Times New Roman" w:cs="Times New Roman"/>
                <w:sz w:val="20"/>
                <w:szCs w:val="20"/>
              </w:rPr>
              <w:tag w:val="goog_rdk_0"/>
              <w:id w:val="-1438360296"/>
            </w:sdtPr>
            <w:sdtContent>
              <w:sdt>
                <w:sdtPr>
                  <w:rPr>
                    <w:rFonts w:ascii="Times New Roman" w:hAnsi="Times New Roman" w:cs="Times New Roman"/>
                    <w:sz w:val="20"/>
                    <w:szCs w:val="20"/>
                  </w:rPr>
                  <w:tag w:val="goog_rdk_0"/>
                  <w:id w:val="510273486"/>
                </w:sdtPr>
                <w:sdtContent>
                  <w:sdt>
                    <w:sdtPr>
                      <w:rPr>
                        <w:rFonts w:ascii="Times New Roman" w:hAnsi="Times New Roman" w:cs="Times New Roman"/>
                        <w:sz w:val="20"/>
                        <w:szCs w:val="20"/>
                      </w:rPr>
                      <w:tag w:val="goog_rdk_0"/>
                      <w:id w:val="891161568"/>
                    </w:sdtPr>
                    <w:sdtContent>
                      <w:bookmarkStart w:id="7" w:name="_Hlk202911394"/>
                      <w:sdt>
                        <w:sdtPr>
                          <w:rPr>
                            <w:rFonts w:ascii="Times New Roman" w:hAnsi="Times New Roman" w:cs="Times New Roman"/>
                            <w:bCs/>
                            <w:sz w:val="20"/>
                            <w:szCs w:val="20"/>
                          </w:rPr>
                          <w:tag w:val="goog_rdk_0"/>
                          <w:id w:val="1930073798"/>
                        </w:sdtPr>
                        <w:sdtEndPr>
                          <w:rPr>
                            <w:bCs w:val="0"/>
                          </w:rPr>
                        </w:sdtEndPr>
                        <w:sdtContent>
                          <w:bookmarkStart w:id="8" w:name="_Hlk202915569"/>
                          <w:sdt>
                            <w:sdtPr>
                              <w:rPr>
                                <w:rFonts w:ascii="Times New Roman" w:hAnsi="Times New Roman" w:cs="Times New Roman"/>
                                <w:bCs/>
                                <w:sz w:val="20"/>
                                <w:szCs w:val="20"/>
                                <w:lang w:val="id-ID"/>
                              </w:rPr>
                              <w:tag w:val="goog_rdk_0"/>
                              <w:id w:val="124211762"/>
                            </w:sdtPr>
                            <w:sdtEndPr>
                              <w:rPr>
                                <w:bCs w:val="0"/>
                                <w:lang w:val="en-US"/>
                              </w:rPr>
                            </w:sdtEndPr>
                            <w:sdtContent>
                              <w:sdt>
                                <w:sdtPr>
                                  <w:rPr>
                                    <w:rFonts w:ascii="Times New Roman" w:hAnsi="Times New Roman" w:cs="Times New Roman"/>
                                    <w:sz w:val="20"/>
                                    <w:szCs w:val="20"/>
                                  </w:rPr>
                                  <w:tag w:val="goog_rdk_0"/>
                                  <w:id w:val="1618793391"/>
                                </w:sdtPr>
                                <w:sdtContent>
                                  <w:sdt>
                                    <w:sdtPr>
                                      <w:rPr>
                                        <w:rFonts w:ascii="Times New Roman" w:hAnsi="Times New Roman" w:cs="Times New Roman"/>
                                        <w:sz w:val="20"/>
                                        <w:szCs w:val="20"/>
                                      </w:rPr>
                                      <w:tag w:val="goog_rdk_0"/>
                                      <w:id w:val="-1604341525"/>
                                    </w:sdtPr>
                                    <w:sdtContent>
                                      <w:sdt>
                                        <w:sdtPr>
                                          <w:rPr>
                                            <w:rFonts w:ascii="Times New Roman" w:hAnsi="Times New Roman" w:cs="Times New Roman"/>
                                            <w:sz w:val="20"/>
                                            <w:szCs w:val="20"/>
                                          </w:rPr>
                                          <w:tag w:val="goog_rdk_0"/>
                                          <w:id w:val="1653028651"/>
                                        </w:sdtPr>
                                        <w:sdtContent>
                                          <w:sdt>
                                            <w:sdtPr>
                                              <w:rPr>
                                                <w:rFonts w:ascii="Times New Roman" w:hAnsi="Times New Roman" w:cs="Times New Roman"/>
                                                <w:sz w:val="20"/>
                                                <w:szCs w:val="20"/>
                                              </w:rPr>
                                              <w:tag w:val="goog_rdk_0"/>
                                              <w:id w:val="1440496048"/>
                                            </w:sdtPr>
                                            <w:sdtContent>
                                              <w:sdt>
                                                <w:sdtPr>
                                                  <w:rPr>
                                                    <w:rFonts w:ascii="Times New Roman" w:hAnsi="Times New Roman" w:cs="Times New Roman"/>
                                                    <w:sz w:val="20"/>
                                                    <w:szCs w:val="20"/>
                                                  </w:rPr>
                                                  <w:tag w:val="goog_rdk_0"/>
                                                  <w:id w:val="1832332585"/>
                                                </w:sdtPr>
                                                <w:sdtContent>
                                                  <w:sdt>
                                                    <w:sdtPr>
                                                      <w:rPr>
                                                        <w:rFonts w:ascii="Times New Roman" w:hAnsi="Times New Roman" w:cs="Times New Roman"/>
                                                        <w:noProof/>
                                                        <w:sz w:val="20"/>
                                                        <w:szCs w:val="20"/>
                                                      </w:rPr>
                                                      <w:tag w:val="goog_rdk_0"/>
                                                      <w:id w:val="-2029014539"/>
                                                    </w:sdtPr>
                                                    <w:sdtContent>
                                                      <w:r w:rsidR="007039AC" w:rsidRPr="00B032D2">
                                                        <w:rPr>
                                                          <w:rFonts w:ascii="Times New Roman" w:hAnsi="Times New Roman" w:cs="Times New Roman"/>
                                                          <w:sz w:val="20"/>
                                                          <w:szCs w:val="20"/>
                                                        </w:rPr>
                                                        <w:t>Pengaruh Online Customer Review Produk Kosmetik Rias Wajah Dekoratif terhadap Perilaku Konsumtif di TikTok Shop(Studi pada Mahasiswi Program Studi Pendidikan Tata Rias Universitas Negeri Jakarta)</w:t>
                                                      </w:r>
                                                      <w:r w:rsidR="007039AC">
                                                        <w:rPr>
                                                          <w:rFonts w:ascii="Times New Roman" w:hAnsi="Times New Roman" w:cs="Times New Roman"/>
                                                          <w:sz w:val="20"/>
                                                          <w:szCs w:val="20"/>
                                                        </w:rPr>
                                                        <w:t xml:space="preserve"> </w:t>
                                                      </w:r>
                                                    </w:sdtContent>
                                                  </w:sdt>
                                                  <w:r w:rsidR="008F3076">
                                                    <w:rPr>
                                                      <w:rFonts w:ascii="Times New Roman" w:hAnsi="Times New Roman" w:cs="Times New Roman"/>
                                                      <w:noProof/>
                                                      <w:sz w:val="20"/>
                                                      <w:szCs w:val="20"/>
                                                    </w:rPr>
                                                    <w:t xml:space="preserve"> </w:t>
                                                  </w:r>
                                                </w:sdtContent>
                                              </w:sdt>
                                              <w:r w:rsidR="007361CB" w:rsidRPr="0094269F">
                                                <w:rPr>
                                                  <w:rFonts w:ascii="Times New Roman" w:hAnsi="Times New Roman" w:cs="Times New Roman"/>
                                                  <w:sz w:val="20"/>
                                                  <w:szCs w:val="20"/>
                                                </w:rPr>
                                                <w:t xml:space="preserve">, </w:t>
                                              </w:r>
                                            </w:sdtContent>
                                          </w:sdt>
                                        </w:sdtContent>
                                      </w:sdt>
                                    </w:sdtContent>
                                  </w:sdt>
                                </w:sdtContent>
                              </w:sdt>
                            </w:sdtContent>
                          </w:sdt>
                        </w:sdtContent>
                      </w:sdt>
                    </w:sdtContent>
                  </w:sdt>
                </w:sdtContent>
              </w:sdt>
            </w:sdtContent>
          </w:sdt>
        </w:sdtContent>
      </w:sdt>
      <w:bookmarkEnd w:id="7"/>
      <w:bookmarkEnd w:id="8"/>
      <w:r w:rsidRPr="0094269F">
        <w:rPr>
          <w:rFonts w:ascii="Times New Roman" w:hAnsi="Times New Roman" w:cs="Times New Roman"/>
          <w:sz w:val="20"/>
          <w:szCs w:val="20"/>
          <w:shd w:val="clear" w:color="auto" w:fill="FFFFFF"/>
        </w:rPr>
        <w:t>4</w:t>
      </w:r>
      <w:r w:rsidRPr="0094269F">
        <w:rPr>
          <w:rFonts w:ascii="Times New Roman" w:hAnsi="Times New Roman" w:cs="Times New Roman"/>
          <w:sz w:val="20"/>
          <w:szCs w:val="20"/>
          <w:shd w:val="clear" w:color="auto" w:fill="FFFFFF"/>
          <w:lang w:val="id-ID"/>
        </w:rPr>
        <w:t>(1)</w:t>
      </w:r>
      <w:r w:rsidR="00BD5E48" w:rsidRPr="0094269F">
        <w:rPr>
          <w:rFonts w:ascii="Times New Roman" w:hAnsi="Times New Roman" w:cs="Times New Roman"/>
          <w:sz w:val="20"/>
          <w:szCs w:val="20"/>
          <w:shd w:val="clear" w:color="auto" w:fill="FFFFFF"/>
        </w:rPr>
        <w:t>,</w:t>
      </w:r>
      <w:r w:rsidR="00364F6A" w:rsidRPr="0094269F">
        <w:rPr>
          <w:rFonts w:ascii="Times New Roman" w:hAnsi="Times New Roman" w:cs="Times New Roman"/>
          <w:sz w:val="20"/>
          <w:szCs w:val="20"/>
        </w:rPr>
        <w:t xml:space="preserve"> </w:t>
      </w:r>
      <w:r w:rsidR="007039AC" w:rsidRPr="007039AC">
        <w:rPr>
          <w:rFonts w:ascii="Times New Roman" w:hAnsi="Times New Roman" w:cs="Times New Roman"/>
          <w:sz w:val="20"/>
          <w:szCs w:val="20"/>
        </w:rPr>
        <w:t>1887-1894</w:t>
      </w:r>
      <w:r w:rsidR="007039AC">
        <w:rPr>
          <w:rFonts w:ascii="Times New Roman" w:hAnsi="Times New Roman" w:cs="Times New Roman"/>
          <w:sz w:val="20"/>
          <w:szCs w:val="20"/>
        </w:rPr>
        <w:t xml:space="preserve">  </w:t>
      </w:r>
      <w:hyperlink r:id="rId12" w:history="1">
        <w:r w:rsidR="00E37F61" w:rsidRPr="00E6779C">
          <w:rPr>
            <w:rStyle w:val="Hyperlink"/>
            <w:rFonts w:ascii="Times New Roman" w:hAnsi="Times New Roman" w:cs="Times New Roman"/>
            <w:sz w:val="20"/>
            <w:szCs w:val="20"/>
          </w:rPr>
          <w:t>https://doi.org/10.31004/jerkin.v4i1.18</w:t>
        </w:r>
        <w:r w:rsidR="006B1E55">
          <w:rPr>
            <w:rStyle w:val="Hyperlink"/>
            <w:rFonts w:ascii="Times New Roman" w:hAnsi="Times New Roman" w:cs="Times New Roman"/>
            <w:sz w:val="20"/>
            <w:szCs w:val="20"/>
          </w:rPr>
          <w:t>67</w:t>
        </w:r>
      </w:hyperlink>
      <w:bookmarkStart w:id="9" w:name="_GoBack"/>
      <w:bookmarkEnd w:id="9"/>
    </w:p>
    <w:p w14:paraId="5B46789F" w14:textId="77777777" w:rsidR="00DB0960" w:rsidRDefault="003B4E63" w:rsidP="008F3076">
      <w:pPr>
        <w:pBdr>
          <w:top w:val="nil"/>
          <w:left w:val="nil"/>
          <w:bottom w:val="nil"/>
          <w:right w:val="nil"/>
          <w:between w:val="nil"/>
        </w:pBdr>
        <w:tabs>
          <w:tab w:val="center" w:pos="4543"/>
          <w:tab w:val="right" w:pos="9087"/>
        </w:tabs>
        <w:spacing w:before="240" w:after="120" w:line="240" w:lineRule="auto"/>
        <w:jc w:val="center"/>
        <w:rPr>
          <w:rFonts w:ascii="Times New Roman" w:eastAsia="Times New Roman" w:hAnsi="Times New Roman" w:cs="Times New Roman"/>
          <w:b/>
          <w:color w:val="000000"/>
        </w:rPr>
      </w:pPr>
      <w:r w:rsidRPr="009C65E7">
        <w:rPr>
          <w:rFonts w:ascii="Times New Roman" w:eastAsia="Times New Roman" w:hAnsi="Times New Roman" w:cs="Times New Roman"/>
          <w:b/>
          <w:color w:val="000000"/>
        </w:rPr>
        <w:t>PENDAHULUAN</w:t>
      </w:r>
    </w:p>
    <w:p w14:paraId="05E72F34" w14:textId="77777777" w:rsidR="007039AC" w:rsidRPr="00B032D2" w:rsidRDefault="007039AC" w:rsidP="007039AC">
      <w:pPr>
        <w:pStyle w:val="BodyText"/>
        <w:ind w:right="-1" w:firstLine="567"/>
        <w:jc w:val="both"/>
        <w:rPr>
          <w:sz w:val="22"/>
          <w:szCs w:val="22"/>
        </w:rPr>
      </w:pPr>
      <w:r w:rsidRPr="00B032D2">
        <w:rPr>
          <w:sz w:val="22"/>
          <w:szCs w:val="22"/>
        </w:rPr>
        <w:t xml:space="preserve">Perubahan menuju ekonomi digital telah menjadi fenomena global yang memengaruhi berbagai aspek kehidupan, termasuk pola konsumsi masyarakat. Meluasnya akses internet dan berkembangnya teknologi </w:t>
      </w:r>
      <w:r w:rsidRPr="00B032D2">
        <w:rPr>
          <w:i/>
          <w:sz w:val="22"/>
          <w:szCs w:val="22"/>
        </w:rPr>
        <w:t>digital</w:t>
      </w:r>
      <w:r w:rsidRPr="00B032D2">
        <w:rPr>
          <w:sz w:val="22"/>
          <w:szCs w:val="22"/>
        </w:rPr>
        <w:t xml:space="preserve">, perilaku belanja konsumen mengalami pergeseran yang signifikan dari transaksi konvensional menuju transaksi berbasis digital </w:t>
      </w:r>
      <w:sdt>
        <w:sdtPr>
          <w:rPr>
            <w:color w:val="000000"/>
            <w:sz w:val="22"/>
            <w:szCs w:val="22"/>
          </w:rPr>
          <w:tag w:val="MENDELEY_CITATION_v3_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"/>
          <w:id w:val="-1430645205"/>
          <w:placeholder>
            <w:docPart w:val="66A55821DC84450AB77AE0F54D838EC6"/>
          </w:placeholder>
        </w:sdtPr>
        <w:sdtContent>
          <w:r w:rsidRPr="00B032D2">
            <w:rPr>
              <w:color w:val="000000"/>
              <w:sz w:val="22"/>
              <w:szCs w:val="22"/>
            </w:rPr>
            <w:t>(Amory et al., 2025)</w:t>
          </w:r>
        </w:sdtContent>
      </w:sdt>
      <w:r w:rsidRPr="00B032D2">
        <w:rPr>
          <w:sz w:val="22"/>
          <w:szCs w:val="22"/>
        </w:rPr>
        <w:t xml:space="preserve">. Kemajuan teknologi turut mendorong munculnya toko-toko </w:t>
      </w:r>
      <w:r w:rsidRPr="00B032D2">
        <w:rPr>
          <w:i/>
          <w:sz w:val="22"/>
          <w:szCs w:val="22"/>
        </w:rPr>
        <w:t xml:space="preserve">online </w:t>
      </w:r>
      <w:r w:rsidRPr="00B032D2">
        <w:rPr>
          <w:sz w:val="22"/>
          <w:szCs w:val="22"/>
        </w:rPr>
        <w:t xml:space="preserve">dan </w:t>
      </w:r>
      <w:r w:rsidRPr="00B032D2">
        <w:rPr>
          <w:i/>
          <w:sz w:val="22"/>
          <w:szCs w:val="22"/>
        </w:rPr>
        <w:t xml:space="preserve">marketplace online </w:t>
      </w:r>
      <w:r w:rsidRPr="00B032D2">
        <w:rPr>
          <w:sz w:val="22"/>
          <w:szCs w:val="22"/>
        </w:rPr>
        <w:t xml:space="preserve">yang memungkinkan transaksi lebih mudah, praktis, dan cepat. Strategi pemasaran menjadi lebih mudah dengan kehadiran berbagai </w:t>
      </w:r>
      <w:r w:rsidRPr="00B032D2">
        <w:rPr>
          <w:i/>
          <w:sz w:val="22"/>
          <w:szCs w:val="22"/>
        </w:rPr>
        <w:t xml:space="preserve">platform, </w:t>
      </w:r>
      <w:r w:rsidRPr="00B032D2">
        <w:rPr>
          <w:sz w:val="22"/>
          <w:szCs w:val="22"/>
        </w:rPr>
        <w:t xml:space="preserve">seperti Tokopedia, TikTok </w:t>
      </w:r>
      <w:r w:rsidRPr="00B032D2">
        <w:rPr>
          <w:i/>
          <w:sz w:val="22"/>
          <w:szCs w:val="22"/>
        </w:rPr>
        <w:t xml:space="preserve">Shop, </w:t>
      </w:r>
      <w:r w:rsidRPr="00B032D2">
        <w:rPr>
          <w:sz w:val="22"/>
          <w:szCs w:val="22"/>
        </w:rPr>
        <w:t>Shopee, Lazada, Bukalapak dan lainnya. Didukung oleh kehadiran ponsel</w:t>
      </w:r>
      <w:r w:rsidRPr="00B032D2">
        <w:rPr>
          <w:spacing w:val="-4"/>
          <w:sz w:val="22"/>
          <w:szCs w:val="22"/>
        </w:rPr>
        <w:t xml:space="preserve"> </w:t>
      </w:r>
      <w:r w:rsidRPr="00B032D2">
        <w:rPr>
          <w:sz w:val="22"/>
          <w:szCs w:val="22"/>
        </w:rPr>
        <w:t>pintar</w:t>
      </w:r>
      <w:r w:rsidRPr="00B032D2">
        <w:rPr>
          <w:spacing w:val="-3"/>
          <w:sz w:val="22"/>
          <w:szCs w:val="22"/>
        </w:rPr>
        <w:t xml:space="preserve"> </w:t>
      </w:r>
      <w:r w:rsidRPr="00B032D2">
        <w:rPr>
          <w:sz w:val="22"/>
          <w:szCs w:val="22"/>
        </w:rPr>
        <w:t>(</w:t>
      </w:r>
      <w:r w:rsidRPr="00B032D2">
        <w:rPr>
          <w:i/>
          <w:sz w:val="22"/>
          <w:szCs w:val="22"/>
        </w:rPr>
        <w:t>gadget</w:t>
      </w:r>
      <w:r w:rsidRPr="00B032D2">
        <w:rPr>
          <w:sz w:val="22"/>
          <w:szCs w:val="22"/>
        </w:rPr>
        <w:t>)</w:t>
      </w:r>
      <w:r w:rsidRPr="00B032D2">
        <w:rPr>
          <w:spacing w:val="-3"/>
          <w:sz w:val="22"/>
          <w:szCs w:val="22"/>
        </w:rPr>
        <w:t xml:space="preserve"> </w:t>
      </w:r>
      <w:r w:rsidRPr="00B032D2">
        <w:rPr>
          <w:sz w:val="22"/>
          <w:szCs w:val="22"/>
        </w:rPr>
        <w:t>serta</w:t>
      </w:r>
      <w:r w:rsidRPr="00B032D2">
        <w:rPr>
          <w:spacing w:val="-5"/>
          <w:sz w:val="22"/>
          <w:szCs w:val="22"/>
        </w:rPr>
        <w:t xml:space="preserve"> </w:t>
      </w:r>
      <w:r w:rsidRPr="00B032D2">
        <w:rPr>
          <w:sz w:val="22"/>
          <w:szCs w:val="22"/>
        </w:rPr>
        <w:t>koneksi</w:t>
      </w:r>
      <w:r w:rsidRPr="00B032D2">
        <w:rPr>
          <w:spacing w:val="-4"/>
          <w:sz w:val="22"/>
          <w:szCs w:val="22"/>
        </w:rPr>
        <w:t xml:space="preserve"> </w:t>
      </w:r>
      <w:r w:rsidRPr="00B032D2">
        <w:rPr>
          <w:sz w:val="22"/>
          <w:szCs w:val="22"/>
        </w:rPr>
        <w:t>internet</w:t>
      </w:r>
      <w:r w:rsidRPr="00B032D2">
        <w:rPr>
          <w:spacing w:val="-4"/>
          <w:sz w:val="22"/>
          <w:szCs w:val="22"/>
        </w:rPr>
        <w:t xml:space="preserve"> </w:t>
      </w:r>
      <w:r w:rsidRPr="00B032D2">
        <w:rPr>
          <w:sz w:val="22"/>
          <w:szCs w:val="22"/>
        </w:rPr>
        <w:t>yang</w:t>
      </w:r>
      <w:r w:rsidRPr="00B032D2">
        <w:rPr>
          <w:spacing w:val="-5"/>
          <w:sz w:val="22"/>
          <w:szCs w:val="22"/>
        </w:rPr>
        <w:t xml:space="preserve"> </w:t>
      </w:r>
      <w:r w:rsidRPr="00B032D2">
        <w:rPr>
          <w:sz w:val="22"/>
          <w:szCs w:val="22"/>
        </w:rPr>
        <w:t>semakin</w:t>
      </w:r>
      <w:r w:rsidRPr="00B032D2">
        <w:rPr>
          <w:spacing w:val="-5"/>
          <w:sz w:val="22"/>
          <w:szCs w:val="22"/>
        </w:rPr>
        <w:t xml:space="preserve"> </w:t>
      </w:r>
      <w:r w:rsidRPr="00B032D2">
        <w:rPr>
          <w:sz w:val="22"/>
          <w:szCs w:val="22"/>
        </w:rPr>
        <w:t>luas</w:t>
      </w:r>
      <w:r w:rsidRPr="00B032D2">
        <w:rPr>
          <w:spacing w:val="-5"/>
          <w:sz w:val="22"/>
          <w:szCs w:val="22"/>
        </w:rPr>
        <w:t xml:space="preserve"> </w:t>
      </w:r>
      <w:r w:rsidRPr="00B032D2">
        <w:rPr>
          <w:sz w:val="22"/>
          <w:szCs w:val="22"/>
        </w:rPr>
        <w:t>dan</w:t>
      </w:r>
      <w:r w:rsidRPr="00B032D2">
        <w:rPr>
          <w:spacing w:val="-5"/>
          <w:sz w:val="22"/>
          <w:szCs w:val="22"/>
        </w:rPr>
        <w:t xml:space="preserve"> </w:t>
      </w:r>
      <w:r w:rsidRPr="00B032D2">
        <w:rPr>
          <w:sz w:val="22"/>
          <w:szCs w:val="22"/>
        </w:rPr>
        <w:t>mudah</w:t>
      </w:r>
      <w:r w:rsidRPr="00B032D2">
        <w:rPr>
          <w:spacing w:val="-3"/>
          <w:sz w:val="22"/>
          <w:szCs w:val="22"/>
        </w:rPr>
        <w:t xml:space="preserve"> </w:t>
      </w:r>
      <w:r w:rsidRPr="00B032D2">
        <w:rPr>
          <w:sz w:val="22"/>
          <w:szCs w:val="22"/>
        </w:rPr>
        <w:t xml:space="preserve">diakses memperkuat </w:t>
      </w:r>
      <w:r w:rsidRPr="00B032D2">
        <w:rPr>
          <w:i/>
          <w:sz w:val="22"/>
          <w:szCs w:val="22"/>
        </w:rPr>
        <w:t xml:space="preserve">trend </w:t>
      </w:r>
      <w:r w:rsidRPr="00B032D2">
        <w:rPr>
          <w:sz w:val="22"/>
          <w:szCs w:val="22"/>
        </w:rPr>
        <w:t xml:space="preserve">belanja </w:t>
      </w:r>
      <w:r w:rsidRPr="00B032D2">
        <w:rPr>
          <w:i/>
          <w:sz w:val="22"/>
          <w:szCs w:val="22"/>
        </w:rPr>
        <w:t xml:space="preserve">online, </w:t>
      </w:r>
      <w:r w:rsidRPr="00B032D2">
        <w:rPr>
          <w:sz w:val="22"/>
          <w:szCs w:val="22"/>
        </w:rPr>
        <w:t xml:space="preserve">terutama di kalangan mahasiswi. </w:t>
      </w:r>
      <w:r w:rsidRPr="00B032D2">
        <w:rPr>
          <w:i/>
          <w:sz w:val="22"/>
          <w:szCs w:val="22"/>
        </w:rPr>
        <w:t xml:space="preserve">Gadget </w:t>
      </w:r>
      <w:r w:rsidRPr="00B032D2">
        <w:rPr>
          <w:sz w:val="22"/>
          <w:szCs w:val="22"/>
        </w:rPr>
        <w:t xml:space="preserve">tidak hanya dapat menjalankan komunikasi, tetapi juga menjadi pengolahan data, tidak hanya itu gadget saat ini juga dapat menjalankan fungsi gambar, musik, video, grafik, </w:t>
      </w:r>
      <w:r w:rsidRPr="00B032D2">
        <w:rPr>
          <w:i/>
          <w:iCs/>
          <w:sz w:val="22"/>
          <w:szCs w:val="22"/>
        </w:rPr>
        <w:t>game</w:t>
      </w:r>
      <w:r w:rsidRPr="00B032D2">
        <w:rPr>
          <w:sz w:val="22"/>
          <w:szCs w:val="22"/>
        </w:rPr>
        <w:t xml:space="preserve">, GPS, </w:t>
      </w:r>
      <w:r w:rsidRPr="00B032D2">
        <w:rPr>
          <w:i/>
          <w:iCs/>
          <w:sz w:val="22"/>
          <w:szCs w:val="22"/>
        </w:rPr>
        <w:t xml:space="preserve">push email, chatting, browsing, </w:t>
      </w:r>
      <w:r w:rsidRPr="00B032D2">
        <w:rPr>
          <w:sz w:val="22"/>
          <w:szCs w:val="22"/>
        </w:rPr>
        <w:t>dan tidak kalah penting gadget seperti komputer tablet dan ponsel pintar (</w:t>
      </w:r>
      <w:r w:rsidRPr="00B032D2">
        <w:rPr>
          <w:i/>
          <w:iCs/>
          <w:sz w:val="22"/>
          <w:szCs w:val="22"/>
        </w:rPr>
        <w:t>smartphone</w:t>
      </w:r>
      <w:r w:rsidRPr="00B032D2">
        <w:rPr>
          <w:sz w:val="22"/>
          <w:szCs w:val="22"/>
        </w:rPr>
        <w:t xml:space="preserve">) yang dapay di bawa kemana saja tidak seperti </w:t>
      </w:r>
      <w:r w:rsidRPr="00B032D2">
        <w:rPr>
          <w:i/>
          <w:iCs/>
          <w:sz w:val="22"/>
          <w:szCs w:val="22"/>
        </w:rPr>
        <w:t xml:space="preserve">personal computer </w:t>
      </w:r>
      <w:r w:rsidRPr="00B032D2">
        <w:rPr>
          <w:sz w:val="22"/>
          <w:szCs w:val="22"/>
        </w:rPr>
        <w:t xml:space="preserve">(PC) </w:t>
      </w:r>
      <w:sdt>
        <w:sdtPr>
          <w:rPr>
            <w:color w:val="000000"/>
            <w:sz w:val="22"/>
            <w:szCs w:val="22"/>
          </w:rPr>
          <w:tag w:val="MENDELEY_CITATION_v3_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"/>
          <w:id w:val="-699165763"/>
          <w:placeholder>
            <w:docPart w:val="66A55821DC84450AB77AE0F54D838EC6"/>
          </w:placeholder>
        </w:sdtPr>
        <w:sdtContent>
          <w:r w:rsidRPr="00B032D2">
            <w:rPr>
              <w:color w:val="000000"/>
              <w:sz w:val="22"/>
              <w:szCs w:val="22"/>
            </w:rPr>
            <w:t>(Sutji &amp; Saptomo, 2018)</w:t>
          </w:r>
        </w:sdtContent>
      </w:sdt>
      <w:r w:rsidRPr="00B032D2">
        <w:rPr>
          <w:sz w:val="22"/>
          <w:szCs w:val="22"/>
        </w:rPr>
        <w:t xml:space="preserve">. </w:t>
      </w:r>
      <w:r w:rsidRPr="00B032D2">
        <w:rPr>
          <w:i/>
          <w:iCs/>
          <w:sz w:val="22"/>
          <w:szCs w:val="22"/>
        </w:rPr>
        <w:t xml:space="preserve">Gadget </w:t>
      </w:r>
      <w:r w:rsidRPr="00B032D2">
        <w:rPr>
          <w:sz w:val="22"/>
          <w:szCs w:val="22"/>
        </w:rPr>
        <w:t>juga berfungsi sebagai media pembelian dan pencarian informasi produk yang mendorong perilaku konsumtif terhadap kebutuhan hidup.</w:t>
      </w:r>
    </w:p>
    <w:p w14:paraId="4B5CBE3D" w14:textId="592A3E9F" w:rsidR="007039AC" w:rsidRPr="00B032D2" w:rsidRDefault="007039AC" w:rsidP="007039AC">
      <w:pPr>
        <w:pStyle w:val="BodyText"/>
        <w:ind w:right="-1" w:firstLine="567"/>
        <w:jc w:val="both"/>
        <w:rPr>
          <w:sz w:val="22"/>
          <w:szCs w:val="22"/>
        </w:rPr>
      </w:pPr>
      <w:r w:rsidRPr="00B032D2">
        <w:rPr>
          <w:sz w:val="22"/>
          <w:szCs w:val="22"/>
        </w:rPr>
        <w:t>Kebutuhan</w:t>
      </w:r>
      <w:r w:rsidRPr="00B032D2">
        <w:rPr>
          <w:spacing w:val="-15"/>
          <w:sz w:val="22"/>
          <w:szCs w:val="22"/>
        </w:rPr>
        <w:t xml:space="preserve"> </w:t>
      </w:r>
      <w:r w:rsidRPr="00B032D2">
        <w:rPr>
          <w:sz w:val="22"/>
          <w:szCs w:val="22"/>
        </w:rPr>
        <w:t>hidup</w:t>
      </w:r>
      <w:r w:rsidRPr="00B032D2">
        <w:rPr>
          <w:spacing w:val="-14"/>
          <w:sz w:val="22"/>
          <w:szCs w:val="22"/>
        </w:rPr>
        <w:t xml:space="preserve"> </w:t>
      </w:r>
      <w:r w:rsidRPr="00B032D2">
        <w:rPr>
          <w:sz w:val="22"/>
          <w:szCs w:val="22"/>
        </w:rPr>
        <w:t>modern</w:t>
      </w:r>
      <w:r w:rsidRPr="00B032D2">
        <w:rPr>
          <w:spacing w:val="-13"/>
          <w:sz w:val="22"/>
          <w:szCs w:val="22"/>
        </w:rPr>
        <w:t xml:space="preserve"> </w:t>
      </w:r>
      <w:r w:rsidRPr="00B032D2">
        <w:rPr>
          <w:sz w:val="22"/>
          <w:szCs w:val="22"/>
        </w:rPr>
        <w:t>terutama</w:t>
      </w:r>
      <w:r w:rsidRPr="00B032D2">
        <w:rPr>
          <w:spacing w:val="-15"/>
          <w:sz w:val="22"/>
          <w:szCs w:val="22"/>
        </w:rPr>
        <w:t xml:space="preserve"> </w:t>
      </w:r>
      <w:r w:rsidRPr="00B032D2">
        <w:rPr>
          <w:sz w:val="22"/>
          <w:szCs w:val="22"/>
        </w:rPr>
        <w:t>di</w:t>
      </w:r>
      <w:r w:rsidRPr="00B032D2">
        <w:rPr>
          <w:spacing w:val="-14"/>
          <w:sz w:val="22"/>
          <w:szCs w:val="22"/>
        </w:rPr>
        <w:t xml:space="preserve"> </w:t>
      </w:r>
      <w:r w:rsidRPr="00B032D2">
        <w:rPr>
          <w:sz w:val="22"/>
          <w:szCs w:val="22"/>
        </w:rPr>
        <w:t>kalangan</w:t>
      </w:r>
      <w:r w:rsidRPr="00B032D2">
        <w:rPr>
          <w:spacing w:val="-14"/>
          <w:sz w:val="22"/>
          <w:szCs w:val="22"/>
        </w:rPr>
        <w:t xml:space="preserve"> </w:t>
      </w:r>
      <w:r w:rsidRPr="00B032D2">
        <w:rPr>
          <w:sz w:val="22"/>
          <w:szCs w:val="22"/>
        </w:rPr>
        <w:t>mahasiswi</w:t>
      </w:r>
      <w:r w:rsidRPr="00B032D2">
        <w:rPr>
          <w:spacing w:val="-14"/>
          <w:sz w:val="22"/>
          <w:szCs w:val="22"/>
        </w:rPr>
        <w:t xml:space="preserve"> </w:t>
      </w:r>
      <w:r w:rsidRPr="00B032D2">
        <w:rPr>
          <w:sz w:val="22"/>
          <w:szCs w:val="22"/>
        </w:rPr>
        <w:t>menjadi</w:t>
      </w:r>
      <w:r w:rsidRPr="00B032D2">
        <w:rPr>
          <w:spacing w:val="-14"/>
          <w:sz w:val="22"/>
          <w:szCs w:val="22"/>
        </w:rPr>
        <w:t xml:space="preserve"> </w:t>
      </w:r>
      <w:r w:rsidRPr="00B032D2">
        <w:rPr>
          <w:sz w:val="22"/>
          <w:szCs w:val="22"/>
        </w:rPr>
        <w:t>kelompok yang paling berdampak oleh perubahan ini. Mahasiswi program studi pendidikan Tata</w:t>
      </w:r>
      <w:r w:rsidRPr="00B032D2">
        <w:rPr>
          <w:spacing w:val="-12"/>
          <w:sz w:val="22"/>
          <w:szCs w:val="22"/>
        </w:rPr>
        <w:t xml:space="preserve"> </w:t>
      </w:r>
      <w:r w:rsidRPr="00B032D2">
        <w:rPr>
          <w:sz w:val="22"/>
          <w:szCs w:val="22"/>
        </w:rPr>
        <w:t>Rias</w:t>
      </w:r>
      <w:r w:rsidRPr="00B032D2">
        <w:rPr>
          <w:spacing w:val="-12"/>
          <w:sz w:val="22"/>
          <w:szCs w:val="22"/>
        </w:rPr>
        <w:t xml:space="preserve"> </w:t>
      </w:r>
      <w:r w:rsidRPr="00B032D2">
        <w:rPr>
          <w:sz w:val="22"/>
          <w:szCs w:val="22"/>
        </w:rPr>
        <w:t>yang</w:t>
      </w:r>
      <w:r w:rsidRPr="00B032D2">
        <w:rPr>
          <w:spacing w:val="-12"/>
          <w:sz w:val="22"/>
          <w:szCs w:val="22"/>
        </w:rPr>
        <w:t xml:space="preserve"> </w:t>
      </w:r>
      <w:r w:rsidRPr="00B032D2">
        <w:rPr>
          <w:sz w:val="22"/>
          <w:szCs w:val="22"/>
        </w:rPr>
        <w:t>secara</w:t>
      </w:r>
      <w:r w:rsidRPr="00B032D2">
        <w:rPr>
          <w:spacing w:val="-13"/>
          <w:sz w:val="22"/>
          <w:szCs w:val="22"/>
        </w:rPr>
        <w:t xml:space="preserve"> </w:t>
      </w:r>
      <w:r w:rsidRPr="00B032D2">
        <w:rPr>
          <w:sz w:val="22"/>
          <w:szCs w:val="22"/>
        </w:rPr>
        <w:t>akademis</w:t>
      </w:r>
      <w:r w:rsidRPr="00B032D2">
        <w:rPr>
          <w:spacing w:val="-11"/>
          <w:sz w:val="22"/>
          <w:szCs w:val="22"/>
        </w:rPr>
        <w:t xml:space="preserve"> </w:t>
      </w:r>
      <w:r w:rsidRPr="00B032D2">
        <w:rPr>
          <w:sz w:val="22"/>
          <w:szCs w:val="22"/>
        </w:rPr>
        <w:t>dan</w:t>
      </w:r>
      <w:r w:rsidRPr="00B032D2">
        <w:rPr>
          <w:spacing w:val="-12"/>
          <w:sz w:val="22"/>
          <w:szCs w:val="22"/>
        </w:rPr>
        <w:t xml:space="preserve"> </w:t>
      </w:r>
      <w:r w:rsidRPr="00B032D2">
        <w:rPr>
          <w:sz w:val="22"/>
          <w:szCs w:val="22"/>
        </w:rPr>
        <w:t>sosial</w:t>
      </w:r>
      <w:r w:rsidRPr="00B032D2">
        <w:rPr>
          <w:spacing w:val="-11"/>
          <w:sz w:val="22"/>
          <w:szCs w:val="22"/>
        </w:rPr>
        <w:t xml:space="preserve"> </w:t>
      </w:r>
      <w:r w:rsidRPr="00B032D2">
        <w:rPr>
          <w:sz w:val="22"/>
          <w:szCs w:val="22"/>
        </w:rPr>
        <w:t>dekat</w:t>
      </w:r>
      <w:r w:rsidRPr="00B032D2">
        <w:rPr>
          <w:spacing w:val="-11"/>
          <w:sz w:val="22"/>
          <w:szCs w:val="22"/>
        </w:rPr>
        <w:t xml:space="preserve"> </w:t>
      </w:r>
      <w:r w:rsidRPr="00B032D2">
        <w:rPr>
          <w:sz w:val="22"/>
          <w:szCs w:val="22"/>
        </w:rPr>
        <w:t>dengan</w:t>
      </w:r>
      <w:r w:rsidRPr="00B032D2">
        <w:rPr>
          <w:spacing w:val="-12"/>
          <w:sz w:val="22"/>
          <w:szCs w:val="22"/>
        </w:rPr>
        <w:t xml:space="preserve"> </w:t>
      </w:r>
      <w:r w:rsidRPr="00B032D2">
        <w:rPr>
          <w:sz w:val="22"/>
          <w:szCs w:val="22"/>
        </w:rPr>
        <w:t>dunia</w:t>
      </w:r>
      <w:r w:rsidRPr="00B032D2">
        <w:rPr>
          <w:spacing w:val="-12"/>
          <w:sz w:val="22"/>
          <w:szCs w:val="22"/>
        </w:rPr>
        <w:t xml:space="preserve"> </w:t>
      </w:r>
      <w:r w:rsidRPr="00B032D2">
        <w:rPr>
          <w:sz w:val="22"/>
          <w:szCs w:val="22"/>
        </w:rPr>
        <w:t>kecantikan</w:t>
      </w:r>
      <w:r w:rsidRPr="00B032D2">
        <w:rPr>
          <w:spacing w:val="-12"/>
          <w:sz w:val="22"/>
          <w:szCs w:val="22"/>
        </w:rPr>
        <w:t xml:space="preserve"> </w:t>
      </w:r>
      <w:r w:rsidRPr="00B032D2">
        <w:rPr>
          <w:sz w:val="22"/>
          <w:szCs w:val="22"/>
        </w:rPr>
        <w:t xml:space="preserve">memiliki kebutuhan hidup, salah satunya adalah kebutuhan produk kosmetik rias wajah dekoratif, seperti </w:t>
      </w:r>
      <w:r w:rsidRPr="00B032D2">
        <w:rPr>
          <w:i/>
          <w:sz w:val="22"/>
          <w:szCs w:val="22"/>
        </w:rPr>
        <w:t xml:space="preserve">foundation, </w:t>
      </w:r>
      <w:r w:rsidRPr="00B032D2">
        <w:rPr>
          <w:sz w:val="22"/>
          <w:szCs w:val="22"/>
        </w:rPr>
        <w:t>bedak</w:t>
      </w:r>
      <w:r w:rsidRPr="00B032D2">
        <w:rPr>
          <w:i/>
          <w:sz w:val="22"/>
          <w:szCs w:val="22"/>
        </w:rPr>
        <w:t xml:space="preserve">, concealer, eyeshadow, blush on, lipstick </w:t>
      </w:r>
      <w:r w:rsidRPr="00B032D2">
        <w:rPr>
          <w:sz w:val="22"/>
          <w:szCs w:val="22"/>
        </w:rPr>
        <w:t>dan lain-lain</w:t>
      </w:r>
      <w:r w:rsidRPr="00B032D2">
        <w:rPr>
          <w:i/>
          <w:sz w:val="22"/>
          <w:szCs w:val="22"/>
        </w:rPr>
        <w:t>.</w:t>
      </w:r>
      <w:r w:rsidRPr="00B032D2">
        <w:rPr>
          <w:i/>
          <w:spacing w:val="-3"/>
          <w:sz w:val="22"/>
          <w:szCs w:val="22"/>
        </w:rPr>
        <w:t xml:space="preserve"> </w:t>
      </w:r>
      <w:r w:rsidRPr="00B032D2">
        <w:rPr>
          <w:sz w:val="22"/>
          <w:szCs w:val="22"/>
        </w:rPr>
        <w:t>Menurut</w:t>
      </w:r>
      <w:r w:rsidRPr="00B032D2">
        <w:rPr>
          <w:spacing w:val="-3"/>
          <w:sz w:val="22"/>
          <w:szCs w:val="22"/>
        </w:rPr>
        <w:t xml:space="preserve"> </w:t>
      </w:r>
      <w:sdt>
        <w:sdtPr>
          <w:rPr>
            <w:color w:val="000000"/>
            <w:spacing w:val="-3"/>
            <w:sz w:val="22"/>
            <w:szCs w:val="22"/>
          </w:rPr>
          <w:tag w:val="MENDELEY_CITATION_v3_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"/>
          <w:id w:val="-854196617"/>
          <w:placeholder>
            <w:docPart w:val="E76A32CB043F45AFA6CDF05C1412CE6C"/>
          </w:placeholder>
        </w:sdtPr>
        <w:sdtEndPr>
          <w:rPr>
            <w:spacing w:val="0"/>
          </w:rPr>
        </w:sdtEndPr>
        <w:sdtContent>
          <w:r w:rsidRPr="00B032D2">
            <w:rPr>
              <w:color w:val="000000"/>
              <w:sz w:val="22"/>
              <w:szCs w:val="22"/>
            </w:rPr>
            <w:t>(Tranggono &amp; Latifah, 2007:8)</w:t>
          </w:r>
        </w:sdtContent>
      </w:sdt>
      <w:r w:rsidRPr="00B032D2">
        <w:rPr>
          <w:spacing w:val="-2"/>
          <w:sz w:val="22"/>
          <w:szCs w:val="22"/>
        </w:rPr>
        <w:t xml:space="preserve"> </w:t>
      </w:r>
      <w:r w:rsidRPr="00B032D2">
        <w:rPr>
          <w:sz w:val="22"/>
          <w:szCs w:val="22"/>
        </w:rPr>
        <w:t>produk</w:t>
      </w:r>
      <w:r w:rsidRPr="00B032D2">
        <w:rPr>
          <w:spacing w:val="-3"/>
          <w:sz w:val="22"/>
          <w:szCs w:val="22"/>
        </w:rPr>
        <w:t xml:space="preserve"> </w:t>
      </w:r>
      <w:r w:rsidRPr="00B032D2">
        <w:rPr>
          <w:sz w:val="22"/>
          <w:szCs w:val="22"/>
        </w:rPr>
        <w:t>kosmetik</w:t>
      </w:r>
      <w:r w:rsidRPr="00B032D2">
        <w:rPr>
          <w:spacing w:val="-3"/>
          <w:sz w:val="22"/>
          <w:szCs w:val="22"/>
        </w:rPr>
        <w:t xml:space="preserve"> </w:t>
      </w:r>
      <w:r w:rsidRPr="00B032D2">
        <w:rPr>
          <w:sz w:val="22"/>
          <w:szCs w:val="22"/>
        </w:rPr>
        <w:t>rias</w:t>
      </w:r>
      <w:r w:rsidRPr="00B032D2">
        <w:rPr>
          <w:spacing w:val="-3"/>
          <w:sz w:val="22"/>
          <w:szCs w:val="22"/>
        </w:rPr>
        <w:t xml:space="preserve"> </w:t>
      </w:r>
      <w:r w:rsidRPr="00B032D2">
        <w:rPr>
          <w:sz w:val="22"/>
          <w:szCs w:val="22"/>
        </w:rPr>
        <w:t>wajah</w:t>
      </w:r>
      <w:r w:rsidRPr="00B032D2">
        <w:rPr>
          <w:spacing w:val="-2"/>
          <w:sz w:val="22"/>
          <w:szCs w:val="22"/>
        </w:rPr>
        <w:t xml:space="preserve"> </w:t>
      </w:r>
      <w:r w:rsidRPr="00B032D2">
        <w:rPr>
          <w:sz w:val="22"/>
          <w:szCs w:val="22"/>
        </w:rPr>
        <w:t>dekoratif</w:t>
      </w:r>
      <w:r w:rsidRPr="00B032D2">
        <w:rPr>
          <w:spacing w:val="-3"/>
          <w:sz w:val="22"/>
          <w:szCs w:val="22"/>
        </w:rPr>
        <w:t xml:space="preserve"> </w:t>
      </w:r>
      <w:r w:rsidRPr="00B032D2">
        <w:rPr>
          <w:sz w:val="22"/>
          <w:szCs w:val="22"/>
        </w:rPr>
        <w:t>memiliki fungsi untuk merias dan menutup kekurangan (cacat) pada kulit sehingga menghasilkan penampilan</w:t>
      </w:r>
      <w:r w:rsidRPr="00B032D2">
        <w:rPr>
          <w:spacing w:val="-15"/>
          <w:sz w:val="22"/>
          <w:szCs w:val="22"/>
        </w:rPr>
        <w:t xml:space="preserve"> </w:t>
      </w:r>
      <w:r w:rsidRPr="00B032D2">
        <w:rPr>
          <w:sz w:val="22"/>
          <w:szCs w:val="22"/>
        </w:rPr>
        <w:t>yang</w:t>
      </w:r>
      <w:r w:rsidRPr="00B032D2">
        <w:rPr>
          <w:spacing w:val="-15"/>
          <w:sz w:val="22"/>
          <w:szCs w:val="22"/>
        </w:rPr>
        <w:t xml:space="preserve"> </w:t>
      </w:r>
      <w:r w:rsidRPr="00B032D2">
        <w:rPr>
          <w:sz w:val="22"/>
          <w:szCs w:val="22"/>
        </w:rPr>
        <w:t>lebih</w:t>
      </w:r>
      <w:r w:rsidRPr="00B032D2">
        <w:rPr>
          <w:spacing w:val="-15"/>
          <w:sz w:val="22"/>
          <w:szCs w:val="22"/>
        </w:rPr>
        <w:t xml:space="preserve"> </w:t>
      </w:r>
      <w:r w:rsidRPr="00B032D2">
        <w:rPr>
          <w:sz w:val="22"/>
          <w:szCs w:val="22"/>
        </w:rPr>
        <w:t>menarik</w:t>
      </w:r>
      <w:r w:rsidRPr="00B032D2">
        <w:rPr>
          <w:spacing w:val="-15"/>
          <w:sz w:val="22"/>
          <w:szCs w:val="22"/>
        </w:rPr>
        <w:t xml:space="preserve"> </w:t>
      </w:r>
      <w:r w:rsidRPr="00B032D2">
        <w:rPr>
          <w:sz w:val="22"/>
          <w:szCs w:val="22"/>
        </w:rPr>
        <w:t>serta menimbulkan efek psikologis yang baik, seperti</w:t>
      </w:r>
      <w:r w:rsidRPr="00B032D2">
        <w:rPr>
          <w:spacing w:val="-15"/>
          <w:sz w:val="22"/>
          <w:szCs w:val="22"/>
        </w:rPr>
        <w:t xml:space="preserve"> </w:t>
      </w:r>
      <w:r w:rsidRPr="00B032D2">
        <w:rPr>
          <w:sz w:val="22"/>
          <w:szCs w:val="22"/>
        </w:rPr>
        <w:t>lebih</w:t>
      </w:r>
      <w:r w:rsidRPr="00B032D2">
        <w:rPr>
          <w:spacing w:val="-15"/>
          <w:sz w:val="22"/>
          <w:szCs w:val="22"/>
        </w:rPr>
        <w:t xml:space="preserve"> </w:t>
      </w:r>
      <w:r w:rsidRPr="00B032D2">
        <w:rPr>
          <w:sz w:val="22"/>
          <w:szCs w:val="22"/>
        </w:rPr>
        <w:t>percaya</w:t>
      </w:r>
      <w:r w:rsidRPr="00B032D2">
        <w:rPr>
          <w:spacing w:val="-15"/>
          <w:sz w:val="22"/>
          <w:szCs w:val="22"/>
        </w:rPr>
        <w:t xml:space="preserve"> </w:t>
      </w:r>
      <w:r w:rsidRPr="00B032D2">
        <w:rPr>
          <w:sz w:val="22"/>
          <w:szCs w:val="22"/>
        </w:rPr>
        <w:t>diri.</w:t>
      </w:r>
      <w:r w:rsidRPr="00B032D2">
        <w:rPr>
          <w:spacing w:val="-15"/>
          <w:sz w:val="22"/>
          <w:szCs w:val="22"/>
        </w:rPr>
        <w:t xml:space="preserve"> </w:t>
      </w:r>
      <w:r w:rsidRPr="00B032D2">
        <w:rPr>
          <w:sz w:val="22"/>
          <w:szCs w:val="22"/>
        </w:rPr>
        <w:t>Seiring</w:t>
      </w:r>
      <w:r w:rsidRPr="00B032D2">
        <w:rPr>
          <w:spacing w:val="-15"/>
          <w:sz w:val="22"/>
          <w:szCs w:val="22"/>
        </w:rPr>
        <w:t xml:space="preserve"> </w:t>
      </w:r>
      <w:r w:rsidRPr="00B032D2">
        <w:rPr>
          <w:sz w:val="22"/>
          <w:szCs w:val="22"/>
        </w:rPr>
        <w:t>mobilitas</w:t>
      </w:r>
      <w:r w:rsidRPr="00B032D2">
        <w:rPr>
          <w:spacing w:val="-15"/>
          <w:sz w:val="22"/>
          <w:szCs w:val="22"/>
        </w:rPr>
        <w:t xml:space="preserve"> </w:t>
      </w:r>
      <w:r w:rsidRPr="00B032D2">
        <w:rPr>
          <w:sz w:val="22"/>
          <w:szCs w:val="22"/>
        </w:rPr>
        <w:t>yang</w:t>
      </w:r>
      <w:r w:rsidRPr="00B032D2">
        <w:rPr>
          <w:spacing w:val="-15"/>
          <w:sz w:val="22"/>
          <w:szCs w:val="22"/>
        </w:rPr>
        <w:t xml:space="preserve"> </w:t>
      </w:r>
      <w:r w:rsidRPr="00B032D2">
        <w:rPr>
          <w:sz w:val="22"/>
          <w:szCs w:val="22"/>
        </w:rPr>
        <w:t>tinggi dan keterbatasan waktu, mahasiswi program studi pendidikan tata rias cenderung melakukan</w:t>
      </w:r>
      <w:r w:rsidRPr="00B032D2">
        <w:rPr>
          <w:spacing w:val="-15"/>
          <w:sz w:val="22"/>
          <w:szCs w:val="22"/>
        </w:rPr>
        <w:t xml:space="preserve"> </w:t>
      </w:r>
      <w:r w:rsidRPr="00B032D2">
        <w:rPr>
          <w:sz w:val="22"/>
          <w:szCs w:val="22"/>
        </w:rPr>
        <w:t>aktivitas</w:t>
      </w:r>
      <w:r w:rsidRPr="00B032D2">
        <w:rPr>
          <w:spacing w:val="-15"/>
          <w:sz w:val="22"/>
          <w:szCs w:val="22"/>
        </w:rPr>
        <w:t xml:space="preserve"> </w:t>
      </w:r>
      <w:r w:rsidRPr="00B032D2">
        <w:rPr>
          <w:sz w:val="22"/>
          <w:szCs w:val="22"/>
        </w:rPr>
        <w:t>belanja</w:t>
      </w:r>
      <w:r w:rsidRPr="00B032D2">
        <w:rPr>
          <w:spacing w:val="-15"/>
          <w:sz w:val="22"/>
          <w:szCs w:val="22"/>
        </w:rPr>
        <w:t xml:space="preserve"> </w:t>
      </w:r>
      <w:r w:rsidRPr="00B032D2">
        <w:rPr>
          <w:sz w:val="22"/>
          <w:szCs w:val="22"/>
        </w:rPr>
        <w:t>daring</w:t>
      </w:r>
      <w:r w:rsidRPr="00B032D2">
        <w:rPr>
          <w:spacing w:val="-15"/>
          <w:sz w:val="22"/>
          <w:szCs w:val="22"/>
        </w:rPr>
        <w:t xml:space="preserve"> </w:t>
      </w:r>
      <w:r w:rsidRPr="00B032D2">
        <w:rPr>
          <w:sz w:val="22"/>
          <w:szCs w:val="22"/>
        </w:rPr>
        <w:t>(</w:t>
      </w:r>
      <w:r w:rsidRPr="00B032D2">
        <w:rPr>
          <w:i/>
          <w:sz w:val="22"/>
          <w:szCs w:val="22"/>
        </w:rPr>
        <w:t>online</w:t>
      </w:r>
      <w:r w:rsidRPr="00B032D2">
        <w:rPr>
          <w:sz w:val="22"/>
          <w:szCs w:val="22"/>
        </w:rPr>
        <w:t>)</w:t>
      </w:r>
      <w:r w:rsidRPr="00B032D2">
        <w:rPr>
          <w:spacing w:val="-15"/>
          <w:sz w:val="22"/>
          <w:szCs w:val="22"/>
        </w:rPr>
        <w:t xml:space="preserve"> </w:t>
      </w:r>
      <w:r w:rsidRPr="00B032D2">
        <w:rPr>
          <w:sz w:val="22"/>
          <w:szCs w:val="22"/>
        </w:rPr>
        <w:t>sebagai</w:t>
      </w:r>
      <w:r w:rsidRPr="00B032D2">
        <w:rPr>
          <w:spacing w:val="-15"/>
          <w:sz w:val="22"/>
          <w:szCs w:val="22"/>
        </w:rPr>
        <w:t xml:space="preserve"> </w:t>
      </w:r>
      <w:r w:rsidRPr="00B032D2">
        <w:rPr>
          <w:sz w:val="22"/>
          <w:szCs w:val="22"/>
        </w:rPr>
        <w:t>alternatif</w:t>
      </w:r>
      <w:r w:rsidRPr="00B032D2">
        <w:rPr>
          <w:spacing w:val="-15"/>
          <w:sz w:val="22"/>
          <w:szCs w:val="22"/>
        </w:rPr>
        <w:t xml:space="preserve"> </w:t>
      </w:r>
      <w:r w:rsidRPr="00B032D2">
        <w:rPr>
          <w:sz w:val="22"/>
          <w:szCs w:val="22"/>
        </w:rPr>
        <w:t>yang</w:t>
      </w:r>
      <w:r w:rsidRPr="00B032D2">
        <w:rPr>
          <w:spacing w:val="-15"/>
          <w:sz w:val="22"/>
          <w:szCs w:val="22"/>
        </w:rPr>
        <w:t xml:space="preserve"> </w:t>
      </w:r>
      <w:r w:rsidRPr="00B032D2">
        <w:rPr>
          <w:sz w:val="22"/>
          <w:szCs w:val="22"/>
        </w:rPr>
        <w:t>lebih</w:t>
      </w:r>
      <w:r w:rsidRPr="00B032D2">
        <w:rPr>
          <w:spacing w:val="-15"/>
          <w:sz w:val="22"/>
          <w:szCs w:val="22"/>
        </w:rPr>
        <w:t xml:space="preserve"> </w:t>
      </w:r>
      <w:r w:rsidRPr="00B032D2">
        <w:rPr>
          <w:sz w:val="22"/>
          <w:szCs w:val="22"/>
        </w:rPr>
        <w:t>praktis</w:t>
      </w:r>
      <w:r w:rsidRPr="00B032D2">
        <w:rPr>
          <w:spacing w:val="-15"/>
          <w:sz w:val="22"/>
          <w:szCs w:val="22"/>
        </w:rPr>
        <w:t xml:space="preserve"> </w:t>
      </w:r>
      <w:r w:rsidRPr="00B032D2">
        <w:rPr>
          <w:sz w:val="22"/>
          <w:szCs w:val="22"/>
        </w:rPr>
        <w:t>dan efisien</w:t>
      </w:r>
      <w:r w:rsidRPr="00B032D2">
        <w:rPr>
          <w:spacing w:val="-3"/>
          <w:sz w:val="22"/>
          <w:szCs w:val="22"/>
        </w:rPr>
        <w:t xml:space="preserve"> </w:t>
      </w:r>
      <w:r w:rsidRPr="00B032D2">
        <w:rPr>
          <w:sz w:val="22"/>
          <w:szCs w:val="22"/>
        </w:rPr>
        <w:t>dibandingkan</w:t>
      </w:r>
      <w:r w:rsidRPr="00B032D2">
        <w:rPr>
          <w:spacing w:val="-2"/>
          <w:sz w:val="22"/>
          <w:szCs w:val="22"/>
        </w:rPr>
        <w:t xml:space="preserve"> </w:t>
      </w:r>
      <w:r w:rsidRPr="00B032D2">
        <w:rPr>
          <w:sz w:val="22"/>
          <w:szCs w:val="22"/>
        </w:rPr>
        <w:t>belanja</w:t>
      </w:r>
      <w:r w:rsidRPr="00B032D2">
        <w:rPr>
          <w:spacing w:val="-3"/>
          <w:sz w:val="22"/>
          <w:szCs w:val="22"/>
        </w:rPr>
        <w:t xml:space="preserve"> </w:t>
      </w:r>
      <w:r w:rsidRPr="00B032D2">
        <w:rPr>
          <w:sz w:val="22"/>
          <w:szCs w:val="22"/>
        </w:rPr>
        <w:t>secara</w:t>
      </w:r>
      <w:r w:rsidRPr="00B032D2">
        <w:rPr>
          <w:spacing w:val="-4"/>
          <w:sz w:val="22"/>
          <w:szCs w:val="22"/>
        </w:rPr>
        <w:t xml:space="preserve"> </w:t>
      </w:r>
      <w:r w:rsidRPr="00B032D2">
        <w:rPr>
          <w:sz w:val="22"/>
          <w:szCs w:val="22"/>
        </w:rPr>
        <w:t>konvensional.</w:t>
      </w:r>
      <w:r w:rsidRPr="00B032D2">
        <w:rPr>
          <w:spacing w:val="-1"/>
          <w:sz w:val="22"/>
          <w:szCs w:val="22"/>
        </w:rPr>
        <w:t xml:space="preserve"> </w:t>
      </w:r>
      <w:r w:rsidRPr="00B032D2">
        <w:rPr>
          <w:sz w:val="22"/>
          <w:szCs w:val="22"/>
        </w:rPr>
        <w:t>Jika</w:t>
      </w:r>
      <w:r w:rsidRPr="00B032D2">
        <w:rPr>
          <w:spacing w:val="-3"/>
          <w:sz w:val="22"/>
          <w:szCs w:val="22"/>
        </w:rPr>
        <w:t xml:space="preserve"> </w:t>
      </w:r>
      <w:r w:rsidRPr="00B032D2">
        <w:rPr>
          <w:sz w:val="22"/>
          <w:szCs w:val="22"/>
        </w:rPr>
        <w:t>pada</w:t>
      </w:r>
      <w:r w:rsidRPr="00B032D2">
        <w:rPr>
          <w:spacing w:val="-4"/>
          <w:sz w:val="22"/>
          <w:szCs w:val="22"/>
        </w:rPr>
        <w:t xml:space="preserve"> </w:t>
      </w:r>
      <w:r w:rsidRPr="00B032D2">
        <w:rPr>
          <w:sz w:val="22"/>
          <w:szCs w:val="22"/>
        </w:rPr>
        <w:t>awalnya</w:t>
      </w:r>
      <w:r w:rsidRPr="00B032D2">
        <w:rPr>
          <w:spacing w:val="-3"/>
          <w:sz w:val="22"/>
          <w:szCs w:val="22"/>
        </w:rPr>
        <w:t xml:space="preserve"> </w:t>
      </w:r>
      <w:r w:rsidRPr="00B032D2">
        <w:rPr>
          <w:sz w:val="22"/>
          <w:szCs w:val="22"/>
        </w:rPr>
        <w:t>kegiatan</w:t>
      </w:r>
      <w:r w:rsidRPr="00B032D2">
        <w:rPr>
          <w:spacing w:val="-3"/>
          <w:sz w:val="22"/>
          <w:szCs w:val="22"/>
        </w:rPr>
        <w:t xml:space="preserve"> </w:t>
      </w:r>
      <w:r w:rsidRPr="00B032D2">
        <w:rPr>
          <w:sz w:val="22"/>
          <w:szCs w:val="22"/>
        </w:rPr>
        <w:t>jual beli hanya dapat dilakukan ketika penjual dan pembeli bertemu secara langsung untuk</w:t>
      </w:r>
      <w:r w:rsidRPr="00B032D2">
        <w:rPr>
          <w:spacing w:val="52"/>
          <w:w w:val="150"/>
          <w:sz w:val="22"/>
          <w:szCs w:val="22"/>
        </w:rPr>
        <w:t xml:space="preserve"> </w:t>
      </w:r>
      <w:r w:rsidRPr="00B032D2">
        <w:rPr>
          <w:sz w:val="22"/>
          <w:szCs w:val="22"/>
        </w:rPr>
        <w:t>bertransaksi</w:t>
      </w:r>
      <w:r w:rsidRPr="00B032D2">
        <w:rPr>
          <w:spacing w:val="55"/>
          <w:w w:val="150"/>
          <w:sz w:val="22"/>
          <w:szCs w:val="22"/>
        </w:rPr>
        <w:t xml:space="preserve"> </w:t>
      </w:r>
      <w:r w:rsidRPr="00B032D2">
        <w:rPr>
          <w:sz w:val="22"/>
          <w:szCs w:val="22"/>
        </w:rPr>
        <w:t>sesuai</w:t>
      </w:r>
      <w:r w:rsidRPr="00B032D2">
        <w:rPr>
          <w:spacing w:val="55"/>
          <w:w w:val="150"/>
          <w:sz w:val="22"/>
          <w:szCs w:val="22"/>
        </w:rPr>
        <w:t xml:space="preserve"> </w:t>
      </w:r>
      <w:r w:rsidRPr="00B032D2">
        <w:rPr>
          <w:sz w:val="22"/>
          <w:szCs w:val="22"/>
        </w:rPr>
        <w:t>kesepakatan,</w:t>
      </w:r>
      <w:r w:rsidRPr="00B032D2">
        <w:rPr>
          <w:spacing w:val="55"/>
          <w:w w:val="150"/>
          <w:sz w:val="22"/>
          <w:szCs w:val="22"/>
        </w:rPr>
        <w:t xml:space="preserve"> </w:t>
      </w:r>
      <w:r w:rsidRPr="00B032D2">
        <w:rPr>
          <w:sz w:val="22"/>
          <w:szCs w:val="22"/>
        </w:rPr>
        <w:t>maka</w:t>
      </w:r>
      <w:r w:rsidRPr="00B032D2">
        <w:rPr>
          <w:spacing w:val="55"/>
          <w:w w:val="150"/>
          <w:sz w:val="22"/>
          <w:szCs w:val="22"/>
        </w:rPr>
        <w:t xml:space="preserve"> </w:t>
      </w:r>
      <w:r w:rsidRPr="00B032D2">
        <w:rPr>
          <w:sz w:val="22"/>
          <w:szCs w:val="22"/>
        </w:rPr>
        <w:t>dengan</w:t>
      </w:r>
      <w:r w:rsidRPr="00B032D2">
        <w:rPr>
          <w:spacing w:val="55"/>
          <w:w w:val="150"/>
          <w:sz w:val="22"/>
          <w:szCs w:val="22"/>
        </w:rPr>
        <w:t xml:space="preserve"> </w:t>
      </w:r>
      <w:r w:rsidRPr="00B032D2">
        <w:rPr>
          <w:sz w:val="22"/>
          <w:szCs w:val="22"/>
        </w:rPr>
        <w:t>adanya</w:t>
      </w:r>
      <w:r w:rsidRPr="00B032D2">
        <w:rPr>
          <w:spacing w:val="54"/>
          <w:w w:val="150"/>
          <w:sz w:val="22"/>
          <w:szCs w:val="22"/>
        </w:rPr>
        <w:t xml:space="preserve"> </w:t>
      </w:r>
      <w:r w:rsidRPr="00B032D2">
        <w:rPr>
          <w:sz w:val="22"/>
          <w:szCs w:val="22"/>
        </w:rPr>
        <w:t>belanja</w:t>
      </w:r>
      <w:r w:rsidRPr="00B032D2">
        <w:rPr>
          <w:spacing w:val="59"/>
          <w:w w:val="150"/>
          <w:sz w:val="22"/>
          <w:szCs w:val="22"/>
        </w:rPr>
        <w:t xml:space="preserve"> </w:t>
      </w:r>
      <w:r w:rsidRPr="00B032D2">
        <w:rPr>
          <w:i/>
          <w:spacing w:val="-2"/>
          <w:sz w:val="22"/>
          <w:szCs w:val="22"/>
        </w:rPr>
        <w:t xml:space="preserve">online </w:t>
      </w:r>
      <w:r w:rsidRPr="00B032D2">
        <w:rPr>
          <w:sz w:val="22"/>
          <w:szCs w:val="22"/>
        </w:rPr>
        <w:t>konsumen</w:t>
      </w:r>
      <w:r w:rsidRPr="00B032D2">
        <w:rPr>
          <w:spacing w:val="70"/>
          <w:sz w:val="22"/>
          <w:szCs w:val="22"/>
        </w:rPr>
        <w:t xml:space="preserve"> </w:t>
      </w:r>
      <w:r w:rsidRPr="00B032D2">
        <w:rPr>
          <w:sz w:val="22"/>
          <w:szCs w:val="22"/>
        </w:rPr>
        <w:t>tidak</w:t>
      </w:r>
      <w:r w:rsidRPr="00B032D2">
        <w:rPr>
          <w:spacing w:val="70"/>
          <w:sz w:val="22"/>
          <w:szCs w:val="22"/>
        </w:rPr>
        <w:t xml:space="preserve"> </w:t>
      </w:r>
      <w:r w:rsidRPr="00B032D2">
        <w:rPr>
          <w:sz w:val="22"/>
          <w:szCs w:val="22"/>
        </w:rPr>
        <w:t>lagi</w:t>
      </w:r>
      <w:r w:rsidRPr="00B032D2">
        <w:rPr>
          <w:spacing w:val="70"/>
          <w:sz w:val="22"/>
          <w:szCs w:val="22"/>
        </w:rPr>
        <w:t xml:space="preserve"> </w:t>
      </w:r>
      <w:r w:rsidRPr="00B032D2">
        <w:rPr>
          <w:sz w:val="22"/>
          <w:szCs w:val="22"/>
        </w:rPr>
        <w:t>perlu</w:t>
      </w:r>
      <w:r w:rsidRPr="00B032D2">
        <w:rPr>
          <w:spacing w:val="69"/>
          <w:sz w:val="22"/>
          <w:szCs w:val="22"/>
        </w:rPr>
        <w:t xml:space="preserve"> </w:t>
      </w:r>
      <w:r w:rsidRPr="00B032D2">
        <w:rPr>
          <w:sz w:val="22"/>
          <w:szCs w:val="22"/>
        </w:rPr>
        <w:t>bertatap</w:t>
      </w:r>
      <w:r w:rsidRPr="00B032D2">
        <w:rPr>
          <w:spacing w:val="69"/>
          <w:sz w:val="22"/>
          <w:szCs w:val="22"/>
        </w:rPr>
        <w:t xml:space="preserve"> </w:t>
      </w:r>
      <w:r w:rsidRPr="00B032D2">
        <w:rPr>
          <w:sz w:val="22"/>
          <w:szCs w:val="22"/>
        </w:rPr>
        <w:t>muka</w:t>
      </w:r>
      <w:r w:rsidRPr="00B032D2">
        <w:rPr>
          <w:spacing w:val="69"/>
          <w:sz w:val="22"/>
          <w:szCs w:val="22"/>
        </w:rPr>
        <w:t xml:space="preserve"> </w:t>
      </w:r>
      <w:r w:rsidRPr="00B032D2">
        <w:rPr>
          <w:sz w:val="22"/>
          <w:szCs w:val="22"/>
        </w:rPr>
        <w:t>secara</w:t>
      </w:r>
      <w:r w:rsidRPr="00B032D2">
        <w:rPr>
          <w:spacing w:val="40"/>
          <w:sz w:val="22"/>
          <w:szCs w:val="22"/>
        </w:rPr>
        <w:t xml:space="preserve"> </w:t>
      </w:r>
      <w:r w:rsidRPr="00B032D2">
        <w:rPr>
          <w:sz w:val="22"/>
          <w:szCs w:val="22"/>
        </w:rPr>
        <w:t>fisik</w:t>
      </w:r>
      <w:r w:rsidRPr="00B032D2">
        <w:rPr>
          <w:spacing w:val="70"/>
          <w:sz w:val="22"/>
          <w:szCs w:val="22"/>
        </w:rPr>
        <w:t xml:space="preserve"> </w:t>
      </w:r>
      <w:r w:rsidRPr="00B032D2">
        <w:rPr>
          <w:sz w:val="22"/>
          <w:szCs w:val="22"/>
        </w:rPr>
        <w:t>dengan</w:t>
      </w:r>
      <w:r w:rsidRPr="00B032D2">
        <w:rPr>
          <w:spacing w:val="70"/>
          <w:sz w:val="22"/>
          <w:szCs w:val="22"/>
        </w:rPr>
        <w:t xml:space="preserve"> </w:t>
      </w:r>
      <w:r w:rsidRPr="00B032D2">
        <w:rPr>
          <w:sz w:val="22"/>
          <w:szCs w:val="22"/>
        </w:rPr>
        <w:t>penjual</w:t>
      </w:r>
      <w:r w:rsidRPr="00B032D2">
        <w:rPr>
          <w:spacing w:val="72"/>
          <w:sz w:val="22"/>
          <w:szCs w:val="22"/>
        </w:rPr>
        <w:t xml:space="preserve"> </w:t>
      </w:r>
      <w:r w:rsidRPr="00B032D2">
        <w:rPr>
          <w:sz w:val="22"/>
          <w:szCs w:val="22"/>
        </w:rPr>
        <w:t xml:space="preserve">untuk memperoleh barang atau jasa yang diinginkan </w:t>
      </w:r>
      <w:sdt>
        <w:sdtPr>
          <w:rPr>
            <w:color w:val="000000"/>
            <w:sz w:val="22"/>
            <w:szCs w:val="22"/>
          </w:rPr>
          <w:tag w:val="MENDELEY_CITATION_v3_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"/>
          <w:id w:val="1244532891"/>
          <w:placeholder>
            <w:docPart w:val="AFEBF81089D24933A48631C27AAF328A"/>
          </w:placeholder>
        </w:sdtPr>
        <w:sdtContent>
          <w:r w:rsidRPr="00B032D2">
            <w:rPr>
              <w:color w:val="000000"/>
              <w:sz w:val="22"/>
              <w:szCs w:val="22"/>
            </w:rPr>
            <w:t>(damasta, 2018)</w:t>
          </w:r>
        </w:sdtContent>
      </w:sdt>
      <w:r w:rsidRPr="00B032D2">
        <w:rPr>
          <w:sz w:val="22"/>
          <w:szCs w:val="22"/>
        </w:rPr>
        <w:t>.</w:t>
      </w:r>
    </w:p>
    <w:p w14:paraId="38BD2BEA" w14:textId="77777777" w:rsidR="007039AC" w:rsidRPr="00B032D2" w:rsidRDefault="007039AC" w:rsidP="007039AC">
      <w:pPr>
        <w:pStyle w:val="Caption"/>
        <w:spacing w:after="0"/>
        <w:jc w:val="center"/>
        <w:rPr>
          <w:i w:val="0"/>
          <w:iCs w:val="0"/>
          <w:noProof/>
          <w:color w:val="auto"/>
          <w:sz w:val="22"/>
          <w:szCs w:val="22"/>
        </w:rPr>
      </w:pPr>
      <w:r w:rsidRPr="00B032D2">
        <w:rPr>
          <w:i w:val="0"/>
          <w:iCs w:val="0"/>
          <w:color w:val="auto"/>
          <w:sz w:val="22"/>
          <w:szCs w:val="22"/>
        </w:rPr>
        <w:t xml:space="preserve">Tabel </w:t>
      </w:r>
      <w:r w:rsidRPr="00B032D2">
        <w:rPr>
          <w:i w:val="0"/>
          <w:iCs w:val="0"/>
          <w:color w:val="auto"/>
          <w:sz w:val="22"/>
          <w:szCs w:val="22"/>
        </w:rPr>
        <w:fldChar w:fldCharType="begin"/>
      </w:r>
      <w:r w:rsidRPr="00B032D2">
        <w:rPr>
          <w:i w:val="0"/>
          <w:iCs w:val="0"/>
          <w:color w:val="auto"/>
          <w:sz w:val="22"/>
          <w:szCs w:val="22"/>
        </w:rPr>
        <w:instrText xml:space="preserve"> SEQ Tabel \* ARABIC </w:instrText>
      </w:r>
      <w:r w:rsidRPr="00B032D2">
        <w:rPr>
          <w:i w:val="0"/>
          <w:iCs w:val="0"/>
          <w:color w:val="auto"/>
          <w:sz w:val="22"/>
          <w:szCs w:val="22"/>
        </w:rPr>
        <w:fldChar w:fldCharType="separate"/>
      </w:r>
      <w:r w:rsidRPr="00B032D2">
        <w:rPr>
          <w:i w:val="0"/>
          <w:iCs w:val="0"/>
          <w:noProof/>
          <w:color w:val="auto"/>
          <w:sz w:val="22"/>
          <w:szCs w:val="22"/>
        </w:rPr>
        <w:t>1</w:t>
      </w:r>
      <w:r w:rsidRPr="00B032D2">
        <w:rPr>
          <w:i w:val="0"/>
          <w:iCs w:val="0"/>
          <w:color w:val="auto"/>
          <w:sz w:val="22"/>
          <w:szCs w:val="22"/>
        </w:rPr>
        <w:fldChar w:fldCharType="end"/>
      </w:r>
      <w:r w:rsidRPr="00B032D2">
        <w:rPr>
          <w:i w:val="0"/>
          <w:iCs w:val="0"/>
          <w:color w:val="auto"/>
          <w:sz w:val="22"/>
          <w:szCs w:val="22"/>
        </w:rPr>
        <w:t xml:space="preserve">. Data Pengguna E-Commerce </w:t>
      </w:r>
      <w:proofErr w:type="gramStart"/>
      <w:r w:rsidRPr="00B032D2">
        <w:rPr>
          <w:i w:val="0"/>
          <w:iCs w:val="0"/>
          <w:color w:val="auto"/>
          <w:sz w:val="22"/>
          <w:szCs w:val="22"/>
        </w:rPr>
        <w:t xml:space="preserve">Terbanyak </w:t>
      </w:r>
      <w:r w:rsidRPr="00B032D2">
        <w:rPr>
          <w:i w:val="0"/>
          <w:iCs w:val="0"/>
          <w:noProof/>
          <w:color w:val="auto"/>
          <w:sz w:val="22"/>
          <w:szCs w:val="22"/>
        </w:rPr>
        <w:t xml:space="preserve"> Per</w:t>
      </w:r>
      <w:proofErr w:type="gramEnd"/>
      <w:r w:rsidRPr="00B032D2">
        <w:rPr>
          <w:i w:val="0"/>
          <w:iCs w:val="0"/>
          <w:noProof/>
          <w:color w:val="auto"/>
          <w:sz w:val="22"/>
          <w:szCs w:val="22"/>
        </w:rPr>
        <w:t xml:space="preserve"> Februari 2024</w:t>
      </w:r>
    </w:p>
    <w:tbl>
      <w:tblPr>
        <w:tblW w:w="85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2"/>
        <w:gridCol w:w="2662"/>
        <w:gridCol w:w="2410"/>
        <w:gridCol w:w="2446"/>
      </w:tblGrid>
      <w:tr w:rsidR="007039AC" w:rsidRPr="00B032D2" w14:paraId="7AF2B513" w14:textId="77777777" w:rsidTr="007039AC">
        <w:trPr>
          <w:trHeight w:val="551"/>
          <w:jc w:val="center"/>
        </w:trPr>
        <w:tc>
          <w:tcPr>
            <w:tcW w:w="1032" w:type="dxa"/>
          </w:tcPr>
          <w:p w14:paraId="4C4A81C1" w14:textId="77777777" w:rsidR="007039AC" w:rsidRPr="00B032D2" w:rsidRDefault="007039AC" w:rsidP="007039AC">
            <w:pPr>
              <w:pStyle w:val="TableParagraph"/>
              <w:ind w:left="4"/>
              <w:rPr>
                <w:b/>
              </w:rPr>
            </w:pPr>
            <w:r w:rsidRPr="00B032D2">
              <w:rPr>
                <w:b/>
                <w:spacing w:val="-2"/>
              </w:rPr>
              <w:t>Peringkat</w:t>
            </w:r>
          </w:p>
        </w:tc>
        <w:tc>
          <w:tcPr>
            <w:tcW w:w="2662" w:type="dxa"/>
          </w:tcPr>
          <w:p w14:paraId="6160A978" w14:textId="77777777" w:rsidR="007039AC" w:rsidRPr="00B032D2" w:rsidRDefault="007039AC" w:rsidP="007039AC">
            <w:pPr>
              <w:pStyle w:val="TableParagraph"/>
              <w:ind w:left="11" w:right="5"/>
              <w:rPr>
                <w:b/>
              </w:rPr>
            </w:pPr>
            <w:r w:rsidRPr="00B032D2">
              <w:rPr>
                <w:b/>
                <w:spacing w:val="-2"/>
              </w:rPr>
              <w:t>Platform</w:t>
            </w:r>
          </w:p>
          <w:p w14:paraId="5452510F" w14:textId="77777777" w:rsidR="007039AC" w:rsidRPr="00B032D2" w:rsidRDefault="007039AC" w:rsidP="007039AC">
            <w:pPr>
              <w:pStyle w:val="TableParagraph"/>
              <w:ind w:left="11"/>
              <w:rPr>
                <w:b/>
              </w:rPr>
            </w:pPr>
            <w:r w:rsidRPr="00B032D2">
              <w:rPr>
                <w:b/>
                <w:spacing w:val="-2"/>
              </w:rPr>
              <w:t>E-Commerce</w:t>
            </w:r>
          </w:p>
        </w:tc>
        <w:tc>
          <w:tcPr>
            <w:tcW w:w="2410" w:type="dxa"/>
          </w:tcPr>
          <w:p w14:paraId="74FC9EF0" w14:textId="77777777" w:rsidR="007039AC" w:rsidRPr="00B032D2" w:rsidRDefault="007039AC" w:rsidP="007039AC">
            <w:pPr>
              <w:pStyle w:val="TableParagraph"/>
              <w:ind w:right="236"/>
              <w:rPr>
                <w:b/>
              </w:rPr>
            </w:pPr>
            <w:r w:rsidRPr="00B032D2">
              <w:rPr>
                <w:b/>
              </w:rPr>
              <w:t>Jumlah Pengunjung (Feb 2024)</w:t>
            </w:r>
          </w:p>
        </w:tc>
        <w:tc>
          <w:tcPr>
            <w:tcW w:w="2446" w:type="dxa"/>
          </w:tcPr>
          <w:p w14:paraId="1A6A4C02" w14:textId="77777777" w:rsidR="007039AC" w:rsidRPr="00B032D2" w:rsidRDefault="007039AC" w:rsidP="007039AC">
            <w:pPr>
              <w:pStyle w:val="TableParagraph"/>
              <w:rPr>
                <w:b/>
              </w:rPr>
            </w:pPr>
            <w:r w:rsidRPr="00B032D2">
              <w:rPr>
                <w:b/>
                <w:spacing w:val="-2"/>
              </w:rPr>
              <w:t>Perubahan Bulanan</w:t>
            </w:r>
          </w:p>
        </w:tc>
      </w:tr>
      <w:tr w:rsidR="007039AC" w:rsidRPr="00B032D2" w14:paraId="253C267E" w14:textId="77777777" w:rsidTr="007039AC">
        <w:trPr>
          <w:trHeight w:val="311"/>
          <w:jc w:val="center"/>
        </w:trPr>
        <w:tc>
          <w:tcPr>
            <w:tcW w:w="1032" w:type="dxa"/>
          </w:tcPr>
          <w:p w14:paraId="4C199DA0" w14:textId="77777777" w:rsidR="007039AC" w:rsidRPr="00B032D2" w:rsidRDefault="007039AC" w:rsidP="007039AC">
            <w:pPr>
              <w:pStyle w:val="TableParagraph"/>
              <w:ind w:left="4" w:right="2"/>
            </w:pPr>
            <w:r w:rsidRPr="00B032D2">
              <w:rPr>
                <w:spacing w:val="-5"/>
              </w:rPr>
              <w:t>1.</w:t>
            </w:r>
          </w:p>
        </w:tc>
        <w:tc>
          <w:tcPr>
            <w:tcW w:w="2662" w:type="dxa"/>
          </w:tcPr>
          <w:p w14:paraId="0DC0E98E" w14:textId="77777777" w:rsidR="007039AC" w:rsidRPr="00B032D2" w:rsidRDefault="007039AC" w:rsidP="007039AC">
            <w:pPr>
              <w:pStyle w:val="TableParagraph"/>
              <w:ind w:left="108"/>
              <w:jc w:val="left"/>
            </w:pPr>
            <w:r w:rsidRPr="00B032D2">
              <w:rPr>
                <w:spacing w:val="-2"/>
              </w:rPr>
              <w:t>Shopee</w:t>
            </w:r>
          </w:p>
        </w:tc>
        <w:tc>
          <w:tcPr>
            <w:tcW w:w="2410" w:type="dxa"/>
          </w:tcPr>
          <w:p w14:paraId="3CCCABAD" w14:textId="77777777" w:rsidR="007039AC" w:rsidRPr="00B032D2" w:rsidRDefault="007039AC" w:rsidP="007039AC">
            <w:pPr>
              <w:pStyle w:val="TableParagraph"/>
              <w:ind w:left="108"/>
              <w:jc w:val="left"/>
            </w:pPr>
            <w:r w:rsidRPr="00B032D2">
              <w:t xml:space="preserve">235,9 </w:t>
            </w:r>
            <w:r w:rsidRPr="00B032D2">
              <w:rPr>
                <w:spacing w:val="-4"/>
              </w:rPr>
              <w:t>juta</w:t>
            </w:r>
          </w:p>
        </w:tc>
        <w:tc>
          <w:tcPr>
            <w:tcW w:w="2446" w:type="dxa"/>
          </w:tcPr>
          <w:p w14:paraId="12E2E371" w14:textId="77777777" w:rsidR="007039AC" w:rsidRPr="00B032D2" w:rsidRDefault="007039AC" w:rsidP="007039AC">
            <w:pPr>
              <w:pStyle w:val="TableParagraph"/>
              <w:ind w:left="109"/>
              <w:jc w:val="left"/>
            </w:pPr>
            <w:r w:rsidRPr="00B032D2">
              <w:rPr>
                <w:spacing w:val="-2"/>
              </w:rPr>
              <w:t>-4,01%</w:t>
            </w:r>
          </w:p>
        </w:tc>
      </w:tr>
      <w:tr w:rsidR="007039AC" w:rsidRPr="00B032D2" w14:paraId="069BF1CE" w14:textId="77777777" w:rsidTr="007039AC">
        <w:trPr>
          <w:trHeight w:val="311"/>
          <w:jc w:val="center"/>
        </w:trPr>
        <w:tc>
          <w:tcPr>
            <w:tcW w:w="1032" w:type="dxa"/>
          </w:tcPr>
          <w:p w14:paraId="0F9D6B58" w14:textId="77777777" w:rsidR="007039AC" w:rsidRPr="00B032D2" w:rsidRDefault="007039AC" w:rsidP="007039AC">
            <w:pPr>
              <w:pStyle w:val="TableParagraph"/>
              <w:ind w:left="4" w:right="2"/>
            </w:pPr>
            <w:r w:rsidRPr="00B032D2">
              <w:rPr>
                <w:spacing w:val="-5"/>
              </w:rPr>
              <w:t>2.</w:t>
            </w:r>
          </w:p>
        </w:tc>
        <w:tc>
          <w:tcPr>
            <w:tcW w:w="2662" w:type="dxa"/>
          </w:tcPr>
          <w:p w14:paraId="252BD1F5" w14:textId="77777777" w:rsidR="007039AC" w:rsidRPr="00B032D2" w:rsidRDefault="007039AC" w:rsidP="007039AC">
            <w:pPr>
              <w:pStyle w:val="TableParagraph"/>
              <w:ind w:left="108"/>
              <w:jc w:val="left"/>
            </w:pPr>
            <w:r w:rsidRPr="00B032D2">
              <w:rPr>
                <w:spacing w:val="-2"/>
              </w:rPr>
              <w:t>Tokopedia</w:t>
            </w:r>
          </w:p>
        </w:tc>
        <w:tc>
          <w:tcPr>
            <w:tcW w:w="2410" w:type="dxa"/>
          </w:tcPr>
          <w:p w14:paraId="1D226651" w14:textId="77777777" w:rsidR="007039AC" w:rsidRPr="00B032D2" w:rsidRDefault="007039AC" w:rsidP="007039AC">
            <w:pPr>
              <w:pStyle w:val="TableParagraph"/>
              <w:ind w:left="108"/>
              <w:jc w:val="left"/>
            </w:pPr>
            <w:r w:rsidRPr="00B032D2">
              <w:t xml:space="preserve">100,3 </w:t>
            </w:r>
            <w:r w:rsidRPr="00B032D2">
              <w:rPr>
                <w:spacing w:val="-4"/>
              </w:rPr>
              <w:t>juta</w:t>
            </w:r>
          </w:p>
        </w:tc>
        <w:tc>
          <w:tcPr>
            <w:tcW w:w="2446" w:type="dxa"/>
          </w:tcPr>
          <w:p w14:paraId="4BBC01C0" w14:textId="77777777" w:rsidR="007039AC" w:rsidRPr="00B032D2" w:rsidRDefault="007039AC" w:rsidP="007039AC">
            <w:pPr>
              <w:pStyle w:val="TableParagraph"/>
              <w:ind w:left="109"/>
              <w:jc w:val="left"/>
            </w:pPr>
            <w:r w:rsidRPr="00B032D2">
              <w:rPr>
                <w:spacing w:val="-2"/>
              </w:rPr>
              <w:t>-0,04%</w:t>
            </w:r>
          </w:p>
        </w:tc>
      </w:tr>
      <w:tr w:rsidR="007039AC" w:rsidRPr="00B032D2" w14:paraId="55600E45" w14:textId="77777777" w:rsidTr="007039AC">
        <w:trPr>
          <w:trHeight w:val="309"/>
          <w:jc w:val="center"/>
        </w:trPr>
        <w:tc>
          <w:tcPr>
            <w:tcW w:w="1032" w:type="dxa"/>
          </w:tcPr>
          <w:p w14:paraId="27981127" w14:textId="77777777" w:rsidR="007039AC" w:rsidRPr="00B032D2" w:rsidRDefault="007039AC" w:rsidP="007039AC">
            <w:pPr>
              <w:pStyle w:val="TableParagraph"/>
              <w:ind w:left="4" w:right="2"/>
            </w:pPr>
            <w:r w:rsidRPr="00B032D2">
              <w:rPr>
                <w:spacing w:val="-5"/>
              </w:rPr>
              <w:t>3.</w:t>
            </w:r>
          </w:p>
        </w:tc>
        <w:tc>
          <w:tcPr>
            <w:tcW w:w="2662" w:type="dxa"/>
          </w:tcPr>
          <w:p w14:paraId="0FD6CA2E" w14:textId="77777777" w:rsidR="007039AC" w:rsidRPr="00B032D2" w:rsidRDefault="007039AC" w:rsidP="007039AC">
            <w:pPr>
              <w:pStyle w:val="TableParagraph"/>
              <w:ind w:left="108"/>
              <w:jc w:val="left"/>
            </w:pPr>
            <w:r w:rsidRPr="00B032D2">
              <w:rPr>
                <w:spacing w:val="-2"/>
              </w:rPr>
              <w:t>Lazada</w:t>
            </w:r>
          </w:p>
        </w:tc>
        <w:tc>
          <w:tcPr>
            <w:tcW w:w="2410" w:type="dxa"/>
          </w:tcPr>
          <w:p w14:paraId="3E17055A" w14:textId="77777777" w:rsidR="007039AC" w:rsidRPr="00B032D2" w:rsidRDefault="007039AC" w:rsidP="007039AC">
            <w:pPr>
              <w:pStyle w:val="TableParagraph"/>
              <w:ind w:left="108"/>
              <w:jc w:val="left"/>
            </w:pPr>
            <w:r w:rsidRPr="00B032D2">
              <w:t xml:space="preserve">45,03 </w:t>
            </w:r>
            <w:r w:rsidRPr="00B032D2">
              <w:rPr>
                <w:spacing w:val="-4"/>
              </w:rPr>
              <w:t>juta</w:t>
            </w:r>
          </w:p>
        </w:tc>
        <w:tc>
          <w:tcPr>
            <w:tcW w:w="2446" w:type="dxa"/>
          </w:tcPr>
          <w:p w14:paraId="143521D8" w14:textId="77777777" w:rsidR="007039AC" w:rsidRPr="00B032D2" w:rsidRDefault="007039AC" w:rsidP="007039AC">
            <w:pPr>
              <w:pStyle w:val="TableParagraph"/>
              <w:ind w:left="109"/>
              <w:jc w:val="left"/>
            </w:pPr>
            <w:r w:rsidRPr="00B032D2">
              <w:rPr>
                <w:spacing w:val="-2"/>
              </w:rPr>
              <w:t>-4,75%</w:t>
            </w:r>
          </w:p>
        </w:tc>
      </w:tr>
      <w:tr w:rsidR="007039AC" w:rsidRPr="00B032D2" w14:paraId="012728E4" w14:textId="77777777" w:rsidTr="007039AC">
        <w:trPr>
          <w:trHeight w:val="311"/>
          <w:jc w:val="center"/>
        </w:trPr>
        <w:tc>
          <w:tcPr>
            <w:tcW w:w="1032" w:type="dxa"/>
          </w:tcPr>
          <w:p w14:paraId="61104CC0" w14:textId="77777777" w:rsidR="007039AC" w:rsidRPr="00B032D2" w:rsidRDefault="007039AC" w:rsidP="007039AC">
            <w:pPr>
              <w:pStyle w:val="TableParagraph"/>
              <w:ind w:left="4" w:right="2"/>
            </w:pPr>
            <w:r w:rsidRPr="00B032D2">
              <w:rPr>
                <w:spacing w:val="-5"/>
              </w:rPr>
              <w:t>4.</w:t>
            </w:r>
          </w:p>
        </w:tc>
        <w:tc>
          <w:tcPr>
            <w:tcW w:w="2662" w:type="dxa"/>
          </w:tcPr>
          <w:p w14:paraId="495D39DE" w14:textId="77777777" w:rsidR="007039AC" w:rsidRPr="00B032D2" w:rsidRDefault="007039AC" w:rsidP="007039AC">
            <w:pPr>
              <w:pStyle w:val="TableParagraph"/>
              <w:ind w:left="108"/>
              <w:jc w:val="left"/>
            </w:pPr>
            <w:r w:rsidRPr="00B032D2">
              <w:rPr>
                <w:spacing w:val="-2"/>
              </w:rPr>
              <w:t>Blibli</w:t>
            </w:r>
          </w:p>
        </w:tc>
        <w:tc>
          <w:tcPr>
            <w:tcW w:w="2410" w:type="dxa"/>
          </w:tcPr>
          <w:p w14:paraId="1881C481" w14:textId="77777777" w:rsidR="007039AC" w:rsidRPr="00B032D2" w:rsidRDefault="007039AC" w:rsidP="007039AC">
            <w:pPr>
              <w:pStyle w:val="TableParagraph"/>
              <w:ind w:left="108"/>
              <w:jc w:val="left"/>
            </w:pPr>
            <w:r w:rsidRPr="00B032D2">
              <w:t xml:space="preserve">24,15 </w:t>
            </w:r>
            <w:r w:rsidRPr="00B032D2">
              <w:rPr>
                <w:spacing w:val="-4"/>
              </w:rPr>
              <w:t>juta</w:t>
            </w:r>
          </w:p>
        </w:tc>
        <w:tc>
          <w:tcPr>
            <w:tcW w:w="2446" w:type="dxa"/>
          </w:tcPr>
          <w:p w14:paraId="455C4DF2" w14:textId="77777777" w:rsidR="007039AC" w:rsidRPr="00B032D2" w:rsidRDefault="007039AC" w:rsidP="007039AC">
            <w:pPr>
              <w:pStyle w:val="TableParagraph"/>
              <w:ind w:left="109"/>
              <w:jc w:val="left"/>
            </w:pPr>
            <w:r w:rsidRPr="00B032D2">
              <w:rPr>
                <w:spacing w:val="-2"/>
              </w:rPr>
              <w:t>-7,74%</w:t>
            </w:r>
          </w:p>
        </w:tc>
      </w:tr>
      <w:tr w:rsidR="007039AC" w:rsidRPr="00B032D2" w14:paraId="74304A4F" w14:textId="77777777" w:rsidTr="007039AC">
        <w:trPr>
          <w:trHeight w:val="311"/>
          <w:jc w:val="center"/>
        </w:trPr>
        <w:tc>
          <w:tcPr>
            <w:tcW w:w="1032" w:type="dxa"/>
          </w:tcPr>
          <w:p w14:paraId="56585C7D" w14:textId="77777777" w:rsidR="007039AC" w:rsidRPr="00B032D2" w:rsidRDefault="007039AC" w:rsidP="007039AC">
            <w:pPr>
              <w:pStyle w:val="TableParagraph"/>
              <w:ind w:left="4" w:right="2"/>
            </w:pPr>
            <w:r w:rsidRPr="00B032D2">
              <w:rPr>
                <w:spacing w:val="-5"/>
              </w:rPr>
              <w:t>5.</w:t>
            </w:r>
          </w:p>
        </w:tc>
        <w:tc>
          <w:tcPr>
            <w:tcW w:w="2662" w:type="dxa"/>
          </w:tcPr>
          <w:p w14:paraId="16E100F4" w14:textId="77777777" w:rsidR="007039AC" w:rsidRPr="00B032D2" w:rsidRDefault="007039AC" w:rsidP="007039AC">
            <w:pPr>
              <w:pStyle w:val="TableParagraph"/>
              <w:ind w:left="108"/>
              <w:jc w:val="left"/>
            </w:pPr>
            <w:r w:rsidRPr="00B032D2">
              <w:rPr>
                <w:spacing w:val="-2"/>
              </w:rPr>
              <w:t>Bukalapak</w:t>
            </w:r>
          </w:p>
        </w:tc>
        <w:tc>
          <w:tcPr>
            <w:tcW w:w="2410" w:type="dxa"/>
          </w:tcPr>
          <w:p w14:paraId="50EE51E7" w14:textId="77777777" w:rsidR="007039AC" w:rsidRPr="00B032D2" w:rsidRDefault="007039AC" w:rsidP="007039AC">
            <w:pPr>
              <w:pStyle w:val="TableParagraph"/>
              <w:ind w:left="108"/>
              <w:jc w:val="left"/>
            </w:pPr>
            <w:r w:rsidRPr="00B032D2">
              <w:t xml:space="preserve">4,42 </w:t>
            </w:r>
            <w:r w:rsidRPr="00B032D2">
              <w:rPr>
                <w:spacing w:val="-4"/>
              </w:rPr>
              <w:t>juta</w:t>
            </w:r>
          </w:p>
        </w:tc>
        <w:tc>
          <w:tcPr>
            <w:tcW w:w="2446" w:type="dxa"/>
          </w:tcPr>
          <w:p w14:paraId="61C8ECC6" w14:textId="77777777" w:rsidR="007039AC" w:rsidRPr="00B032D2" w:rsidRDefault="007039AC" w:rsidP="007039AC">
            <w:pPr>
              <w:pStyle w:val="TableParagraph"/>
              <w:keepNext/>
              <w:ind w:left="109"/>
              <w:jc w:val="left"/>
            </w:pPr>
            <w:r w:rsidRPr="00B032D2">
              <w:rPr>
                <w:spacing w:val="-2"/>
              </w:rPr>
              <w:t>-22,86%</w:t>
            </w:r>
          </w:p>
        </w:tc>
      </w:tr>
    </w:tbl>
    <w:p w14:paraId="7B9FA57E" w14:textId="44B14B6E" w:rsidR="007039AC" w:rsidRPr="00B032D2" w:rsidRDefault="007039AC" w:rsidP="007039AC">
      <w:pPr>
        <w:spacing w:after="0" w:line="240" w:lineRule="auto"/>
        <w:ind w:firstLine="720"/>
        <w:rPr>
          <w:rFonts w:ascii="Times New Roman" w:hAnsi="Times New Roman" w:cs="Times New Roman"/>
        </w:rPr>
      </w:pPr>
      <w:r>
        <w:rPr>
          <w:rFonts w:ascii="Times New Roman" w:hAnsi="Times New Roman" w:cs="Times New Roman"/>
        </w:rPr>
        <w:t xml:space="preserve">     </w:t>
      </w:r>
      <w:r w:rsidRPr="00B032D2">
        <w:rPr>
          <w:rFonts w:ascii="Times New Roman" w:hAnsi="Times New Roman" w:cs="Times New Roman"/>
        </w:rPr>
        <w:t>Sumber: Rumah Media (2024)</w:t>
      </w:r>
    </w:p>
    <w:p w14:paraId="369CC916" w14:textId="77777777" w:rsidR="007039AC" w:rsidRPr="00B032D2" w:rsidRDefault="007039AC" w:rsidP="007039AC">
      <w:pPr>
        <w:pStyle w:val="BodyText"/>
        <w:ind w:right="3" w:firstLine="568"/>
        <w:jc w:val="both"/>
        <w:rPr>
          <w:i/>
          <w:sz w:val="22"/>
          <w:szCs w:val="22"/>
        </w:rPr>
      </w:pPr>
      <w:r w:rsidRPr="00B032D2">
        <w:rPr>
          <w:sz w:val="22"/>
          <w:szCs w:val="22"/>
        </w:rPr>
        <w:t xml:space="preserve">Berdasarkan data per Februari 2024, Tokopedia menempati posisi kedua sebagai </w:t>
      </w:r>
      <w:r w:rsidRPr="00B032D2">
        <w:rPr>
          <w:i/>
          <w:sz w:val="22"/>
          <w:szCs w:val="22"/>
        </w:rPr>
        <w:t xml:space="preserve">platform e-commerce </w:t>
      </w:r>
      <w:r w:rsidRPr="00B032D2">
        <w:rPr>
          <w:sz w:val="22"/>
          <w:szCs w:val="22"/>
        </w:rPr>
        <w:t>dengan jumlah pengunjung terbanyak yaitu 100,3 juta.</w:t>
      </w:r>
      <w:r w:rsidRPr="00B032D2">
        <w:rPr>
          <w:spacing w:val="-5"/>
          <w:sz w:val="22"/>
          <w:szCs w:val="22"/>
        </w:rPr>
        <w:t xml:space="preserve"> </w:t>
      </w:r>
      <w:r w:rsidRPr="00B032D2">
        <w:rPr>
          <w:sz w:val="22"/>
          <w:szCs w:val="22"/>
        </w:rPr>
        <w:t>Hal</w:t>
      </w:r>
      <w:r w:rsidRPr="00B032D2">
        <w:rPr>
          <w:spacing w:val="-5"/>
          <w:sz w:val="22"/>
          <w:szCs w:val="22"/>
        </w:rPr>
        <w:t xml:space="preserve"> </w:t>
      </w:r>
      <w:r w:rsidRPr="00B032D2">
        <w:rPr>
          <w:sz w:val="22"/>
          <w:szCs w:val="22"/>
        </w:rPr>
        <w:t>ini</w:t>
      </w:r>
      <w:r w:rsidRPr="00B032D2">
        <w:rPr>
          <w:spacing w:val="-5"/>
          <w:sz w:val="22"/>
          <w:szCs w:val="22"/>
        </w:rPr>
        <w:t xml:space="preserve"> </w:t>
      </w:r>
      <w:r w:rsidRPr="00B032D2">
        <w:rPr>
          <w:sz w:val="22"/>
          <w:szCs w:val="22"/>
        </w:rPr>
        <w:t>menunjukkan</w:t>
      </w:r>
      <w:r w:rsidRPr="00B032D2">
        <w:rPr>
          <w:spacing w:val="-5"/>
          <w:sz w:val="22"/>
          <w:szCs w:val="22"/>
        </w:rPr>
        <w:t xml:space="preserve"> </w:t>
      </w:r>
      <w:r w:rsidRPr="00B032D2">
        <w:rPr>
          <w:sz w:val="22"/>
          <w:szCs w:val="22"/>
        </w:rPr>
        <w:t>tingginya</w:t>
      </w:r>
      <w:r w:rsidRPr="00B032D2">
        <w:rPr>
          <w:spacing w:val="-5"/>
          <w:sz w:val="22"/>
          <w:szCs w:val="22"/>
        </w:rPr>
        <w:t xml:space="preserve"> </w:t>
      </w:r>
      <w:r w:rsidRPr="00B032D2">
        <w:rPr>
          <w:sz w:val="22"/>
          <w:szCs w:val="22"/>
        </w:rPr>
        <w:t>preferensi</w:t>
      </w:r>
      <w:r w:rsidRPr="00B032D2">
        <w:rPr>
          <w:spacing w:val="-5"/>
          <w:sz w:val="22"/>
          <w:szCs w:val="22"/>
        </w:rPr>
        <w:t xml:space="preserve"> </w:t>
      </w:r>
      <w:r w:rsidRPr="00B032D2">
        <w:rPr>
          <w:sz w:val="22"/>
          <w:szCs w:val="22"/>
        </w:rPr>
        <w:t>masyarakat</w:t>
      </w:r>
      <w:r w:rsidRPr="00B032D2">
        <w:rPr>
          <w:spacing w:val="-5"/>
          <w:sz w:val="22"/>
          <w:szCs w:val="22"/>
        </w:rPr>
        <w:t xml:space="preserve"> </w:t>
      </w:r>
      <w:r w:rsidRPr="00B032D2">
        <w:rPr>
          <w:sz w:val="22"/>
          <w:szCs w:val="22"/>
        </w:rPr>
        <w:t>terhadap</w:t>
      </w:r>
      <w:r w:rsidRPr="00B032D2">
        <w:rPr>
          <w:spacing w:val="-5"/>
          <w:sz w:val="22"/>
          <w:szCs w:val="22"/>
        </w:rPr>
        <w:t xml:space="preserve"> </w:t>
      </w:r>
      <w:r w:rsidRPr="00B032D2">
        <w:rPr>
          <w:sz w:val="22"/>
          <w:szCs w:val="22"/>
        </w:rPr>
        <w:t>belanja</w:t>
      </w:r>
      <w:r w:rsidRPr="00B032D2">
        <w:rPr>
          <w:spacing w:val="-4"/>
          <w:sz w:val="22"/>
          <w:szCs w:val="22"/>
        </w:rPr>
        <w:t xml:space="preserve"> </w:t>
      </w:r>
      <w:r w:rsidRPr="00B032D2">
        <w:rPr>
          <w:i/>
          <w:sz w:val="22"/>
          <w:szCs w:val="22"/>
        </w:rPr>
        <w:t xml:space="preserve">online </w:t>
      </w:r>
      <w:r w:rsidRPr="00B032D2">
        <w:rPr>
          <w:sz w:val="22"/>
          <w:szCs w:val="22"/>
        </w:rPr>
        <w:t xml:space="preserve">sebagai solusi yang dianggap lebih efisien dan nyaman. Tokopedia merupakan </w:t>
      </w:r>
      <w:r w:rsidRPr="00B032D2">
        <w:rPr>
          <w:i/>
          <w:sz w:val="22"/>
          <w:szCs w:val="22"/>
        </w:rPr>
        <w:t xml:space="preserve">e- commerce </w:t>
      </w:r>
      <w:r w:rsidRPr="00B032D2">
        <w:rPr>
          <w:sz w:val="22"/>
          <w:szCs w:val="22"/>
        </w:rPr>
        <w:t xml:space="preserve">yang bekerja sama dengan TikTok </w:t>
      </w:r>
      <w:r w:rsidRPr="00B032D2">
        <w:rPr>
          <w:i/>
          <w:sz w:val="22"/>
          <w:szCs w:val="22"/>
        </w:rPr>
        <w:t xml:space="preserve">Shop. </w:t>
      </w:r>
      <w:r w:rsidRPr="00B032D2">
        <w:rPr>
          <w:sz w:val="22"/>
          <w:szCs w:val="22"/>
        </w:rPr>
        <w:t xml:space="preserve">TikTok </w:t>
      </w:r>
      <w:r w:rsidRPr="00B032D2">
        <w:rPr>
          <w:i/>
          <w:sz w:val="22"/>
          <w:szCs w:val="22"/>
        </w:rPr>
        <w:t xml:space="preserve">Shop </w:t>
      </w:r>
      <w:r w:rsidRPr="00B032D2">
        <w:rPr>
          <w:sz w:val="22"/>
          <w:szCs w:val="22"/>
        </w:rPr>
        <w:t xml:space="preserve">merupakan gabungan media sosial dan fitur belanja dalam satu </w:t>
      </w:r>
      <w:r w:rsidRPr="00B032D2">
        <w:rPr>
          <w:i/>
          <w:sz w:val="22"/>
          <w:szCs w:val="22"/>
        </w:rPr>
        <w:t>platform</w:t>
      </w:r>
      <w:r w:rsidRPr="00B032D2">
        <w:rPr>
          <w:sz w:val="22"/>
          <w:szCs w:val="22"/>
        </w:rPr>
        <w:t>. Awalnya, TikTok hanya</w:t>
      </w:r>
      <w:r w:rsidRPr="00B032D2">
        <w:rPr>
          <w:spacing w:val="-15"/>
          <w:sz w:val="22"/>
          <w:szCs w:val="22"/>
        </w:rPr>
        <w:t xml:space="preserve"> </w:t>
      </w:r>
      <w:r w:rsidRPr="00B032D2">
        <w:rPr>
          <w:sz w:val="22"/>
          <w:szCs w:val="22"/>
        </w:rPr>
        <w:t>dikenal</w:t>
      </w:r>
      <w:r w:rsidRPr="00B032D2">
        <w:rPr>
          <w:spacing w:val="-14"/>
          <w:sz w:val="22"/>
          <w:szCs w:val="22"/>
        </w:rPr>
        <w:t xml:space="preserve"> </w:t>
      </w:r>
      <w:r w:rsidRPr="00B032D2">
        <w:rPr>
          <w:sz w:val="22"/>
          <w:szCs w:val="22"/>
        </w:rPr>
        <w:t>sebagai</w:t>
      </w:r>
      <w:r w:rsidRPr="00B032D2">
        <w:rPr>
          <w:spacing w:val="-14"/>
          <w:sz w:val="22"/>
          <w:szCs w:val="22"/>
        </w:rPr>
        <w:t xml:space="preserve"> </w:t>
      </w:r>
      <w:r w:rsidRPr="00B032D2">
        <w:rPr>
          <w:sz w:val="22"/>
          <w:szCs w:val="22"/>
        </w:rPr>
        <w:t>aplikasi</w:t>
      </w:r>
      <w:r w:rsidRPr="00B032D2">
        <w:rPr>
          <w:spacing w:val="-14"/>
          <w:sz w:val="22"/>
          <w:szCs w:val="22"/>
        </w:rPr>
        <w:t xml:space="preserve"> </w:t>
      </w:r>
      <w:r w:rsidRPr="00B032D2">
        <w:rPr>
          <w:sz w:val="22"/>
          <w:szCs w:val="22"/>
        </w:rPr>
        <w:t>media</w:t>
      </w:r>
      <w:r w:rsidRPr="00B032D2">
        <w:rPr>
          <w:spacing w:val="-15"/>
          <w:sz w:val="22"/>
          <w:szCs w:val="22"/>
        </w:rPr>
        <w:t xml:space="preserve"> </w:t>
      </w:r>
      <w:r w:rsidRPr="00B032D2">
        <w:rPr>
          <w:sz w:val="22"/>
          <w:szCs w:val="22"/>
        </w:rPr>
        <w:t>sosial</w:t>
      </w:r>
      <w:r w:rsidRPr="00B032D2">
        <w:rPr>
          <w:spacing w:val="-14"/>
          <w:sz w:val="22"/>
          <w:szCs w:val="22"/>
        </w:rPr>
        <w:t xml:space="preserve"> </w:t>
      </w:r>
      <w:r w:rsidRPr="00B032D2">
        <w:rPr>
          <w:sz w:val="22"/>
          <w:szCs w:val="22"/>
        </w:rPr>
        <w:t>yang</w:t>
      </w:r>
      <w:r w:rsidRPr="00B032D2">
        <w:rPr>
          <w:spacing w:val="-14"/>
          <w:sz w:val="22"/>
          <w:szCs w:val="22"/>
        </w:rPr>
        <w:t xml:space="preserve"> </w:t>
      </w:r>
      <w:r w:rsidRPr="00B032D2">
        <w:rPr>
          <w:sz w:val="22"/>
          <w:szCs w:val="22"/>
        </w:rPr>
        <w:t>memposting</w:t>
      </w:r>
      <w:r w:rsidRPr="00B032D2">
        <w:rPr>
          <w:spacing w:val="-12"/>
          <w:sz w:val="22"/>
          <w:szCs w:val="22"/>
        </w:rPr>
        <w:t xml:space="preserve"> </w:t>
      </w:r>
      <w:r w:rsidRPr="00B032D2">
        <w:rPr>
          <w:i/>
          <w:sz w:val="22"/>
          <w:szCs w:val="22"/>
        </w:rPr>
        <w:t>video</w:t>
      </w:r>
      <w:r w:rsidRPr="00B032D2">
        <w:rPr>
          <w:i/>
          <w:spacing w:val="-14"/>
          <w:sz w:val="22"/>
          <w:szCs w:val="22"/>
        </w:rPr>
        <w:t xml:space="preserve"> </w:t>
      </w:r>
      <w:r w:rsidRPr="00B032D2">
        <w:rPr>
          <w:sz w:val="22"/>
          <w:szCs w:val="22"/>
        </w:rPr>
        <w:t>pendek</w:t>
      </w:r>
      <w:r w:rsidRPr="00B032D2">
        <w:rPr>
          <w:spacing w:val="-14"/>
          <w:sz w:val="22"/>
          <w:szCs w:val="22"/>
        </w:rPr>
        <w:t xml:space="preserve"> </w:t>
      </w:r>
      <w:r w:rsidRPr="00B032D2">
        <w:rPr>
          <w:sz w:val="22"/>
          <w:szCs w:val="22"/>
        </w:rPr>
        <w:t xml:space="preserve">dengan latar belakang musik di </w:t>
      </w:r>
      <w:r w:rsidRPr="00B032D2">
        <w:rPr>
          <w:i/>
          <w:sz w:val="22"/>
          <w:szCs w:val="22"/>
        </w:rPr>
        <w:t xml:space="preserve">platform </w:t>
      </w:r>
      <w:r w:rsidRPr="00B032D2">
        <w:rPr>
          <w:sz w:val="22"/>
          <w:szCs w:val="22"/>
        </w:rPr>
        <w:t>tersebut.</w:t>
      </w:r>
      <w:r w:rsidRPr="00B032D2">
        <w:rPr>
          <w:spacing w:val="-9"/>
          <w:sz w:val="22"/>
          <w:szCs w:val="22"/>
        </w:rPr>
        <w:t xml:space="preserve"> </w:t>
      </w:r>
      <w:r w:rsidRPr="00B032D2">
        <w:rPr>
          <w:sz w:val="22"/>
          <w:szCs w:val="22"/>
        </w:rPr>
        <w:t xml:space="preserve">Akibat meningkatnya minat orang pada aplikasi TikTok, aplikasi tersebut menambahkan fitur belanja </w:t>
      </w:r>
      <w:r w:rsidRPr="00B032D2">
        <w:rPr>
          <w:i/>
          <w:sz w:val="22"/>
          <w:szCs w:val="22"/>
        </w:rPr>
        <w:t xml:space="preserve">online </w:t>
      </w:r>
      <w:r w:rsidRPr="00B032D2">
        <w:rPr>
          <w:sz w:val="22"/>
          <w:szCs w:val="22"/>
        </w:rPr>
        <w:t>bernama TikTok</w:t>
      </w:r>
      <w:r w:rsidRPr="00B032D2">
        <w:rPr>
          <w:spacing w:val="-14"/>
          <w:sz w:val="22"/>
          <w:szCs w:val="22"/>
        </w:rPr>
        <w:t xml:space="preserve"> </w:t>
      </w:r>
      <w:r w:rsidRPr="00B032D2">
        <w:rPr>
          <w:i/>
          <w:sz w:val="22"/>
          <w:szCs w:val="22"/>
        </w:rPr>
        <w:t>Shop</w:t>
      </w:r>
      <w:r w:rsidRPr="00B032D2">
        <w:rPr>
          <w:i/>
          <w:spacing w:val="-14"/>
          <w:sz w:val="22"/>
          <w:szCs w:val="22"/>
        </w:rPr>
        <w:t xml:space="preserve"> </w:t>
      </w:r>
      <w:r w:rsidRPr="00B032D2">
        <w:rPr>
          <w:sz w:val="22"/>
          <w:szCs w:val="22"/>
        </w:rPr>
        <w:t>untuk</w:t>
      </w:r>
      <w:r w:rsidRPr="00B032D2">
        <w:rPr>
          <w:spacing w:val="-13"/>
          <w:sz w:val="22"/>
          <w:szCs w:val="22"/>
        </w:rPr>
        <w:t xml:space="preserve"> </w:t>
      </w:r>
      <w:r w:rsidRPr="00B032D2">
        <w:rPr>
          <w:sz w:val="22"/>
          <w:szCs w:val="22"/>
        </w:rPr>
        <w:t>tumbuh</w:t>
      </w:r>
      <w:r w:rsidRPr="00B032D2">
        <w:rPr>
          <w:spacing w:val="-14"/>
          <w:sz w:val="22"/>
          <w:szCs w:val="22"/>
        </w:rPr>
        <w:t xml:space="preserve"> </w:t>
      </w:r>
      <w:r w:rsidRPr="00B032D2">
        <w:rPr>
          <w:sz w:val="22"/>
          <w:szCs w:val="22"/>
        </w:rPr>
        <w:t>menjadi</w:t>
      </w:r>
      <w:r w:rsidRPr="00B032D2">
        <w:rPr>
          <w:spacing w:val="-12"/>
          <w:sz w:val="22"/>
          <w:szCs w:val="22"/>
        </w:rPr>
        <w:t xml:space="preserve"> </w:t>
      </w:r>
      <w:r w:rsidRPr="00B032D2">
        <w:rPr>
          <w:i/>
          <w:sz w:val="22"/>
          <w:szCs w:val="22"/>
        </w:rPr>
        <w:t>platform</w:t>
      </w:r>
      <w:r w:rsidRPr="00B032D2">
        <w:rPr>
          <w:i/>
          <w:spacing w:val="-15"/>
          <w:sz w:val="22"/>
          <w:szCs w:val="22"/>
        </w:rPr>
        <w:t xml:space="preserve"> </w:t>
      </w:r>
      <w:r w:rsidRPr="00B032D2">
        <w:rPr>
          <w:sz w:val="22"/>
          <w:szCs w:val="22"/>
        </w:rPr>
        <w:t>perdagangan</w:t>
      </w:r>
      <w:r w:rsidRPr="00B032D2">
        <w:rPr>
          <w:spacing w:val="-14"/>
          <w:sz w:val="22"/>
          <w:szCs w:val="22"/>
        </w:rPr>
        <w:t xml:space="preserve"> </w:t>
      </w:r>
      <w:r w:rsidRPr="00B032D2">
        <w:rPr>
          <w:sz w:val="22"/>
          <w:szCs w:val="22"/>
        </w:rPr>
        <w:t>sosial</w:t>
      </w:r>
      <w:r w:rsidRPr="00B032D2">
        <w:rPr>
          <w:spacing w:val="-13"/>
          <w:sz w:val="22"/>
          <w:szCs w:val="22"/>
        </w:rPr>
        <w:t xml:space="preserve"> </w:t>
      </w:r>
      <w:sdt>
        <w:sdtPr>
          <w:rPr>
            <w:color w:val="000000"/>
            <w:spacing w:val="-13"/>
            <w:sz w:val="22"/>
            <w:szCs w:val="22"/>
          </w:rPr>
          <w:tag w:val="MENDELEY_CITATION_v3_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"/>
          <w:id w:val="-1867058124"/>
          <w:placeholder>
            <w:docPart w:val="32C5BE7F421B47969BB49434B65C8416"/>
          </w:placeholder>
        </w:sdtPr>
        <w:sdtContent>
          <w:r w:rsidRPr="00B032D2">
            <w:rPr>
              <w:color w:val="000000"/>
              <w:spacing w:val="-13"/>
              <w:sz w:val="22"/>
              <w:szCs w:val="22"/>
            </w:rPr>
            <w:t>(Nur et al., 2023)</w:t>
          </w:r>
        </w:sdtContent>
      </w:sdt>
      <w:r w:rsidRPr="00B032D2">
        <w:rPr>
          <w:sz w:val="22"/>
          <w:szCs w:val="22"/>
        </w:rPr>
        <w:t>. Namun,</w:t>
      </w:r>
      <w:r w:rsidRPr="00B032D2">
        <w:rPr>
          <w:spacing w:val="-15"/>
          <w:sz w:val="22"/>
          <w:szCs w:val="22"/>
        </w:rPr>
        <w:t xml:space="preserve"> </w:t>
      </w:r>
      <w:sdt>
        <w:sdtPr>
          <w:rPr>
            <w:color w:val="000000"/>
            <w:spacing w:val="-15"/>
            <w:sz w:val="22"/>
            <w:szCs w:val="22"/>
          </w:rPr>
          <w:tag w:val="MENDELEY_CITATION_v3_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"/>
          <w:id w:val="1179009693"/>
          <w:placeholder>
            <w:docPart w:val="32C5BE7F421B47969BB49434B65C8416"/>
          </w:placeholder>
        </w:sdtPr>
        <w:sdtContent>
          <w:r w:rsidRPr="00B032D2">
            <w:rPr>
              <w:color w:val="000000"/>
              <w:spacing w:val="-15"/>
              <w:sz w:val="22"/>
              <w:szCs w:val="22"/>
            </w:rPr>
            <w:t>(Kurnia et al., 2024)</w:t>
          </w:r>
        </w:sdtContent>
      </w:sdt>
      <w:r w:rsidRPr="00B032D2">
        <w:rPr>
          <w:sz w:val="22"/>
          <w:szCs w:val="22"/>
        </w:rPr>
        <w:t xml:space="preserve"> menjelaskan</w:t>
      </w:r>
      <w:r w:rsidRPr="00B032D2">
        <w:rPr>
          <w:spacing w:val="-15"/>
          <w:sz w:val="22"/>
          <w:szCs w:val="22"/>
        </w:rPr>
        <w:t xml:space="preserve"> </w:t>
      </w:r>
      <w:r w:rsidRPr="00B032D2">
        <w:rPr>
          <w:sz w:val="22"/>
          <w:szCs w:val="22"/>
        </w:rPr>
        <w:t>pada</w:t>
      </w:r>
      <w:r w:rsidRPr="00B032D2">
        <w:rPr>
          <w:spacing w:val="-15"/>
          <w:sz w:val="22"/>
          <w:szCs w:val="22"/>
        </w:rPr>
        <w:t xml:space="preserve"> </w:t>
      </w:r>
      <w:r w:rsidRPr="00B032D2">
        <w:rPr>
          <w:sz w:val="22"/>
          <w:szCs w:val="22"/>
        </w:rPr>
        <w:t>26</w:t>
      </w:r>
      <w:r w:rsidRPr="00B032D2">
        <w:rPr>
          <w:spacing w:val="-14"/>
          <w:sz w:val="22"/>
          <w:szCs w:val="22"/>
        </w:rPr>
        <w:t xml:space="preserve"> </w:t>
      </w:r>
      <w:r w:rsidRPr="00B032D2">
        <w:rPr>
          <w:sz w:val="22"/>
          <w:szCs w:val="22"/>
        </w:rPr>
        <w:t>September</w:t>
      </w:r>
      <w:r w:rsidRPr="00B032D2">
        <w:rPr>
          <w:spacing w:val="-15"/>
          <w:sz w:val="22"/>
          <w:szCs w:val="22"/>
        </w:rPr>
        <w:t xml:space="preserve"> </w:t>
      </w:r>
      <w:r w:rsidRPr="00B032D2">
        <w:rPr>
          <w:sz w:val="22"/>
          <w:szCs w:val="22"/>
        </w:rPr>
        <w:t>2023,</w:t>
      </w:r>
      <w:r w:rsidRPr="00B032D2">
        <w:rPr>
          <w:spacing w:val="-13"/>
          <w:sz w:val="22"/>
          <w:szCs w:val="22"/>
        </w:rPr>
        <w:t xml:space="preserve"> </w:t>
      </w:r>
      <w:r w:rsidRPr="00B032D2">
        <w:rPr>
          <w:sz w:val="22"/>
          <w:szCs w:val="22"/>
        </w:rPr>
        <w:t>Menteri Perdagangan Indonesia mengesahkan Peraturan Nomor 31 Tahun 2023, yang mengatur</w:t>
      </w:r>
      <w:r w:rsidRPr="00B032D2">
        <w:rPr>
          <w:spacing w:val="-15"/>
          <w:sz w:val="22"/>
          <w:szCs w:val="22"/>
        </w:rPr>
        <w:t xml:space="preserve"> </w:t>
      </w:r>
      <w:r w:rsidRPr="00B032D2">
        <w:rPr>
          <w:sz w:val="22"/>
          <w:szCs w:val="22"/>
        </w:rPr>
        <w:t>izin</w:t>
      </w:r>
      <w:r w:rsidRPr="00B032D2">
        <w:rPr>
          <w:spacing w:val="-15"/>
          <w:sz w:val="22"/>
          <w:szCs w:val="22"/>
        </w:rPr>
        <w:t xml:space="preserve"> </w:t>
      </w:r>
      <w:r w:rsidRPr="00B032D2">
        <w:rPr>
          <w:sz w:val="22"/>
          <w:szCs w:val="22"/>
        </w:rPr>
        <w:t>dan</w:t>
      </w:r>
      <w:r w:rsidRPr="00B032D2">
        <w:rPr>
          <w:spacing w:val="-15"/>
          <w:sz w:val="22"/>
          <w:szCs w:val="22"/>
        </w:rPr>
        <w:t xml:space="preserve"> </w:t>
      </w:r>
      <w:r w:rsidRPr="00B032D2">
        <w:rPr>
          <w:sz w:val="22"/>
          <w:szCs w:val="22"/>
        </w:rPr>
        <w:t>pengawasan</w:t>
      </w:r>
      <w:r w:rsidRPr="00B032D2">
        <w:rPr>
          <w:spacing w:val="-15"/>
          <w:sz w:val="22"/>
          <w:szCs w:val="22"/>
        </w:rPr>
        <w:t xml:space="preserve"> </w:t>
      </w:r>
      <w:r w:rsidRPr="00B032D2">
        <w:rPr>
          <w:sz w:val="22"/>
          <w:szCs w:val="22"/>
        </w:rPr>
        <w:t>perdagangan</w:t>
      </w:r>
      <w:r w:rsidRPr="00B032D2">
        <w:rPr>
          <w:spacing w:val="-15"/>
          <w:sz w:val="22"/>
          <w:szCs w:val="22"/>
        </w:rPr>
        <w:t xml:space="preserve"> </w:t>
      </w:r>
      <w:r w:rsidRPr="00B032D2">
        <w:rPr>
          <w:sz w:val="22"/>
          <w:szCs w:val="22"/>
        </w:rPr>
        <w:t>elektronik.</w:t>
      </w:r>
      <w:r w:rsidRPr="00B032D2">
        <w:rPr>
          <w:spacing w:val="-15"/>
          <w:sz w:val="22"/>
          <w:szCs w:val="22"/>
        </w:rPr>
        <w:t xml:space="preserve"> </w:t>
      </w:r>
      <w:r w:rsidRPr="00B032D2">
        <w:rPr>
          <w:sz w:val="22"/>
          <w:szCs w:val="22"/>
        </w:rPr>
        <w:t>Peraturan</w:t>
      </w:r>
      <w:r w:rsidRPr="00B032D2">
        <w:rPr>
          <w:spacing w:val="-15"/>
          <w:sz w:val="22"/>
          <w:szCs w:val="22"/>
        </w:rPr>
        <w:t xml:space="preserve"> </w:t>
      </w:r>
      <w:r w:rsidRPr="00B032D2">
        <w:rPr>
          <w:sz w:val="22"/>
          <w:szCs w:val="22"/>
        </w:rPr>
        <w:t>ini</w:t>
      </w:r>
      <w:r w:rsidRPr="00B032D2">
        <w:rPr>
          <w:spacing w:val="-15"/>
          <w:sz w:val="22"/>
          <w:szCs w:val="22"/>
        </w:rPr>
        <w:t xml:space="preserve"> </w:t>
      </w:r>
      <w:r w:rsidRPr="00B032D2">
        <w:rPr>
          <w:sz w:val="22"/>
          <w:szCs w:val="22"/>
        </w:rPr>
        <w:t xml:space="preserve">menyebabkan TikTok </w:t>
      </w:r>
      <w:r w:rsidRPr="00B032D2">
        <w:rPr>
          <w:i/>
          <w:sz w:val="22"/>
          <w:szCs w:val="22"/>
        </w:rPr>
        <w:t xml:space="preserve">Shop </w:t>
      </w:r>
      <w:r w:rsidRPr="00B032D2">
        <w:rPr>
          <w:sz w:val="22"/>
          <w:szCs w:val="22"/>
        </w:rPr>
        <w:t>harus menghentikan operasinya di Indonesia karena belum memiliki izin</w:t>
      </w:r>
      <w:r w:rsidRPr="00B032D2">
        <w:rPr>
          <w:spacing w:val="-4"/>
          <w:sz w:val="22"/>
          <w:szCs w:val="22"/>
        </w:rPr>
        <w:t xml:space="preserve"> </w:t>
      </w:r>
      <w:r w:rsidRPr="00B032D2">
        <w:rPr>
          <w:sz w:val="22"/>
          <w:szCs w:val="22"/>
        </w:rPr>
        <w:t>perdagangan</w:t>
      </w:r>
      <w:r w:rsidRPr="00B032D2">
        <w:rPr>
          <w:spacing w:val="-2"/>
          <w:sz w:val="22"/>
          <w:szCs w:val="22"/>
        </w:rPr>
        <w:t xml:space="preserve"> </w:t>
      </w:r>
      <w:r w:rsidRPr="00B032D2">
        <w:rPr>
          <w:sz w:val="22"/>
          <w:szCs w:val="22"/>
        </w:rPr>
        <w:t>elektronik</w:t>
      </w:r>
      <w:r w:rsidRPr="00B032D2">
        <w:rPr>
          <w:spacing w:val="-4"/>
          <w:sz w:val="22"/>
          <w:szCs w:val="22"/>
        </w:rPr>
        <w:t xml:space="preserve"> </w:t>
      </w:r>
      <w:r w:rsidRPr="00B032D2">
        <w:rPr>
          <w:sz w:val="22"/>
          <w:szCs w:val="22"/>
        </w:rPr>
        <w:t>dan</w:t>
      </w:r>
      <w:r w:rsidRPr="00B032D2">
        <w:rPr>
          <w:spacing w:val="-4"/>
          <w:sz w:val="22"/>
          <w:szCs w:val="22"/>
        </w:rPr>
        <w:t xml:space="preserve"> </w:t>
      </w:r>
      <w:r w:rsidRPr="00B032D2">
        <w:rPr>
          <w:sz w:val="22"/>
          <w:szCs w:val="22"/>
        </w:rPr>
        <w:t>adanya</w:t>
      </w:r>
      <w:r w:rsidRPr="00B032D2">
        <w:rPr>
          <w:spacing w:val="-3"/>
          <w:sz w:val="22"/>
          <w:szCs w:val="22"/>
        </w:rPr>
        <w:t xml:space="preserve"> </w:t>
      </w:r>
      <w:r w:rsidRPr="00B032D2">
        <w:rPr>
          <w:sz w:val="22"/>
          <w:szCs w:val="22"/>
        </w:rPr>
        <w:t>kombinasi</w:t>
      </w:r>
      <w:r w:rsidRPr="00B032D2">
        <w:rPr>
          <w:spacing w:val="-4"/>
          <w:sz w:val="22"/>
          <w:szCs w:val="22"/>
        </w:rPr>
        <w:t xml:space="preserve"> </w:t>
      </w:r>
      <w:r w:rsidRPr="00B032D2">
        <w:rPr>
          <w:sz w:val="22"/>
          <w:szCs w:val="22"/>
        </w:rPr>
        <w:t>fungsi</w:t>
      </w:r>
      <w:r w:rsidRPr="00B032D2">
        <w:rPr>
          <w:spacing w:val="-2"/>
          <w:sz w:val="22"/>
          <w:szCs w:val="22"/>
        </w:rPr>
        <w:t xml:space="preserve"> </w:t>
      </w:r>
      <w:r w:rsidRPr="00B032D2">
        <w:rPr>
          <w:i/>
          <w:sz w:val="22"/>
          <w:szCs w:val="22"/>
        </w:rPr>
        <w:t>e-commerce</w:t>
      </w:r>
      <w:r w:rsidRPr="00B032D2">
        <w:rPr>
          <w:i/>
          <w:spacing w:val="-4"/>
          <w:sz w:val="22"/>
          <w:szCs w:val="22"/>
        </w:rPr>
        <w:t xml:space="preserve"> </w:t>
      </w:r>
      <w:r w:rsidRPr="00B032D2">
        <w:rPr>
          <w:sz w:val="22"/>
          <w:szCs w:val="22"/>
        </w:rPr>
        <w:t>serta</w:t>
      </w:r>
      <w:r w:rsidRPr="00B032D2">
        <w:rPr>
          <w:spacing w:val="-6"/>
          <w:sz w:val="22"/>
          <w:szCs w:val="22"/>
        </w:rPr>
        <w:t xml:space="preserve"> </w:t>
      </w:r>
      <w:r w:rsidRPr="00B032D2">
        <w:rPr>
          <w:sz w:val="22"/>
          <w:szCs w:val="22"/>
        </w:rPr>
        <w:t>media sosial dalam satu aplikasi. Meski demikian, pada 11 Desember 2023</w:t>
      </w:r>
      <w:r w:rsidRPr="00B032D2">
        <w:rPr>
          <w:spacing w:val="-3"/>
          <w:sz w:val="22"/>
          <w:szCs w:val="22"/>
        </w:rPr>
        <w:t xml:space="preserve"> </w:t>
      </w:r>
      <w:r w:rsidRPr="00B032D2">
        <w:rPr>
          <w:sz w:val="22"/>
          <w:szCs w:val="22"/>
        </w:rPr>
        <w:t xml:space="preserve">TikTok </w:t>
      </w:r>
      <w:r w:rsidRPr="00B032D2">
        <w:rPr>
          <w:i/>
          <w:sz w:val="22"/>
          <w:szCs w:val="22"/>
        </w:rPr>
        <w:t xml:space="preserve">Shop </w:t>
      </w:r>
      <w:r w:rsidRPr="00B032D2">
        <w:rPr>
          <w:sz w:val="22"/>
          <w:szCs w:val="22"/>
        </w:rPr>
        <w:t xml:space="preserve">kembali beroperasi. dengan syarat bekerja sama dengan Tokopedia, salah satu </w:t>
      </w:r>
      <w:r w:rsidRPr="00B032D2">
        <w:rPr>
          <w:i/>
          <w:sz w:val="22"/>
          <w:szCs w:val="22"/>
        </w:rPr>
        <w:t xml:space="preserve">marketplace </w:t>
      </w:r>
      <w:r w:rsidRPr="00B032D2">
        <w:rPr>
          <w:sz w:val="22"/>
          <w:szCs w:val="22"/>
        </w:rPr>
        <w:t xml:space="preserve">terbesar di Indonesia yang telah memiliki izin resmi untuk perdagangan elektronik. Tokopedia yang menjalankan model bisnis </w:t>
      </w:r>
      <w:r w:rsidRPr="00B032D2">
        <w:rPr>
          <w:i/>
          <w:sz w:val="22"/>
          <w:szCs w:val="22"/>
        </w:rPr>
        <w:t xml:space="preserve">marketplace, </w:t>
      </w:r>
      <w:r w:rsidRPr="00B032D2">
        <w:rPr>
          <w:sz w:val="22"/>
          <w:szCs w:val="22"/>
        </w:rPr>
        <w:t xml:space="preserve">memiliki aturan yang berbeda terkait diskon, </w:t>
      </w:r>
      <w:r w:rsidRPr="00B032D2">
        <w:rPr>
          <w:i/>
          <w:sz w:val="22"/>
          <w:szCs w:val="22"/>
        </w:rPr>
        <w:t xml:space="preserve">voucher, </w:t>
      </w:r>
      <w:r w:rsidRPr="00B032D2">
        <w:rPr>
          <w:sz w:val="22"/>
          <w:szCs w:val="22"/>
        </w:rPr>
        <w:t xml:space="preserve">dan harga dibandingkan TikTok </w:t>
      </w:r>
      <w:r w:rsidRPr="00B032D2">
        <w:rPr>
          <w:i/>
          <w:sz w:val="22"/>
          <w:szCs w:val="22"/>
        </w:rPr>
        <w:t>Shop.</w:t>
      </w:r>
    </w:p>
    <w:p w14:paraId="37DB23A4" w14:textId="77777777" w:rsidR="007039AC" w:rsidRPr="00B032D2" w:rsidRDefault="007039AC" w:rsidP="007039AC">
      <w:pPr>
        <w:pStyle w:val="BodyText"/>
        <w:ind w:right="3" w:firstLine="568"/>
        <w:jc w:val="both"/>
        <w:rPr>
          <w:i/>
          <w:sz w:val="22"/>
          <w:szCs w:val="22"/>
        </w:rPr>
      </w:pPr>
      <w:r w:rsidRPr="00B032D2">
        <w:rPr>
          <w:sz w:val="22"/>
          <w:szCs w:val="22"/>
        </w:rPr>
        <w:t xml:space="preserve">Adanya kemudahan dalam berbelanja </w:t>
      </w:r>
      <w:r w:rsidRPr="00B032D2">
        <w:rPr>
          <w:i/>
          <w:sz w:val="22"/>
          <w:szCs w:val="22"/>
        </w:rPr>
        <w:t xml:space="preserve">online </w:t>
      </w:r>
      <w:r w:rsidRPr="00B032D2">
        <w:rPr>
          <w:sz w:val="22"/>
          <w:szCs w:val="22"/>
        </w:rPr>
        <w:t>terdapat tantangan baru terutama dalam hal kepercayaan konsumen. Mahasiswi menjadi lebih selektif dan berhati-hati</w:t>
      </w:r>
      <w:r w:rsidRPr="00B032D2">
        <w:rPr>
          <w:spacing w:val="-15"/>
          <w:sz w:val="22"/>
          <w:szCs w:val="22"/>
        </w:rPr>
        <w:t xml:space="preserve"> </w:t>
      </w:r>
      <w:r w:rsidRPr="00B032D2">
        <w:rPr>
          <w:sz w:val="22"/>
          <w:szCs w:val="22"/>
        </w:rPr>
        <w:t>dalam</w:t>
      </w:r>
      <w:r w:rsidRPr="00B032D2">
        <w:rPr>
          <w:spacing w:val="-15"/>
          <w:sz w:val="22"/>
          <w:szCs w:val="22"/>
        </w:rPr>
        <w:t xml:space="preserve"> </w:t>
      </w:r>
      <w:r w:rsidRPr="00B032D2">
        <w:rPr>
          <w:sz w:val="22"/>
          <w:szCs w:val="22"/>
        </w:rPr>
        <w:t>memilih</w:t>
      </w:r>
      <w:r w:rsidRPr="00B032D2">
        <w:rPr>
          <w:spacing w:val="-15"/>
          <w:sz w:val="22"/>
          <w:szCs w:val="22"/>
        </w:rPr>
        <w:t xml:space="preserve"> </w:t>
      </w:r>
      <w:r w:rsidRPr="00B032D2">
        <w:rPr>
          <w:sz w:val="22"/>
          <w:szCs w:val="22"/>
        </w:rPr>
        <w:t>produk,</w:t>
      </w:r>
      <w:r w:rsidRPr="00B032D2">
        <w:rPr>
          <w:spacing w:val="-15"/>
          <w:sz w:val="22"/>
          <w:szCs w:val="22"/>
        </w:rPr>
        <w:t xml:space="preserve"> </w:t>
      </w:r>
      <w:r w:rsidRPr="00B032D2">
        <w:rPr>
          <w:sz w:val="22"/>
          <w:szCs w:val="22"/>
        </w:rPr>
        <w:t>dikarenakan</w:t>
      </w:r>
      <w:r w:rsidRPr="00B032D2">
        <w:rPr>
          <w:spacing w:val="-15"/>
          <w:sz w:val="22"/>
          <w:szCs w:val="22"/>
        </w:rPr>
        <w:t xml:space="preserve"> </w:t>
      </w:r>
      <w:r w:rsidRPr="00B032D2">
        <w:rPr>
          <w:sz w:val="22"/>
          <w:szCs w:val="22"/>
        </w:rPr>
        <w:t>tidak</w:t>
      </w:r>
      <w:r w:rsidRPr="00B032D2">
        <w:rPr>
          <w:spacing w:val="-15"/>
          <w:sz w:val="22"/>
          <w:szCs w:val="22"/>
        </w:rPr>
        <w:t xml:space="preserve"> </w:t>
      </w:r>
      <w:r w:rsidRPr="00B032D2">
        <w:rPr>
          <w:sz w:val="22"/>
          <w:szCs w:val="22"/>
        </w:rPr>
        <w:t>ada</w:t>
      </w:r>
      <w:r w:rsidRPr="00B032D2">
        <w:rPr>
          <w:spacing w:val="-15"/>
          <w:sz w:val="22"/>
          <w:szCs w:val="22"/>
        </w:rPr>
        <w:t xml:space="preserve"> </w:t>
      </w:r>
      <w:r w:rsidRPr="00B032D2">
        <w:rPr>
          <w:sz w:val="22"/>
          <w:szCs w:val="22"/>
        </w:rPr>
        <w:t>pertemuan</w:t>
      </w:r>
      <w:r w:rsidRPr="00B032D2">
        <w:rPr>
          <w:spacing w:val="-15"/>
          <w:sz w:val="22"/>
          <w:szCs w:val="22"/>
        </w:rPr>
        <w:t xml:space="preserve"> </w:t>
      </w:r>
      <w:r w:rsidRPr="00B032D2">
        <w:rPr>
          <w:sz w:val="22"/>
          <w:szCs w:val="22"/>
        </w:rPr>
        <w:t>antara</w:t>
      </w:r>
      <w:r w:rsidRPr="00B032D2">
        <w:rPr>
          <w:spacing w:val="-15"/>
          <w:sz w:val="22"/>
          <w:szCs w:val="22"/>
        </w:rPr>
        <w:t xml:space="preserve"> </w:t>
      </w:r>
      <w:r w:rsidRPr="00B032D2">
        <w:rPr>
          <w:sz w:val="22"/>
          <w:szCs w:val="22"/>
        </w:rPr>
        <w:t>penjual dan</w:t>
      </w:r>
      <w:r w:rsidRPr="00B032D2">
        <w:rPr>
          <w:spacing w:val="-6"/>
          <w:sz w:val="22"/>
          <w:szCs w:val="22"/>
        </w:rPr>
        <w:t xml:space="preserve"> </w:t>
      </w:r>
      <w:r w:rsidRPr="00B032D2">
        <w:rPr>
          <w:sz w:val="22"/>
          <w:szCs w:val="22"/>
        </w:rPr>
        <w:t>pembeli,</w:t>
      </w:r>
      <w:r w:rsidRPr="00B032D2">
        <w:rPr>
          <w:spacing w:val="-5"/>
          <w:sz w:val="22"/>
          <w:szCs w:val="22"/>
        </w:rPr>
        <w:t xml:space="preserve"> </w:t>
      </w:r>
      <w:r w:rsidRPr="00B032D2">
        <w:rPr>
          <w:sz w:val="22"/>
          <w:szCs w:val="22"/>
        </w:rPr>
        <w:t>sehingga</w:t>
      </w:r>
      <w:r w:rsidRPr="00B032D2">
        <w:rPr>
          <w:spacing w:val="-6"/>
          <w:sz w:val="22"/>
          <w:szCs w:val="22"/>
        </w:rPr>
        <w:t xml:space="preserve"> </w:t>
      </w:r>
      <w:r w:rsidRPr="00B032D2">
        <w:rPr>
          <w:sz w:val="22"/>
          <w:szCs w:val="22"/>
        </w:rPr>
        <w:t>ada</w:t>
      </w:r>
      <w:r w:rsidRPr="00B032D2">
        <w:rPr>
          <w:spacing w:val="-7"/>
          <w:sz w:val="22"/>
          <w:szCs w:val="22"/>
        </w:rPr>
        <w:t xml:space="preserve"> </w:t>
      </w:r>
      <w:r w:rsidRPr="00B032D2">
        <w:rPr>
          <w:sz w:val="22"/>
          <w:szCs w:val="22"/>
        </w:rPr>
        <w:t>rasa</w:t>
      </w:r>
      <w:r w:rsidRPr="00B032D2">
        <w:rPr>
          <w:spacing w:val="-7"/>
          <w:sz w:val="22"/>
          <w:szCs w:val="22"/>
        </w:rPr>
        <w:t xml:space="preserve"> </w:t>
      </w:r>
      <w:r w:rsidRPr="00B032D2">
        <w:rPr>
          <w:sz w:val="22"/>
          <w:szCs w:val="22"/>
        </w:rPr>
        <w:t>khawatir</w:t>
      </w:r>
      <w:r w:rsidRPr="00B032D2">
        <w:rPr>
          <w:spacing w:val="-7"/>
          <w:sz w:val="22"/>
          <w:szCs w:val="22"/>
        </w:rPr>
        <w:t xml:space="preserve"> </w:t>
      </w:r>
      <w:r w:rsidRPr="00B032D2">
        <w:rPr>
          <w:sz w:val="22"/>
          <w:szCs w:val="22"/>
        </w:rPr>
        <w:t>mereka</w:t>
      </w:r>
      <w:r w:rsidRPr="00B032D2">
        <w:rPr>
          <w:spacing w:val="-7"/>
          <w:sz w:val="22"/>
          <w:szCs w:val="22"/>
        </w:rPr>
        <w:t xml:space="preserve"> </w:t>
      </w:r>
      <w:r w:rsidRPr="00B032D2">
        <w:rPr>
          <w:sz w:val="22"/>
          <w:szCs w:val="22"/>
        </w:rPr>
        <w:t>akan</w:t>
      </w:r>
      <w:r w:rsidRPr="00B032D2">
        <w:rPr>
          <w:spacing w:val="-6"/>
          <w:sz w:val="22"/>
          <w:szCs w:val="22"/>
        </w:rPr>
        <w:t xml:space="preserve"> </w:t>
      </w:r>
      <w:r w:rsidRPr="00B032D2">
        <w:rPr>
          <w:sz w:val="22"/>
          <w:szCs w:val="22"/>
        </w:rPr>
        <w:t>menerima</w:t>
      </w:r>
      <w:r w:rsidRPr="00B032D2">
        <w:rPr>
          <w:spacing w:val="-7"/>
          <w:sz w:val="22"/>
          <w:szCs w:val="22"/>
        </w:rPr>
        <w:t xml:space="preserve"> </w:t>
      </w:r>
      <w:r w:rsidRPr="00B032D2">
        <w:rPr>
          <w:sz w:val="22"/>
          <w:szCs w:val="22"/>
        </w:rPr>
        <w:t>barang</w:t>
      </w:r>
      <w:r w:rsidRPr="00B032D2">
        <w:rPr>
          <w:spacing w:val="-6"/>
          <w:sz w:val="22"/>
          <w:szCs w:val="22"/>
        </w:rPr>
        <w:t xml:space="preserve"> </w:t>
      </w:r>
      <w:r w:rsidRPr="00B032D2">
        <w:rPr>
          <w:sz w:val="22"/>
          <w:szCs w:val="22"/>
        </w:rPr>
        <w:t>yang</w:t>
      </w:r>
      <w:r w:rsidRPr="00B032D2">
        <w:rPr>
          <w:spacing w:val="-6"/>
          <w:sz w:val="22"/>
          <w:szCs w:val="22"/>
        </w:rPr>
        <w:t xml:space="preserve"> </w:t>
      </w:r>
      <w:r w:rsidRPr="00B032D2">
        <w:rPr>
          <w:sz w:val="22"/>
          <w:szCs w:val="22"/>
        </w:rPr>
        <w:t xml:space="preserve">tidak sesuai dengan yang dipasarkan </w:t>
      </w:r>
      <w:sdt>
        <w:sdtPr>
          <w:rPr>
            <w:color w:val="000000"/>
            <w:sz w:val="22"/>
            <w:szCs w:val="22"/>
          </w:rPr>
          <w:tag w:val="MENDELEY_CITATION_v3_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"/>
          <w:id w:val="1187631169"/>
          <w:placeholder>
            <w:docPart w:val="32C5BE7F421B47969BB49434B65C8416"/>
          </w:placeholder>
        </w:sdtPr>
        <w:sdtContent>
          <w:r w:rsidRPr="00B032D2">
            <w:rPr>
              <w:color w:val="000000"/>
              <w:sz w:val="22"/>
              <w:szCs w:val="22"/>
            </w:rPr>
            <w:t>(Arief, 2023)</w:t>
          </w:r>
        </w:sdtContent>
      </w:sdt>
      <w:r w:rsidRPr="00B032D2">
        <w:rPr>
          <w:sz w:val="22"/>
          <w:szCs w:val="22"/>
        </w:rPr>
        <w:t>. Selain itu, berdasarkan wawancara informal pada lima orang mahasiswi Program Studi Pendidikan Tata Rias Universitas Negeri Jakarta, mereka menyatakan pernah mendapatkan pengalaman yang</w:t>
      </w:r>
      <w:r w:rsidRPr="00B032D2">
        <w:rPr>
          <w:spacing w:val="-11"/>
          <w:sz w:val="22"/>
          <w:szCs w:val="22"/>
        </w:rPr>
        <w:t xml:space="preserve"> </w:t>
      </w:r>
      <w:r w:rsidRPr="00B032D2">
        <w:rPr>
          <w:sz w:val="22"/>
          <w:szCs w:val="22"/>
        </w:rPr>
        <w:t>tidak</w:t>
      </w:r>
      <w:r w:rsidRPr="00B032D2">
        <w:rPr>
          <w:spacing w:val="-11"/>
          <w:sz w:val="22"/>
          <w:szCs w:val="22"/>
        </w:rPr>
        <w:t xml:space="preserve"> </w:t>
      </w:r>
      <w:r w:rsidRPr="00B032D2">
        <w:rPr>
          <w:sz w:val="22"/>
          <w:szCs w:val="22"/>
        </w:rPr>
        <w:t>menyenangkan</w:t>
      </w:r>
      <w:r w:rsidRPr="00B032D2">
        <w:rPr>
          <w:spacing w:val="-11"/>
          <w:sz w:val="22"/>
          <w:szCs w:val="22"/>
        </w:rPr>
        <w:t xml:space="preserve"> </w:t>
      </w:r>
      <w:r w:rsidRPr="00B032D2">
        <w:rPr>
          <w:sz w:val="22"/>
          <w:szCs w:val="22"/>
        </w:rPr>
        <w:t>pada</w:t>
      </w:r>
      <w:r w:rsidRPr="00B032D2">
        <w:rPr>
          <w:spacing w:val="-12"/>
          <w:sz w:val="22"/>
          <w:szCs w:val="22"/>
        </w:rPr>
        <w:t xml:space="preserve"> </w:t>
      </w:r>
      <w:r w:rsidRPr="00B032D2">
        <w:rPr>
          <w:sz w:val="22"/>
          <w:szCs w:val="22"/>
        </w:rPr>
        <w:t>saat</w:t>
      </w:r>
      <w:r w:rsidRPr="00B032D2">
        <w:rPr>
          <w:spacing w:val="-10"/>
          <w:sz w:val="22"/>
          <w:szCs w:val="22"/>
        </w:rPr>
        <w:t xml:space="preserve"> </w:t>
      </w:r>
      <w:r w:rsidRPr="00B032D2">
        <w:rPr>
          <w:sz w:val="22"/>
          <w:szCs w:val="22"/>
        </w:rPr>
        <w:t>membeli</w:t>
      </w:r>
      <w:r w:rsidRPr="00B032D2">
        <w:rPr>
          <w:spacing w:val="-10"/>
          <w:sz w:val="22"/>
          <w:szCs w:val="22"/>
        </w:rPr>
        <w:t xml:space="preserve"> </w:t>
      </w:r>
      <w:r w:rsidRPr="00B032D2">
        <w:rPr>
          <w:sz w:val="22"/>
          <w:szCs w:val="22"/>
        </w:rPr>
        <w:t>produk</w:t>
      </w:r>
      <w:r w:rsidRPr="00B032D2">
        <w:rPr>
          <w:spacing w:val="-9"/>
          <w:sz w:val="22"/>
          <w:szCs w:val="22"/>
        </w:rPr>
        <w:t xml:space="preserve"> </w:t>
      </w:r>
      <w:r w:rsidRPr="00B032D2">
        <w:rPr>
          <w:sz w:val="22"/>
          <w:szCs w:val="22"/>
        </w:rPr>
        <w:t>kosmetik</w:t>
      </w:r>
      <w:r w:rsidRPr="00B032D2">
        <w:rPr>
          <w:spacing w:val="-11"/>
          <w:sz w:val="22"/>
          <w:szCs w:val="22"/>
        </w:rPr>
        <w:t xml:space="preserve"> </w:t>
      </w:r>
      <w:r w:rsidRPr="00B032D2">
        <w:rPr>
          <w:sz w:val="22"/>
          <w:szCs w:val="22"/>
        </w:rPr>
        <w:t>rias</w:t>
      </w:r>
      <w:r w:rsidRPr="00B032D2">
        <w:rPr>
          <w:spacing w:val="-10"/>
          <w:sz w:val="22"/>
          <w:szCs w:val="22"/>
        </w:rPr>
        <w:t xml:space="preserve"> </w:t>
      </w:r>
      <w:r w:rsidRPr="00B032D2">
        <w:rPr>
          <w:sz w:val="22"/>
          <w:szCs w:val="22"/>
        </w:rPr>
        <w:t>wajah</w:t>
      </w:r>
      <w:r w:rsidRPr="00B032D2">
        <w:rPr>
          <w:spacing w:val="-10"/>
          <w:sz w:val="22"/>
          <w:szCs w:val="22"/>
        </w:rPr>
        <w:t xml:space="preserve"> </w:t>
      </w:r>
      <w:r w:rsidRPr="00B032D2">
        <w:rPr>
          <w:sz w:val="22"/>
          <w:szCs w:val="22"/>
        </w:rPr>
        <w:t xml:space="preserve">dekoratif secara </w:t>
      </w:r>
      <w:r w:rsidRPr="00B032D2">
        <w:rPr>
          <w:i/>
          <w:sz w:val="22"/>
          <w:szCs w:val="22"/>
        </w:rPr>
        <w:t xml:space="preserve">online, seperti </w:t>
      </w:r>
      <w:r w:rsidRPr="00B032D2">
        <w:rPr>
          <w:sz w:val="22"/>
          <w:szCs w:val="22"/>
        </w:rPr>
        <w:t xml:space="preserve">kualitas produk yang mengecewakan, pemalsuan produk, pengalaman transaksi yang buruk dan ukuran produk yang tidak sesuai keinginan. Akibatnya mahasiswi lebih banyak pertimbangan pada saat ingin membeli produk kosmetik rias wajah dekoratif secara </w:t>
      </w:r>
      <w:r w:rsidRPr="00B032D2">
        <w:rPr>
          <w:i/>
          <w:sz w:val="22"/>
          <w:szCs w:val="22"/>
        </w:rPr>
        <w:t xml:space="preserve">online, </w:t>
      </w:r>
      <w:r w:rsidRPr="00B032D2">
        <w:rPr>
          <w:sz w:val="22"/>
          <w:szCs w:val="22"/>
        </w:rPr>
        <w:t>karena tidak ingin kejadian tersebut terulang</w:t>
      </w:r>
      <w:r w:rsidRPr="00B032D2">
        <w:rPr>
          <w:spacing w:val="-15"/>
          <w:sz w:val="22"/>
          <w:szCs w:val="22"/>
        </w:rPr>
        <w:t xml:space="preserve"> </w:t>
      </w:r>
      <w:r w:rsidRPr="00B032D2">
        <w:rPr>
          <w:sz w:val="22"/>
          <w:szCs w:val="22"/>
        </w:rPr>
        <w:t>kembali.</w:t>
      </w:r>
      <w:r w:rsidRPr="00B032D2">
        <w:rPr>
          <w:spacing w:val="-15"/>
          <w:sz w:val="22"/>
          <w:szCs w:val="22"/>
        </w:rPr>
        <w:t xml:space="preserve"> </w:t>
      </w:r>
      <w:r w:rsidRPr="00B032D2">
        <w:rPr>
          <w:sz w:val="22"/>
          <w:szCs w:val="22"/>
        </w:rPr>
        <w:t>Salah</w:t>
      </w:r>
      <w:r w:rsidRPr="00B032D2">
        <w:rPr>
          <w:spacing w:val="-15"/>
          <w:sz w:val="22"/>
          <w:szCs w:val="22"/>
        </w:rPr>
        <w:t xml:space="preserve"> </w:t>
      </w:r>
      <w:r w:rsidRPr="00B032D2">
        <w:rPr>
          <w:sz w:val="22"/>
          <w:szCs w:val="22"/>
        </w:rPr>
        <w:t>satu</w:t>
      </w:r>
      <w:r w:rsidRPr="00B032D2">
        <w:rPr>
          <w:spacing w:val="-15"/>
          <w:sz w:val="22"/>
          <w:szCs w:val="22"/>
        </w:rPr>
        <w:t xml:space="preserve"> </w:t>
      </w:r>
      <w:r w:rsidRPr="00B032D2">
        <w:rPr>
          <w:sz w:val="22"/>
          <w:szCs w:val="22"/>
        </w:rPr>
        <w:t>cara</w:t>
      </w:r>
      <w:r w:rsidRPr="00B032D2">
        <w:rPr>
          <w:spacing w:val="-15"/>
          <w:sz w:val="22"/>
          <w:szCs w:val="22"/>
        </w:rPr>
        <w:t xml:space="preserve"> </w:t>
      </w:r>
      <w:r w:rsidRPr="00B032D2">
        <w:rPr>
          <w:sz w:val="22"/>
          <w:szCs w:val="22"/>
        </w:rPr>
        <w:t>untuk</w:t>
      </w:r>
      <w:r w:rsidRPr="00B032D2">
        <w:rPr>
          <w:spacing w:val="-15"/>
          <w:sz w:val="22"/>
          <w:szCs w:val="22"/>
        </w:rPr>
        <w:t xml:space="preserve"> </w:t>
      </w:r>
      <w:r w:rsidRPr="00B032D2">
        <w:rPr>
          <w:sz w:val="22"/>
          <w:szCs w:val="22"/>
        </w:rPr>
        <w:t>membangun</w:t>
      </w:r>
      <w:r w:rsidRPr="00B032D2">
        <w:rPr>
          <w:spacing w:val="-15"/>
          <w:sz w:val="22"/>
          <w:szCs w:val="22"/>
        </w:rPr>
        <w:t xml:space="preserve"> </w:t>
      </w:r>
      <w:r w:rsidRPr="00B032D2">
        <w:rPr>
          <w:sz w:val="22"/>
          <w:szCs w:val="22"/>
        </w:rPr>
        <w:t>kepercayaan</w:t>
      </w:r>
      <w:r w:rsidRPr="00B032D2">
        <w:rPr>
          <w:spacing w:val="-15"/>
          <w:sz w:val="22"/>
          <w:szCs w:val="22"/>
        </w:rPr>
        <w:t xml:space="preserve"> </w:t>
      </w:r>
      <w:r w:rsidRPr="00B032D2">
        <w:rPr>
          <w:sz w:val="22"/>
          <w:szCs w:val="22"/>
        </w:rPr>
        <w:t>ini</w:t>
      </w:r>
      <w:r w:rsidRPr="00B032D2">
        <w:rPr>
          <w:spacing w:val="-15"/>
          <w:sz w:val="22"/>
          <w:szCs w:val="22"/>
        </w:rPr>
        <w:t xml:space="preserve"> </w:t>
      </w:r>
      <w:r w:rsidRPr="00B032D2">
        <w:rPr>
          <w:sz w:val="22"/>
          <w:szCs w:val="22"/>
        </w:rPr>
        <w:t>adalah</w:t>
      </w:r>
      <w:r w:rsidRPr="00B032D2">
        <w:rPr>
          <w:spacing w:val="-15"/>
          <w:sz w:val="22"/>
          <w:szCs w:val="22"/>
        </w:rPr>
        <w:t xml:space="preserve"> </w:t>
      </w:r>
      <w:r w:rsidRPr="00B032D2">
        <w:rPr>
          <w:sz w:val="22"/>
          <w:szCs w:val="22"/>
        </w:rPr>
        <w:t xml:space="preserve">melalui </w:t>
      </w:r>
      <w:r w:rsidRPr="00B032D2">
        <w:rPr>
          <w:i/>
          <w:sz w:val="22"/>
          <w:szCs w:val="22"/>
        </w:rPr>
        <w:t xml:space="preserve">online customer review. </w:t>
      </w:r>
      <w:r w:rsidRPr="00B032D2">
        <w:rPr>
          <w:sz w:val="22"/>
          <w:szCs w:val="22"/>
        </w:rPr>
        <w:t xml:space="preserve">Menurut </w:t>
      </w:r>
      <w:sdt>
        <w:sdtPr>
          <w:rPr>
            <w:color w:val="000000"/>
            <w:sz w:val="22"/>
            <w:szCs w:val="22"/>
          </w:rPr>
          <w:tag w:val="MENDELEY_CITATION_v3_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"/>
          <w:id w:val="1003473474"/>
          <w:placeholder>
            <w:docPart w:val="32C5BE7F421B47969BB49434B65C8416"/>
          </w:placeholder>
        </w:sdtPr>
        <w:sdtContent>
          <w:r w:rsidRPr="00B032D2">
            <w:rPr>
              <w:color w:val="000000"/>
              <w:sz w:val="22"/>
              <w:szCs w:val="22"/>
            </w:rPr>
            <w:t>(Ningsih, 2019)</w:t>
          </w:r>
        </w:sdtContent>
      </w:sdt>
      <w:r w:rsidRPr="00B032D2">
        <w:rPr>
          <w:sz w:val="22"/>
          <w:szCs w:val="22"/>
        </w:rPr>
        <w:t xml:space="preserve">, </w:t>
      </w:r>
      <w:r w:rsidRPr="00B032D2">
        <w:rPr>
          <w:i/>
          <w:sz w:val="22"/>
          <w:szCs w:val="22"/>
        </w:rPr>
        <w:t xml:space="preserve">Online Cutomer review </w:t>
      </w:r>
      <w:r w:rsidRPr="00B032D2">
        <w:rPr>
          <w:sz w:val="22"/>
          <w:szCs w:val="22"/>
        </w:rPr>
        <w:t xml:space="preserve">adalah salah satu bentuk </w:t>
      </w:r>
      <w:r w:rsidRPr="00B032D2">
        <w:rPr>
          <w:i/>
          <w:sz w:val="22"/>
          <w:szCs w:val="22"/>
        </w:rPr>
        <w:t xml:space="preserve">word of mouth communication </w:t>
      </w:r>
      <w:r w:rsidRPr="00B032D2">
        <w:rPr>
          <w:sz w:val="22"/>
          <w:szCs w:val="22"/>
        </w:rPr>
        <w:t>dalam penjualan online, di mana calon pembeli mendapatkan informasi tentang produk dari konsumen lain yang telah mendapatkan manfaat dari produk tersebut.</w:t>
      </w:r>
    </w:p>
    <w:p w14:paraId="6CF30B77" w14:textId="77777777" w:rsidR="007039AC" w:rsidRPr="00B032D2" w:rsidRDefault="007039AC" w:rsidP="007039AC">
      <w:pPr>
        <w:pStyle w:val="BodyText"/>
        <w:ind w:right="3" w:firstLine="568"/>
        <w:jc w:val="both"/>
        <w:rPr>
          <w:i/>
          <w:sz w:val="22"/>
          <w:szCs w:val="22"/>
        </w:rPr>
      </w:pPr>
      <w:r w:rsidRPr="00B032D2">
        <w:rPr>
          <w:sz w:val="22"/>
          <w:szCs w:val="22"/>
        </w:rPr>
        <w:t>Berdasarkan</w:t>
      </w:r>
      <w:r w:rsidRPr="00B032D2">
        <w:rPr>
          <w:spacing w:val="-1"/>
          <w:sz w:val="22"/>
          <w:szCs w:val="22"/>
        </w:rPr>
        <w:t xml:space="preserve"> </w:t>
      </w:r>
      <w:r w:rsidRPr="00B032D2">
        <w:rPr>
          <w:sz w:val="22"/>
          <w:szCs w:val="22"/>
        </w:rPr>
        <w:t>hasil survey</w:t>
      </w:r>
      <w:r w:rsidRPr="00B032D2">
        <w:rPr>
          <w:spacing w:val="-1"/>
          <w:sz w:val="22"/>
          <w:szCs w:val="22"/>
        </w:rPr>
        <w:t xml:space="preserve"> </w:t>
      </w:r>
      <w:r w:rsidRPr="00B032D2">
        <w:rPr>
          <w:sz w:val="22"/>
          <w:szCs w:val="22"/>
        </w:rPr>
        <w:t>awal melalui wawancara pada</w:t>
      </w:r>
      <w:r w:rsidRPr="00B032D2">
        <w:rPr>
          <w:spacing w:val="-2"/>
          <w:sz w:val="22"/>
          <w:szCs w:val="22"/>
        </w:rPr>
        <w:t xml:space="preserve"> </w:t>
      </w:r>
      <w:r w:rsidRPr="00B032D2">
        <w:rPr>
          <w:sz w:val="22"/>
          <w:szCs w:val="22"/>
        </w:rPr>
        <w:t>10</w:t>
      </w:r>
      <w:r w:rsidRPr="00B032D2">
        <w:rPr>
          <w:spacing w:val="-1"/>
          <w:sz w:val="22"/>
          <w:szCs w:val="22"/>
        </w:rPr>
        <w:t xml:space="preserve"> </w:t>
      </w:r>
      <w:r w:rsidRPr="00B032D2">
        <w:rPr>
          <w:sz w:val="22"/>
          <w:szCs w:val="22"/>
        </w:rPr>
        <w:t>orang</w:t>
      </w:r>
      <w:r w:rsidRPr="00B032D2">
        <w:rPr>
          <w:spacing w:val="-1"/>
          <w:sz w:val="22"/>
          <w:szCs w:val="22"/>
        </w:rPr>
        <w:t xml:space="preserve"> </w:t>
      </w:r>
      <w:r w:rsidRPr="00B032D2">
        <w:rPr>
          <w:sz w:val="22"/>
          <w:szCs w:val="22"/>
        </w:rPr>
        <w:t xml:space="preserve">mahasiswi Pendidikan Tata Rias Universitas Negeri Jakarta, 4 orang menyatakan melihat kolom </w:t>
      </w:r>
      <w:r w:rsidRPr="00B032D2">
        <w:rPr>
          <w:i/>
          <w:sz w:val="22"/>
          <w:szCs w:val="22"/>
        </w:rPr>
        <w:t xml:space="preserve">online customer review </w:t>
      </w:r>
      <w:r w:rsidRPr="00B032D2">
        <w:rPr>
          <w:sz w:val="22"/>
          <w:szCs w:val="22"/>
        </w:rPr>
        <w:t>sebelum membeli produk kecantikan dekoratif sebagai</w:t>
      </w:r>
      <w:r w:rsidRPr="00B032D2">
        <w:rPr>
          <w:spacing w:val="-2"/>
          <w:sz w:val="22"/>
          <w:szCs w:val="22"/>
        </w:rPr>
        <w:t xml:space="preserve"> </w:t>
      </w:r>
      <w:r w:rsidRPr="00B032D2">
        <w:rPr>
          <w:sz w:val="22"/>
          <w:szCs w:val="22"/>
        </w:rPr>
        <w:t>bahan</w:t>
      </w:r>
      <w:r w:rsidRPr="00B032D2">
        <w:rPr>
          <w:spacing w:val="-2"/>
          <w:sz w:val="22"/>
          <w:szCs w:val="22"/>
        </w:rPr>
        <w:t xml:space="preserve"> </w:t>
      </w:r>
      <w:r w:rsidRPr="00B032D2">
        <w:rPr>
          <w:sz w:val="22"/>
          <w:szCs w:val="22"/>
        </w:rPr>
        <w:t>perbandingan</w:t>
      </w:r>
      <w:r w:rsidRPr="00B032D2">
        <w:rPr>
          <w:spacing w:val="-2"/>
          <w:sz w:val="22"/>
          <w:szCs w:val="22"/>
        </w:rPr>
        <w:t xml:space="preserve"> </w:t>
      </w:r>
      <w:r w:rsidRPr="00B032D2">
        <w:rPr>
          <w:sz w:val="22"/>
          <w:szCs w:val="22"/>
        </w:rPr>
        <w:t>produk</w:t>
      </w:r>
      <w:r w:rsidRPr="00B032D2">
        <w:rPr>
          <w:spacing w:val="-2"/>
          <w:sz w:val="22"/>
          <w:szCs w:val="22"/>
        </w:rPr>
        <w:t xml:space="preserve"> </w:t>
      </w:r>
      <w:r w:rsidRPr="00B032D2">
        <w:rPr>
          <w:sz w:val="22"/>
          <w:szCs w:val="22"/>
        </w:rPr>
        <w:t>sejenis</w:t>
      </w:r>
      <w:r w:rsidRPr="00B032D2">
        <w:rPr>
          <w:spacing w:val="-2"/>
          <w:sz w:val="22"/>
          <w:szCs w:val="22"/>
        </w:rPr>
        <w:t xml:space="preserve"> </w:t>
      </w:r>
      <w:r w:rsidRPr="00B032D2">
        <w:rPr>
          <w:sz w:val="22"/>
          <w:szCs w:val="22"/>
        </w:rPr>
        <w:t>yang</w:t>
      </w:r>
      <w:r w:rsidRPr="00B032D2">
        <w:rPr>
          <w:spacing w:val="-4"/>
          <w:sz w:val="22"/>
          <w:szCs w:val="22"/>
        </w:rPr>
        <w:t xml:space="preserve"> </w:t>
      </w:r>
      <w:r w:rsidRPr="00B032D2">
        <w:rPr>
          <w:sz w:val="22"/>
          <w:szCs w:val="22"/>
        </w:rPr>
        <w:t>ingin</w:t>
      </w:r>
      <w:r w:rsidRPr="00B032D2">
        <w:rPr>
          <w:spacing w:val="-2"/>
          <w:sz w:val="22"/>
          <w:szCs w:val="22"/>
        </w:rPr>
        <w:t xml:space="preserve"> </w:t>
      </w:r>
      <w:r w:rsidRPr="00B032D2">
        <w:rPr>
          <w:sz w:val="22"/>
          <w:szCs w:val="22"/>
        </w:rPr>
        <w:t>dibeli,</w:t>
      </w:r>
      <w:r w:rsidRPr="00B032D2">
        <w:rPr>
          <w:spacing w:val="-4"/>
          <w:sz w:val="22"/>
          <w:szCs w:val="22"/>
        </w:rPr>
        <w:t xml:space="preserve"> </w:t>
      </w:r>
      <w:r w:rsidRPr="00B032D2">
        <w:rPr>
          <w:sz w:val="22"/>
          <w:szCs w:val="22"/>
        </w:rPr>
        <w:t>3</w:t>
      </w:r>
      <w:r w:rsidRPr="00B032D2">
        <w:rPr>
          <w:spacing w:val="-2"/>
          <w:sz w:val="22"/>
          <w:szCs w:val="22"/>
        </w:rPr>
        <w:t xml:space="preserve"> </w:t>
      </w:r>
      <w:r w:rsidRPr="00B032D2">
        <w:rPr>
          <w:sz w:val="22"/>
          <w:szCs w:val="22"/>
        </w:rPr>
        <w:t>orang</w:t>
      </w:r>
      <w:r w:rsidRPr="00B032D2">
        <w:rPr>
          <w:spacing w:val="-2"/>
          <w:sz w:val="22"/>
          <w:szCs w:val="22"/>
        </w:rPr>
        <w:t xml:space="preserve"> </w:t>
      </w:r>
      <w:r w:rsidRPr="00B032D2">
        <w:rPr>
          <w:sz w:val="22"/>
          <w:szCs w:val="22"/>
        </w:rPr>
        <w:t xml:space="preserve">menyatakan melihat kolom </w:t>
      </w:r>
      <w:r w:rsidRPr="00B032D2">
        <w:rPr>
          <w:i/>
          <w:sz w:val="22"/>
          <w:szCs w:val="22"/>
        </w:rPr>
        <w:t xml:space="preserve">online cutomer review </w:t>
      </w:r>
      <w:r w:rsidRPr="00B032D2">
        <w:rPr>
          <w:sz w:val="22"/>
          <w:szCs w:val="22"/>
        </w:rPr>
        <w:t>untuk memperkuat kepercayaan sebelum membeli</w:t>
      </w:r>
      <w:r w:rsidRPr="00B032D2">
        <w:rPr>
          <w:spacing w:val="-11"/>
          <w:sz w:val="22"/>
          <w:szCs w:val="22"/>
        </w:rPr>
        <w:t xml:space="preserve"> </w:t>
      </w:r>
      <w:r w:rsidRPr="00B032D2">
        <w:rPr>
          <w:sz w:val="22"/>
          <w:szCs w:val="22"/>
        </w:rPr>
        <w:t>produk,</w:t>
      </w:r>
      <w:r w:rsidRPr="00B032D2">
        <w:rPr>
          <w:spacing w:val="-12"/>
          <w:sz w:val="22"/>
          <w:szCs w:val="22"/>
        </w:rPr>
        <w:t xml:space="preserve"> </w:t>
      </w:r>
      <w:r w:rsidRPr="00B032D2">
        <w:rPr>
          <w:sz w:val="22"/>
          <w:szCs w:val="22"/>
        </w:rPr>
        <w:t>dan</w:t>
      </w:r>
      <w:r w:rsidRPr="00B032D2">
        <w:rPr>
          <w:spacing w:val="-12"/>
          <w:sz w:val="22"/>
          <w:szCs w:val="22"/>
        </w:rPr>
        <w:t xml:space="preserve"> </w:t>
      </w:r>
      <w:r w:rsidRPr="00B032D2">
        <w:rPr>
          <w:sz w:val="22"/>
          <w:szCs w:val="22"/>
        </w:rPr>
        <w:t>3</w:t>
      </w:r>
      <w:r w:rsidRPr="00B032D2">
        <w:rPr>
          <w:spacing w:val="-12"/>
          <w:sz w:val="22"/>
          <w:szCs w:val="22"/>
        </w:rPr>
        <w:t xml:space="preserve"> </w:t>
      </w:r>
      <w:r w:rsidRPr="00B032D2">
        <w:rPr>
          <w:sz w:val="22"/>
          <w:szCs w:val="22"/>
        </w:rPr>
        <w:t>orang</w:t>
      </w:r>
      <w:r w:rsidRPr="00B032D2">
        <w:rPr>
          <w:spacing w:val="-12"/>
          <w:sz w:val="22"/>
          <w:szCs w:val="22"/>
        </w:rPr>
        <w:t xml:space="preserve"> </w:t>
      </w:r>
      <w:r w:rsidRPr="00B032D2">
        <w:rPr>
          <w:sz w:val="22"/>
          <w:szCs w:val="22"/>
        </w:rPr>
        <w:t>lainnya</w:t>
      </w:r>
      <w:r w:rsidRPr="00B032D2">
        <w:rPr>
          <w:spacing w:val="-13"/>
          <w:sz w:val="22"/>
          <w:szCs w:val="22"/>
        </w:rPr>
        <w:t xml:space="preserve"> </w:t>
      </w:r>
      <w:r w:rsidRPr="00B032D2">
        <w:rPr>
          <w:sz w:val="22"/>
          <w:szCs w:val="22"/>
        </w:rPr>
        <w:t>menyebutkan</w:t>
      </w:r>
      <w:r w:rsidRPr="00B032D2">
        <w:rPr>
          <w:spacing w:val="-10"/>
          <w:sz w:val="22"/>
          <w:szCs w:val="22"/>
        </w:rPr>
        <w:t xml:space="preserve"> </w:t>
      </w:r>
      <w:r w:rsidRPr="00B032D2">
        <w:rPr>
          <w:sz w:val="22"/>
          <w:szCs w:val="22"/>
        </w:rPr>
        <w:t>bahwa</w:t>
      </w:r>
      <w:r w:rsidRPr="00B032D2">
        <w:rPr>
          <w:spacing w:val="-13"/>
          <w:sz w:val="22"/>
          <w:szCs w:val="22"/>
        </w:rPr>
        <w:t xml:space="preserve"> </w:t>
      </w:r>
      <w:r w:rsidRPr="00B032D2">
        <w:rPr>
          <w:sz w:val="22"/>
          <w:szCs w:val="22"/>
        </w:rPr>
        <w:t>melihat</w:t>
      </w:r>
      <w:r w:rsidRPr="00B032D2">
        <w:rPr>
          <w:spacing w:val="-11"/>
          <w:sz w:val="22"/>
          <w:szCs w:val="22"/>
        </w:rPr>
        <w:t xml:space="preserve"> </w:t>
      </w:r>
      <w:r w:rsidRPr="00B032D2">
        <w:rPr>
          <w:i/>
          <w:sz w:val="22"/>
          <w:szCs w:val="22"/>
        </w:rPr>
        <w:t>online</w:t>
      </w:r>
      <w:r w:rsidRPr="00B032D2">
        <w:rPr>
          <w:i/>
          <w:spacing w:val="-13"/>
          <w:sz w:val="22"/>
          <w:szCs w:val="22"/>
        </w:rPr>
        <w:t xml:space="preserve"> </w:t>
      </w:r>
      <w:r w:rsidRPr="00B032D2">
        <w:rPr>
          <w:i/>
          <w:sz w:val="22"/>
          <w:szCs w:val="22"/>
        </w:rPr>
        <w:t xml:space="preserve">customer review </w:t>
      </w:r>
      <w:r w:rsidRPr="00B032D2">
        <w:rPr>
          <w:sz w:val="22"/>
          <w:szCs w:val="22"/>
        </w:rPr>
        <w:t xml:space="preserve">untuk mendapatkan rekomendasi dan tips pemakaian produk yang akan </w:t>
      </w:r>
      <w:r w:rsidRPr="00B032D2">
        <w:rPr>
          <w:spacing w:val="-2"/>
          <w:sz w:val="22"/>
          <w:szCs w:val="22"/>
        </w:rPr>
        <w:t>dibeli.</w:t>
      </w:r>
    </w:p>
    <w:p w14:paraId="430BB99C" w14:textId="77777777" w:rsidR="007039AC" w:rsidRPr="00B032D2" w:rsidRDefault="007039AC" w:rsidP="007039AC">
      <w:pPr>
        <w:pStyle w:val="BodyText"/>
        <w:ind w:right="-1" w:firstLine="567"/>
        <w:jc w:val="both"/>
        <w:rPr>
          <w:bCs/>
          <w:sz w:val="22"/>
          <w:szCs w:val="22"/>
        </w:rPr>
      </w:pPr>
      <w:r w:rsidRPr="00B032D2">
        <w:rPr>
          <w:sz w:val="22"/>
          <w:szCs w:val="22"/>
        </w:rPr>
        <w:t xml:space="preserve">Meski bertujuan membantu konsumen membuat keputusan yang lebih baik, </w:t>
      </w:r>
      <w:r w:rsidRPr="00B032D2">
        <w:rPr>
          <w:i/>
          <w:sz w:val="22"/>
          <w:szCs w:val="22"/>
        </w:rPr>
        <w:t>online</w:t>
      </w:r>
      <w:r w:rsidRPr="00B032D2">
        <w:rPr>
          <w:i/>
          <w:spacing w:val="-8"/>
          <w:sz w:val="22"/>
          <w:szCs w:val="22"/>
        </w:rPr>
        <w:t xml:space="preserve"> </w:t>
      </w:r>
      <w:r w:rsidRPr="00B032D2">
        <w:rPr>
          <w:i/>
          <w:sz w:val="22"/>
          <w:szCs w:val="22"/>
        </w:rPr>
        <w:t>customer</w:t>
      </w:r>
      <w:r w:rsidRPr="00B032D2">
        <w:rPr>
          <w:i/>
          <w:spacing w:val="-7"/>
          <w:sz w:val="22"/>
          <w:szCs w:val="22"/>
        </w:rPr>
        <w:t xml:space="preserve"> </w:t>
      </w:r>
      <w:r w:rsidRPr="00B032D2">
        <w:rPr>
          <w:i/>
          <w:sz w:val="22"/>
          <w:szCs w:val="22"/>
        </w:rPr>
        <w:t>review</w:t>
      </w:r>
      <w:r w:rsidRPr="00B032D2">
        <w:rPr>
          <w:i/>
          <w:spacing w:val="-5"/>
          <w:sz w:val="22"/>
          <w:szCs w:val="22"/>
        </w:rPr>
        <w:t xml:space="preserve"> </w:t>
      </w:r>
      <w:r w:rsidRPr="00B032D2">
        <w:rPr>
          <w:sz w:val="22"/>
          <w:szCs w:val="22"/>
        </w:rPr>
        <w:t>juga</w:t>
      </w:r>
      <w:r w:rsidRPr="00B032D2">
        <w:rPr>
          <w:spacing w:val="-7"/>
          <w:sz w:val="22"/>
          <w:szCs w:val="22"/>
        </w:rPr>
        <w:t xml:space="preserve"> </w:t>
      </w:r>
      <w:r w:rsidRPr="00B032D2">
        <w:rPr>
          <w:sz w:val="22"/>
          <w:szCs w:val="22"/>
        </w:rPr>
        <w:t>memiliki</w:t>
      </w:r>
      <w:r w:rsidRPr="00B032D2">
        <w:rPr>
          <w:spacing w:val="-6"/>
          <w:sz w:val="22"/>
          <w:szCs w:val="22"/>
        </w:rPr>
        <w:t xml:space="preserve"> </w:t>
      </w:r>
      <w:r w:rsidRPr="00B032D2">
        <w:rPr>
          <w:sz w:val="22"/>
          <w:szCs w:val="22"/>
        </w:rPr>
        <w:t>sisi</w:t>
      </w:r>
      <w:r w:rsidRPr="00B032D2">
        <w:rPr>
          <w:spacing w:val="-9"/>
          <w:sz w:val="22"/>
          <w:szCs w:val="22"/>
        </w:rPr>
        <w:t xml:space="preserve"> </w:t>
      </w:r>
      <w:r w:rsidRPr="00B032D2">
        <w:rPr>
          <w:sz w:val="22"/>
          <w:szCs w:val="22"/>
        </w:rPr>
        <w:t>lain</w:t>
      </w:r>
      <w:r w:rsidRPr="00B032D2">
        <w:rPr>
          <w:spacing w:val="-7"/>
          <w:sz w:val="22"/>
          <w:szCs w:val="22"/>
        </w:rPr>
        <w:t xml:space="preserve"> </w:t>
      </w:r>
      <w:r w:rsidRPr="00B032D2">
        <w:rPr>
          <w:sz w:val="22"/>
          <w:szCs w:val="22"/>
        </w:rPr>
        <w:t>yang</w:t>
      </w:r>
      <w:r w:rsidRPr="00B032D2">
        <w:rPr>
          <w:spacing w:val="-7"/>
          <w:sz w:val="22"/>
          <w:szCs w:val="22"/>
        </w:rPr>
        <w:t xml:space="preserve"> </w:t>
      </w:r>
      <w:r w:rsidRPr="00B032D2">
        <w:rPr>
          <w:sz w:val="22"/>
          <w:szCs w:val="22"/>
        </w:rPr>
        <w:t>dapat</w:t>
      </w:r>
      <w:r w:rsidRPr="00B032D2">
        <w:rPr>
          <w:spacing w:val="-6"/>
          <w:sz w:val="22"/>
          <w:szCs w:val="22"/>
        </w:rPr>
        <w:t xml:space="preserve"> </w:t>
      </w:r>
      <w:r w:rsidRPr="00B032D2">
        <w:rPr>
          <w:sz w:val="22"/>
          <w:szCs w:val="22"/>
        </w:rPr>
        <w:t>memengaruhi</w:t>
      </w:r>
      <w:r w:rsidRPr="00B032D2">
        <w:rPr>
          <w:spacing w:val="-7"/>
          <w:sz w:val="22"/>
          <w:szCs w:val="22"/>
        </w:rPr>
        <w:t xml:space="preserve"> </w:t>
      </w:r>
      <w:r w:rsidRPr="00B032D2">
        <w:rPr>
          <w:sz w:val="22"/>
          <w:szCs w:val="22"/>
        </w:rPr>
        <w:t>konsumen secara impulsif. Mahasiswi yang terpengaruh dengan ulasan produk secara terus- menerus</w:t>
      </w:r>
      <w:r w:rsidRPr="00B032D2">
        <w:rPr>
          <w:spacing w:val="-6"/>
          <w:sz w:val="22"/>
          <w:szCs w:val="22"/>
        </w:rPr>
        <w:t xml:space="preserve"> </w:t>
      </w:r>
      <w:r w:rsidRPr="00B032D2">
        <w:rPr>
          <w:sz w:val="22"/>
          <w:szCs w:val="22"/>
        </w:rPr>
        <w:t>cenderung</w:t>
      </w:r>
      <w:r w:rsidRPr="00B032D2">
        <w:rPr>
          <w:spacing w:val="-7"/>
          <w:sz w:val="22"/>
          <w:szCs w:val="22"/>
        </w:rPr>
        <w:t xml:space="preserve"> </w:t>
      </w:r>
      <w:r w:rsidRPr="00B032D2">
        <w:rPr>
          <w:sz w:val="22"/>
          <w:szCs w:val="22"/>
        </w:rPr>
        <w:t>terdorong</w:t>
      </w:r>
      <w:r w:rsidRPr="00B032D2">
        <w:rPr>
          <w:spacing w:val="-7"/>
          <w:sz w:val="22"/>
          <w:szCs w:val="22"/>
        </w:rPr>
        <w:t xml:space="preserve"> </w:t>
      </w:r>
      <w:r w:rsidRPr="00B032D2">
        <w:rPr>
          <w:sz w:val="22"/>
          <w:szCs w:val="22"/>
        </w:rPr>
        <w:t>untuk</w:t>
      </w:r>
      <w:r w:rsidRPr="00B032D2">
        <w:rPr>
          <w:spacing w:val="-5"/>
          <w:sz w:val="22"/>
          <w:szCs w:val="22"/>
        </w:rPr>
        <w:t xml:space="preserve"> </w:t>
      </w:r>
      <w:r w:rsidRPr="00B032D2">
        <w:rPr>
          <w:sz w:val="22"/>
          <w:szCs w:val="22"/>
        </w:rPr>
        <w:t>membeli</w:t>
      </w:r>
      <w:r w:rsidRPr="00B032D2">
        <w:rPr>
          <w:spacing w:val="-5"/>
          <w:sz w:val="22"/>
          <w:szCs w:val="22"/>
        </w:rPr>
        <w:t xml:space="preserve"> </w:t>
      </w:r>
      <w:r w:rsidRPr="00B032D2">
        <w:rPr>
          <w:sz w:val="22"/>
          <w:szCs w:val="22"/>
        </w:rPr>
        <w:t>produk</w:t>
      </w:r>
      <w:r w:rsidRPr="00B032D2">
        <w:rPr>
          <w:spacing w:val="-6"/>
          <w:sz w:val="22"/>
          <w:szCs w:val="22"/>
        </w:rPr>
        <w:t xml:space="preserve"> </w:t>
      </w:r>
      <w:r w:rsidRPr="00B032D2">
        <w:rPr>
          <w:sz w:val="22"/>
          <w:szCs w:val="22"/>
        </w:rPr>
        <w:t>tanpa</w:t>
      </w:r>
      <w:r w:rsidRPr="00B032D2">
        <w:rPr>
          <w:spacing w:val="-7"/>
          <w:sz w:val="22"/>
          <w:szCs w:val="22"/>
        </w:rPr>
        <w:t xml:space="preserve"> </w:t>
      </w:r>
      <w:r w:rsidRPr="00B032D2">
        <w:rPr>
          <w:sz w:val="22"/>
          <w:szCs w:val="22"/>
        </w:rPr>
        <w:t>pertimbangan</w:t>
      </w:r>
      <w:r w:rsidRPr="00B032D2">
        <w:rPr>
          <w:spacing w:val="-4"/>
          <w:sz w:val="22"/>
          <w:szCs w:val="22"/>
        </w:rPr>
        <w:t xml:space="preserve"> </w:t>
      </w:r>
      <w:r w:rsidRPr="00B032D2">
        <w:rPr>
          <w:sz w:val="22"/>
          <w:szCs w:val="22"/>
        </w:rPr>
        <w:t>rasional, hanya</w:t>
      </w:r>
      <w:r w:rsidRPr="00B032D2">
        <w:rPr>
          <w:spacing w:val="-1"/>
          <w:sz w:val="22"/>
          <w:szCs w:val="22"/>
        </w:rPr>
        <w:t xml:space="preserve"> </w:t>
      </w:r>
      <w:r w:rsidRPr="00B032D2">
        <w:rPr>
          <w:sz w:val="22"/>
          <w:szCs w:val="22"/>
        </w:rPr>
        <w:t>karena</w:t>
      </w:r>
      <w:r w:rsidRPr="00B032D2">
        <w:rPr>
          <w:spacing w:val="-1"/>
          <w:sz w:val="22"/>
          <w:szCs w:val="22"/>
        </w:rPr>
        <w:t xml:space="preserve"> </w:t>
      </w:r>
      <w:r w:rsidRPr="00B032D2">
        <w:rPr>
          <w:sz w:val="22"/>
          <w:szCs w:val="22"/>
        </w:rPr>
        <w:t xml:space="preserve">tergiur oleh testimoni positif atau promosi menarik. Namun, patut di teliti apakah </w:t>
      </w:r>
      <w:r w:rsidRPr="00B032D2">
        <w:rPr>
          <w:i/>
          <w:sz w:val="22"/>
          <w:szCs w:val="22"/>
        </w:rPr>
        <w:t>online</w:t>
      </w:r>
      <w:r w:rsidRPr="00B032D2">
        <w:rPr>
          <w:i/>
          <w:spacing w:val="-2"/>
          <w:sz w:val="22"/>
          <w:szCs w:val="22"/>
        </w:rPr>
        <w:t xml:space="preserve"> </w:t>
      </w:r>
      <w:r w:rsidRPr="00B032D2">
        <w:rPr>
          <w:i/>
          <w:sz w:val="22"/>
          <w:szCs w:val="22"/>
        </w:rPr>
        <w:t>customer</w:t>
      </w:r>
      <w:r w:rsidRPr="00B032D2">
        <w:rPr>
          <w:i/>
          <w:spacing w:val="-1"/>
          <w:sz w:val="22"/>
          <w:szCs w:val="22"/>
        </w:rPr>
        <w:t xml:space="preserve"> </w:t>
      </w:r>
      <w:r w:rsidRPr="00B032D2">
        <w:rPr>
          <w:i/>
          <w:sz w:val="22"/>
          <w:szCs w:val="22"/>
        </w:rPr>
        <w:t xml:space="preserve">review </w:t>
      </w:r>
      <w:r w:rsidRPr="00B032D2">
        <w:rPr>
          <w:sz w:val="22"/>
          <w:szCs w:val="22"/>
        </w:rPr>
        <w:t>produk</w:t>
      </w:r>
      <w:r w:rsidRPr="00B032D2">
        <w:rPr>
          <w:spacing w:val="-1"/>
          <w:sz w:val="22"/>
          <w:szCs w:val="22"/>
        </w:rPr>
        <w:t xml:space="preserve"> </w:t>
      </w:r>
      <w:r w:rsidRPr="00B032D2">
        <w:rPr>
          <w:sz w:val="22"/>
          <w:szCs w:val="22"/>
        </w:rPr>
        <w:t>kosmetik</w:t>
      </w:r>
      <w:r w:rsidRPr="00B032D2">
        <w:rPr>
          <w:spacing w:val="-1"/>
          <w:sz w:val="22"/>
          <w:szCs w:val="22"/>
        </w:rPr>
        <w:t xml:space="preserve"> </w:t>
      </w:r>
      <w:r w:rsidRPr="00B032D2">
        <w:rPr>
          <w:sz w:val="22"/>
          <w:szCs w:val="22"/>
        </w:rPr>
        <w:t>rias</w:t>
      </w:r>
      <w:r w:rsidRPr="00B032D2">
        <w:rPr>
          <w:spacing w:val="-1"/>
          <w:sz w:val="22"/>
          <w:szCs w:val="22"/>
        </w:rPr>
        <w:t xml:space="preserve"> </w:t>
      </w:r>
      <w:r w:rsidRPr="00B032D2">
        <w:rPr>
          <w:sz w:val="22"/>
          <w:szCs w:val="22"/>
        </w:rPr>
        <w:t>wajah</w:t>
      </w:r>
      <w:r w:rsidRPr="00B032D2">
        <w:rPr>
          <w:spacing w:val="-1"/>
          <w:sz w:val="22"/>
          <w:szCs w:val="22"/>
        </w:rPr>
        <w:t xml:space="preserve"> </w:t>
      </w:r>
      <w:r w:rsidRPr="00B032D2">
        <w:rPr>
          <w:sz w:val="22"/>
          <w:szCs w:val="22"/>
        </w:rPr>
        <w:t>dekoratif mampu memengaruhi</w:t>
      </w:r>
      <w:r w:rsidRPr="00B032D2">
        <w:rPr>
          <w:spacing w:val="7"/>
          <w:sz w:val="22"/>
          <w:szCs w:val="22"/>
        </w:rPr>
        <w:t xml:space="preserve"> </w:t>
      </w:r>
      <w:r w:rsidRPr="00B032D2">
        <w:rPr>
          <w:sz w:val="22"/>
          <w:szCs w:val="22"/>
        </w:rPr>
        <w:t>perilaku</w:t>
      </w:r>
      <w:r w:rsidRPr="00B032D2">
        <w:rPr>
          <w:spacing w:val="11"/>
          <w:sz w:val="22"/>
          <w:szCs w:val="22"/>
        </w:rPr>
        <w:t xml:space="preserve"> </w:t>
      </w:r>
      <w:r w:rsidRPr="00B032D2">
        <w:rPr>
          <w:sz w:val="22"/>
          <w:szCs w:val="22"/>
        </w:rPr>
        <w:t>konsumtif</w:t>
      </w:r>
      <w:r w:rsidRPr="00B032D2">
        <w:rPr>
          <w:spacing w:val="9"/>
          <w:sz w:val="22"/>
          <w:szCs w:val="22"/>
        </w:rPr>
        <w:t xml:space="preserve"> </w:t>
      </w:r>
      <w:r w:rsidRPr="00B032D2">
        <w:rPr>
          <w:sz w:val="22"/>
          <w:szCs w:val="22"/>
        </w:rPr>
        <w:t>mahasiswi</w:t>
      </w:r>
      <w:r w:rsidRPr="00B032D2">
        <w:rPr>
          <w:spacing w:val="13"/>
          <w:sz w:val="22"/>
          <w:szCs w:val="22"/>
        </w:rPr>
        <w:t xml:space="preserve"> </w:t>
      </w:r>
      <w:r w:rsidRPr="00B032D2">
        <w:rPr>
          <w:sz w:val="22"/>
          <w:szCs w:val="22"/>
        </w:rPr>
        <w:t>Program</w:t>
      </w:r>
      <w:r w:rsidRPr="00B032D2">
        <w:rPr>
          <w:spacing w:val="10"/>
          <w:sz w:val="22"/>
          <w:szCs w:val="22"/>
        </w:rPr>
        <w:t xml:space="preserve"> </w:t>
      </w:r>
      <w:r w:rsidRPr="00B032D2">
        <w:rPr>
          <w:sz w:val="22"/>
          <w:szCs w:val="22"/>
        </w:rPr>
        <w:t>Studi</w:t>
      </w:r>
      <w:r w:rsidRPr="00B032D2">
        <w:rPr>
          <w:spacing w:val="12"/>
          <w:sz w:val="22"/>
          <w:szCs w:val="22"/>
        </w:rPr>
        <w:t xml:space="preserve"> </w:t>
      </w:r>
      <w:r w:rsidRPr="00B032D2">
        <w:rPr>
          <w:sz w:val="22"/>
          <w:szCs w:val="22"/>
        </w:rPr>
        <w:t>Pendidikan</w:t>
      </w:r>
      <w:r w:rsidRPr="00B032D2">
        <w:rPr>
          <w:spacing w:val="6"/>
          <w:sz w:val="22"/>
          <w:szCs w:val="22"/>
        </w:rPr>
        <w:t xml:space="preserve"> </w:t>
      </w:r>
      <w:r w:rsidRPr="00B032D2">
        <w:rPr>
          <w:sz w:val="22"/>
          <w:szCs w:val="22"/>
        </w:rPr>
        <w:t>Tata</w:t>
      </w:r>
      <w:r w:rsidRPr="00B032D2">
        <w:rPr>
          <w:spacing w:val="10"/>
          <w:sz w:val="22"/>
          <w:szCs w:val="22"/>
        </w:rPr>
        <w:t xml:space="preserve"> </w:t>
      </w:r>
      <w:r w:rsidRPr="00B032D2">
        <w:rPr>
          <w:spacing w:val="-4"/>
          <w:sz w:val="22"/>
          <w:szCs w:val="22"/>
        </w:rPr>
        <w:t xml:space="preserve">Rias </w:t>
      </w:r>
      <w:r w:rsidRPr="00B032D2">
        <w:rPr>
          <w:sz w:val="22"/>
          <w:szCs w:val="22"/>
        </w:rPr>
        <w:t xml:space="preserve">di TikTok </w:t>
      </w:r>
      <w:r w:rsidRPr="00B032D2">
        <w:rPr>
          <w:i/>
          <w:sz w:val="22"/>
          <w:szCs w:val="22"/>
        </w:rPr>
        <w:t>Shop</w:t>
      </w:r>
      <w:r w:rsidRPr="00B032D2">
        <w:rPr>
          <w:sz w:val="22"/>
          <w:szCs w:val="22"/>
        </w:rPr>
        <w:t xml:space="preserve">. Maka, penulis menggunakan variabel </w:t>
      </w:r>
      <w:r w:rsidRPr="00B032D2">
        <w:rPr>
          <w:i/>
          <w:sz w:val="22"/>
          <w:szCs w:val="22"/>
        </w:rPr>
        <w:t xml:space="preserve">online customer review </w:t>
      </w:r>
      <w:r w:rsidRPr="00B032D2">
        <w:rPr>
          <w:sz w:val="22"/>
          <w:szCs w:val="22"/>
        </w:rPr>
        <w:t xml:space="preserve">produk kosmetik rias wajah dekoratif dan variabel perilaku konsumtif di TikTok </w:t>
      </w:r>
      <w:r w:rsidRPr="00B032D2">
        <w:rPr>
          <w:i/>
          <w:sz w:val="22"/>
          <w:szCs w:val="22"/>
        </w:rPr>
        <w:t>Shop</w:t>
      </w:r>
      <w:r w:rsidRPr="00B032D2">
        <w:rPr>
          <w:i/>
          <w:spacing w:val="-15"/>
          <w:sz w:val="22"/>
          <w:szCs w:val="22"/>
        </w:rPr>
        <w:t xml:space="preserve"> </w:t>
      </w:r>
      <w:r w:rsidRPr="00B032D2">
        <w:rPr>
          <w:sz w:val="22"/>
          <w:szCs w:val="22"/>
        </w:rPr>
        <w:t>untuk</w:t>
      </w:r>
      <w:r w:rsidRPr="00B032D2">
        <w:rPr>
          <w:spacing w:val="-15"/>
          <w:sz w:val="22"/>
          <w:szCs w:val="22"/>
        </w:rPr>
        <w:t xml:space="preserve"> </w:t>
      </w:r>
      <w:r w:rsidRPr="00B032D2">
        <w:rPr>
          <w:sz w:val="22"/>
          <w:szCs w:val="22"/>
        </w:rPr>
        <w:t>mengeksplorasi</w:t>
      </w:r>
      <w:r w:rsidRPr="00B032D2">
        <w:rPr>
          <w:spacing w:val="-15"/>
          <w:sz w:val="22"/>
          <w:szCs w:val="22"/>
        </w:rPr>
        <w:t xml:space="preserve"> </w:t>
      </w:r>
      <w:r w:rsidRPr="00B032D2">
        <w:rPr>
          <w:sz w:val="22"/>
          <w:szCs w:val="22"/>
        </w:rPr>
        <w:t>pengaruh</w:t>
      </w:r>
      <w:r w:rsidRPr="00B032D2">
        <w:rPr>
          <w:spacing w:val="-15"/>
          <w:sz w:val="22"/>
          <w:szCs w:val="22"/>
        </w:rPr>
        <w:t xml:space="preserve"> </w:t>
      </w:r>
      <w:r w:rsidRPr="00B032D2">
        <w:rPr>
          <w:sz w:val="22"/>
          <w:szCs w:val="22"/>
        </w:rPr>
        <w:t>dan</w:t>
      </w:r>
      <w:r w:rsidRPr="00B032D2">
        <w:rPr>
          <w:spacing w:val="-15"/>
          <w:sz w:val="22"/>
          <w:szCs w:val="22"/>
        </w:rPr>
        <w:t xml:space="preserve"> </w:t>
      </w:r>
      <w:r w:rsidRPr="00B032D2">
        <w:rPr>
          <w:sz w:val="22"/>
          <w:szCs w:val="22"/>
        </w:rPr>
        <w:t>dampaknya</w:t>
      </w:r>
      <w:r w:rsidRPr="00B032D2">
        <w:rPr>
          <w:spacing w:val="-15"/>
          <w:sz w:val="22"/>
          <w:szCs w:val="22"/>
        </w:rPr>
        <w:t xml:space="preserve"> </w:t>
      </w:r>
      <w:r w:rsidRPr="00B032D2">
        <w:rPr>
          <w:sz w:val="22"/>
          <w:szCs w:val="22"/>
        </w:rPr>
        <w:t>terhadap</w:t>
      </w:r>
      <w:r w:rsidRPr="00B032D2">
        <w:rPr>
          <w:spacing w:val="-15"/>
          <w:sz w:val="22"/>
          <w:szCs w:val="22"/>
        </w:rPr>
        <w:t xml:space="preserve"> </w:t>
      </w:r>
      <w:r w:rsidRPr="00B032D2">
        <w:rPr>
          <w:sz w:val="22"/>
          <w:szCs w:val="22"/>
        </w:rPr>
        <w:t>perilaku</w:t>
      </w:r>
      <w:r w:rsidRPr="00B032D2">
        <w:rPr>
          <w:spacing w:val="-15"/>
          <w:sz w:val="22"/>
          <w:szCs w:val="22"/>
        </w:rPr>
        <w:t xml:space="preserve"> </w:t>
      </w:r>
      <w:r w:rsidRPr="00B032D2">
        <w:rPr>
          <w:sz w:val="22"/>
          <w:szCs w:val="22"/>
        </w:rPr>
        <w:t>mahasiswi. Apakah para</w:t>
      </w:r>
      <w:r w:rsidRPr="00B032D2">
        <w:rPr>
          <w:spacing w:val="-2"/>
          <w:sz w:val="22"/>
          <w:szCs w:val="22"/>
        </w:rPr>
        <w:t xml:space="preserve"> </w:t>
      </w:r>
      <w:r w:rsidRPr="00B032D2">
        <w:rPr>
          <w:sz w:val="22"/>
          <w:szCs w:val="22"/>
        </w:rPr>
        <w:t>mahasiswi rentan terdorong membeli produk karena</w:t>
      </w:r>
      <w:r w:rsidRPr="00B032D2">
        <w:rPr>
          <w:spacing w:val="-1"/>
          <w:sz w:val="22"/>
          <w:szCs w:val="22"/>
        </w:rPr>
        <w:t xml:space="preserve"> </w:t>
      </w:r>
      <w:r w:rsidRPr="00B032D2">
        <w:rPr>
          <w:sz w:val="22"/>
          <w:szCs w:val="22"/>
        </w:rPr>
        <w:t xml:space="preserve">pengaruh </w:t>
      </w:r>
      <w:r w:rsidRPr="00B032D2">
        <w:rPr>
          <w:i/>
          <w:sz w:val="22"/>
          <w:szCs w:val="22"/>
        </w:rPr>
        <w:t xml:space="preserve">online customer review </w:t>
      </w:r>
      <w:r w:rsidRPr="00B032D2">
        <w:rPr>
          <w:sz w:val="22"/>
          <w:szCs w:val="22"/>
        </w:rPr>
        <w:t>atau sejauh mana mereka memahami faktor-faktor yang mempengaruhi perilaku konsumtif menjadi pertanyaan yang menarik untuk dijawab</w:t>
      </w:r>
      <w:r w:rsidRPr="00B032D2">
        <w:rPr>
          <w:spacing w:val="-6"/>
          <w:sz w:val="22"/>
          <w:szCs w:val="22"/>
        </w:rPr>
        <w:t xml:space="preserve"> </w:t>
      </w:r>
      <w:r w:rsidRPr="00B032D2">
        <w:rPr>
          <w:sz w:val="22"/>
          <w:szCs w:val="22"/>
        </w:rPr>
        <w:t>dalam</w:t>
      </w:r>
      <w:r w:rsidRPr="00B032D2">
        <w:rPr>
          <w:spacing w:val="-4"/>
          <w:sz w:val="22"/>
          <w:szCs w:val="22"/>
        </w:rPr>
        <w:t xml:space="preserve"> </w:t>
      </w:r>
      <w:r w:rsidRPr="00B032D2">
        <w:rPr>
          <w:sz w:val="22"/>
          <w:szCs w:val="22"/>
        </w:rPr>
        <w:t>penelitian</w:t>
      </w:r>
      <w:r w:rsidRPr="00B032D2">
        <w:rPr>
          <w:spacing w:val="-4"/>
          <w:sz w:val="22"/>
          <w:szCs w:val="22"/>
        </w:rPr>
        <w:t xml:space="preserve"> </w:t>
      </w:r>
      <w:r w:rsidRPr="00B032D2">
        <w:rPr>
          <w:sz w:val="22"/>
          <w:szCs w:val="22"/>
        </w:rPr>
        <w:t>ini.</w:t>
      </w:r>
      <w:r w:rsidRPr="00B032D2">
        <w:rPr>
          <w:spacing w:val="-15"/>
          <w:sz w:val="22"/>
          <w:szCs w:val="22"/>
        </w:rPr>
        <w:t xml:space="preserve"> </w:t>
      </w:r>
      <w:r w:rsidRPr="00B032D2">
        <w:rPr>
          <w:sz w:val="22"/>
          <w:szCs w:val="22"/>
        </w:rPr>
        <w:t>Atas</w:t>
      </w:r>
      <w:r w:rsidRPr="00B032D2">
        <w:rPr>
          <w:spacing w:val="-5"/>
          <w:sz w:val="22"/>
          <w:szCs w:val="22"/>
        </w:rPr>
        <w:t xml:space="preserve"> </w:t>
      </w:r>
      <w:r w:rsidRPr="00B032D2">
        <w:rPr>
          <w:sz w:val="22"/>
          <w:szCs w:val="22"/>
        </w:rPr>
        <w:t>permasalahan</w:t>
      </w:r>
      <w:r w:rsidRPr="00B032D2">
        <w:rPr>
          <w:spacing w:val="-4"/>
          <w:sz w:val="22"/>
          <w:szCs w:val="22"/>
        </w:rPr>
        <w:t xml:space="preserve"> </w:t>
      </w:r>
      <w:r w:rsidRPr="00B032D2">
        <w:rPr>
          <w:sz w:val="22"/>
          <w:szCs w:val="22"/>
        </w:rPr>
        <w:t>itu,</w:t>
      </w:r>
      <w:r w:rsidRPr="00B032D2">
        <w:rPr>
          <w:spacing w:val="-4"/>
          <w:sz w:val="22"/>
          <w:szCs w:val="22"/>
        </w:rPr>
        <w:t xml:space="preserve"> </w:t>
      </w:r>
      <w:r w:rsidRPr="00B032D2">
        <w:rPr>
          <w:sz w:val="22"/>
          <w:szCs w:val="22"/>
        </w:rPr>
        <w:t>peneliti</w:t>
      </w:r>
      <w:r w:rsidRPr="00B032D2">
        <w:rPr>
          <w:spacing w:val="-4"/>
          <w:sz w:val="22"/>
          <w:szCs w:val="22"/>
        </w:rPr>
        <w:t xml:space="preserve"> </w:t>
      </w:r>
      <w:r w:rsidRPr="00B032D2">
        <w:rPr>
          <w:sz w:val="22"/>
          <w:szCs w:val="22"/>
        </w:rPr>
        <w:t>memiliki</w:t>
      </w:r>
      <w:r w:rsidRPr="00B032D2">
        <w:rPr>
          <w:spacing w:val="-4"/>
          <w:sz w:val="22"/>
          <w:szCs w:val="22"/>
        </w:rPr>
        <w:t xml:space="preserve"> </w:t>
      </w:r>
      <w:r w:rsidRPr="00B032D2">
        <w:rPr>
          <w:sz w:val="22"/>
          <w:szCs w:val="22"/>
        </w:rPr>
        <w:t xml:space="preserve">ketertarikan untuk melakukan kajian ilmiah yang berjudul </w:t>
      </w:r>
      <w:r w:rsidRPr="00B032D2">
        <w:rPr>
          <w:bCs/>
          <w:sz w:val="22"/>
          <w:szCs w:val="22"/>
        </w:rPr>
        <w:t xml:space="preserve">“Pengaruh </w:t>
      </w:r>
      <w:r w:rsidRPr="00B032D2">
        <w:rPr>
          <w:bCs/>
          <w:i/>
          <w:sz w:val="22"/>
          <w:szCs w:val="22"/>
        </w:rPr>
        <w:t xml:space="preserve">Online Customer Review </w:t>
      </w:r>
      <w:r w:rsidRPr="00B032D2">
        <w:rPr>
          <w:bCs/>
          <w:sz w:val="22"/>
          <w:szCs w:val="22"/>
        </w:rPr>
        <w:t>(Ulasan Pelanggan secara Daring) Produk Kosmetik Rias Dekoratif Terhadap</w:t>
      </w:r>
      <w:r w:rsidRPr="00B032D2">
        <w:rPr>
          <w:bCs/>
          <w:spacing w:val="-7"/>
          <w:sz w:val="22"/>
          <w:szCs w:val="22"/>
        </w:rPr>
        <w:t xml:space="preserve"> </w:t>
      </w:r>
      <w:r w:rsidRPr="00B032D2">
        <w:rPr>
          <w:bCs/>
          <w:sz w:val="22"/>
          <w:szCs w:val="22"/>
        </w:rPr>
        <w:t>Perilaku</w:t>
      </w:r>
      <w:r w:rsidRPr="00B032D2">
        <w:rPr>
          <w:bCs/>
          <w:spacing w:val="-9"/>
          <w:sz w:val="22"/>
          <w:szCs w:val="22"/>
        </w:rPr>
        <w:t xml:space="preserve"> </w:t>
      </w:r>
      <w:r w:rsidRPr="00B032D2">
        <w:rPr>
          <w:bCs/>
          <w:sz w:val="22"/>
          <w:szCs w:val="22"/>
        </w:rPr>
        <w:t>Konsumtif</w:t>
      </w:r>
      <w:r w:rsidRPr="00B032D2">
        <w:rPr>
          <w:bCs/>
          <w:spacing w:val="-8"/>
          <w:sz w:val="22"/>
          <w:szCs w:val="22"/>
        </w:rPr>
        <w:t xml:space="preserve"> </w:t>
      </w:r>
      <w:r w:rsidRPr="00B032D2">
        <w:rPr>
          <w:bCs/>
          <w:sz w:val="22"/>
          <w:szCs w:val="22"/>
        </w:rPr>
        <w:t>di</w:t>
      </w:r>
      <w:r w:rsidRPr="00B032D2">
        <w:rPr>
          <w:bCs/>
          <w:spacing w:val="-11"/>
          <w:sz w:val="22"/>
          <w:szCs w:val="22"/>
        </w:rPr>
        <w:t xml:space="preserve"> </w:t>
      </w:r>
      <w:r w:rsidRPr="00B032D2">
        <w:rPr>
          <w:bCs/>
          <w:sz w:val="22"/>
          <w:szCs w:val="22"/>
        </w:rPr>
        <w:t>TikTok</w:t>
      </w:r>
      <w:r w:rsidRPr="00B032D2">
        <w:rPr>
          <w:bCs/>
          <w:spacing w:val="-6"/>
          <w:sz w:val="22"/>
          <w:szCs w:val="22"/>
        </w:rPr>
        <w:t xml:space="preserve"> </w:t>
      </w:r>
      <w:r w:rsidRPr="00B032D2">
        <w:rPr>
          <w:bCs/>
          <w:i/>
          <w:sz w:val="22"/>
          <w:szCs w:val="22"/>
        </w:rPr>
        <w:t>Shop.</w:t>
      </w:r>
      <w:r w:rsidRPr="00B032D2">
        <w:rPr>
          <w:bCs/>
          <w:i/>
          <w:spacing w:val="-9"/>
          <w:sz w:val="22"/>
          <w:szCs w:val="22"/>
        </w:rPr>
        <w:t xml:space="preserve"> </w:t>
      </w:r>
      <w:r w:rsidRPr="00B032D2">
        <w:rPr>
          <w:bCs/>
          <w:sz w:val="22"/>
          <w:szCs w:val="22"/>
        </w:rPr>
        <w:t>(Studi</w:t>
      </w:r>
      <w:r w:rsidRPr="00B032D2">
        <w:rPr>
          <w:bCs/>
          <w:spacing w:val="-7"/>
          <w:sz w:val="22"/>
          <w:szCs w:val="22"/>
        </w:rPr>
        <w:t xml:space="preserve"> </w:t>
      </w:r>
      <w:r w:rsidRPr="00B032D2">
        <w:rPr>
          <w:bCs/>
          <w:sz w:val="22"/>
          <w:szCs w:val="22"/>
        </w:rPr>
        <w:t>Kasus</w:t>
      </w:r>
      <w:r w:rsidRPr="00B032D2">
        <w:rPr>
          <w:bCs/>
          <w:spacing w:val="-10"/>
          <w:sz w:val="22"/>
          <w:szCs w:val="22"/>
        </w:rPr>
        <w:t xml:space="preserve"> </w:t>
      </w:r>
      <w:r w:rsidRPr="00B032D2">
        <w:rPr>
          <w:bCs/>
          <w:sz w:val="22"/>
          <w:szCs w:val="22"/>
        </w:rPr>
        <w:t>pada</w:t>
      </w:r>
      <w:r w:rsidRPr="00B032D2">
        <w:rPr>
          <w:bCs/>
          <w:spacing w:val="-7"/>
          <w:sz w:val="22"/>
          <w:szCs w:val="22"/>
        </w:rPr>
        <w:t xml:space="preserve"> </w:t>
      </w:r>
      <w:r w:rsidRPr="00B032D2">
        <w:rPr>
          <w:bCs/>
          <w:sz w:val="22"/>
          <w:szCs w:val="22"/>
        </w:rPr>
        <w:t>Mahasiswa Pendidikan Tata Rias Universitas Negeri Jakarta)”.</w:t>
      </w:r>
    </w:p>
    <w:p w14:paraId="33DC665F" w14:textId="13C9A03A" w:rsidR="007039AC" w:rsidRPr="00B032D2" w:rsidRDefault="007039AC" w:rsidP="007039AC">
      <w:pPr>
        <w:pStyle w:val="JRPMHeading1"/>
        <w:spacing w:after="240"/>
        <w:jc w:val="center"/>
        <w:rPr>
          <w:iCs/>
          <w:lang w:val="id-ID"/>
        </w:rPr>
      </w:pPr>
      <w:r w:rsidRPr="00B032D2">
        <w:rPr>
          <w:lang w:val="id-ID"/>
        </w:rPr>
        <w:t>M</w:t>
      </w:r>
      <w:r w:rsidRPr="00B032D2">
        <w:t>ETODE</w:t>
      </w:r>
    </w:p>
    <w:p w14:paraId="2950160B" w14:textId="77777777" w:rsidR="007039AC" w:rsidRPr="00B032D2" w:rsidRDefault="007039AC" w:rsidP="007039AC">
      <w:pPr>
        <w:spacing w:after="0" w:line="240" w:lineRule="auto"/>
        <w:ind w:firstLine="567"/>
        <w:jc w:val="both"/>
        <w:rPr>
          <w:rFonts w:ascii="Times New Roman" w:hAnsi="Times New Roman" w:cs="Times New Roman"/>
        </w:rPr>
      </w:pPr>
      <w:r w:rsidRPr="00B032D2">
        <w:rPr>
          <w:rFonts w:ascii="Times New Roman" w:hAnsi="Times New Roman" w:cs="Times New Roman"/>
        </w:rPr>
        <w:t xml:space="preserve">Penelitian ini menggunakan pendekatan kuantitatif dengan metode </w:t>
      </w:r>
      <w:r w:rsidRPr="00B032D2">
        <w:rPr>
          <w:rFonts w:ascii="Times New Roman" w:hAnsi="Times New Roman" w:cs="Times New Roman"/>
          <w:i/>
          <w:iCs/>
        </w:rPr>
        <w:t>survei</w:t>
      </w:r>
      <w:r w:rsidRPr="00B032D2">
        <w:rPr>
          <w:rFonts w:ascii="Times New Roman" w:hAnsi="Times New Roman" w:cs="Times New Roman"/>
        </w:rPr>
        <w:t xml:space="preserve">. Penelitian dilakukan pada Mahasiswi Program Studi Pendidikan Tata Rias Universitas Negeri Jakarta. Populasi dalam penelitian ini adalah seluruh mahasiswi aktif Pendidikan Tata Rias Universitas Negeri Jakarta, dengan sampel yang diambil menggunakan teknik </w:t>
      </w:r>
      <w:r w:rsidRPr="00B032D2">
        <w:rPr>
          <w:rFonts w:ascii="Times New Roman" w:hAnsi="Times New Roman" w:cs="Times New Roman"/>
          <w:i/>
          <w:iCs/>
        </w:rPr>
        <w:t xml:space="preserve">purposive sampling </w:t>
      </w:r>
      <w:r w:rsidRPr="00B032D2">
        <w:rPr>
          <w:rFonts w:ascii="Times New Roman" w:hAnsi="Times New Roman" w:cs="Times New Roman"/>
        </w:rPr>
        <w:t xml:space="preserve">sebanyak 149 orang. Instrumen yang digunakan adalah kuesioner berbasis </w:t>
      </w:r>
      <w:r w:rsidRPr="00B032D2">
        <w:rPr>
          <w:rFonts w:ascii="Times New Roman" w:hAnsi="Times New Roman" w:cs="Times New Roman"/>
          <w:i/>
          <w:iCs/>
        </w:rPr>
        <w:t>Skala</w:t>
      </w:r>
      <w:r w:rsidRPr="00B032D2">
        <w:rPr>
          <w:rFonts w:ascii="Times New Roman" w:hAnsi="Times New Roman" w:cs="Times New Roman"/>
        </w:rPr>
        <w:t xml:space="preserve"> </w:t>
      </w:r>
      <w:r w:rsidRPr="00B032D2">
        <w:rPr>
          <w:rFonts w:ascii="Times New Roman" w:hAnsi="Times New Roman" w:cs="Times New Roman"/>
          <w:i/>
          <w:iCs/>
        </w:rPr>
        <w:t>Likert</w:t>
      </w:r>
      <w:r w:rsidRPr="00B032D2">
        <w:rPr>
          <w:rFonts w:ascii="Times New Roman" w:hAnsi="Times New Roman" w:cs="Times New Roman"/>
        </w:rPr>
        <w:t xml:space="preserve">. Penelitian ini dilakukan dengan menggunakan </w:t>
      </w:r>
      <w:r w:rsidRPr="00B032D2">
        <w:rPr>
          <w:rFonts w:ascii="Times New Roman" w:hAnsi="Times New Roman" w:cs="Times New Roman"/>
          <w:i/>
          <w:iCs/>
        </w:rPr>
        <w:t>Google Form.</w:t>
      </w:r>
      <w:r w:rsidRPr="00B032D2">
        <w:rPr>
          <w:rFonts w:ascii="Times New Roman" w:hAnsi="Times New Roman" w:cs="Times New Roman"/>
        </w:rPr>
        <w:t xml:space="preserve"> </w:t>
      </w:r>
    </w:p>
    <w:p w14:paraId="006A5B13" w14:textId="77777777" w:rsidR="007039AC" w:rsidRPr="00B032D2" w:rsidRDefault="007039AC" w:rsidP="007039AC">
      <w:pPr>
        <w:spacing w:after="0" w:line="240" w:lineRule="auto"/>
        <w:jc w:val="both"/>
        <w:rPr>
          <w:rFonts w:ascii="Times New Roman" w:hAnsi="Times New Roman" w:cs="Times New Roman"/>
          <w:b/>
          <w:bCs/>
          <w:i/>
          <w:iCs/>
        </w:rPr>
      </w:pPr>
      <w:r w:rsidRPr="00B032D2">
        <w:rPr>
          <w:rFonts w:ascii="Times New Roman" w:hAnsi="Times New Roman" w:cs="Times New Roman"/>
          <w:b/>
          <w:bCs/>
          <w:i/>
          <w:iCs/>
        </w:rPr>
        <w:t>Pengumpulan Data</w:t>
      </w:r>
    </w:p>
    <w:p w14:paraId="0B34886D" w14:textId="77777777" w:rsidR="007039AC" w:rsidRPr="00B032D2" w:rsidRDefault="007039AC" w:rsidP="007039AC">
      <w:pPr>
        <w:spacing w:after="0" w:line="240" w:lineRule="auto"/>
        <w:ind w:firstLine="567"/>
        <w:jc w:val="both"/>
        <w:rPr>
          <w:rFonts w:ascii="Times New Roman" w:hAnsi="Times New Roman" w:cs="Times New Roman"/>
        </w:rPr>
      </w:pPr>
      <w:r w:rsidRPr="00B032D2">
        <w:rPr>
          <w:rFonts w:ascii="Times New Roman" w:hAnsi="Times New Roman" w:cs="Times New Roman"/>
        </w:rPr>
        <w:t>Pengumpulan data adalah metode</w:t>
      </w:r>
      <w:r w:rsidRPr="00B032D2">
        <w:rPr>
          <w:rFonts w:ascii="Times New Roman" w:hAnsi="Times New Roman" w:cs="Times New Roman"/>
          <w:spacing w:val="-6"/>
        </w:rPr>
        <w:t xml:space="preserve"> </w:t>
      </w:r>
      <w:r w:rsidRPr="00B032D2">
        <w:rPr>
          <w:rFonts w:ascii="Times New Roman" w:hAnsi="Times New Roman" w:cs="Times New Roman"/>
        </w:rPr>
        <w:t>atau</w:t>
      </w:r>
      <w:r w:rsidRPr="00B032D2">
        <w:rPr>
          <w:rFonts w:ascii="Times New Roman" w:hAnsi="Times New Roman" w:cs="Times New Roman"/>
          <w:spacing w:val="-4"/>
        </w:rPr>
        <w:t xml:space="preserve"> </w:t>
      </w:r>
      <w:proofErr w:type="gramStart"/>
      <w:r w:rsidRPr="00B032D2">
        <w:rPr>
          <w:rFonts w:ascii="Times New Roman" w:hAnsi="Times New Roman" w:cs="Times New Roman"/>
        </w:rPr>
        <w:t>cara</w:t>
      </w:r>
      <w:proofErr w:type="gramEnd"/>
      <w:r w:rsidRPr="00B032D2">
        <w:rPr>
          <w:rFonts w:ascii="Times New Roman" w:hAnsi="Times New Roman" w:cs="Times New Roman"/>
          <w:spacing w:val="-8"/>
        </w:rPr>
        <w:t xml:space="preserve"> </w:t>
      </w:r>
      <w:r w:rsidRPr="00B032D2">
        <w:rPr>
          <w:rFonts w:ascii="Times New Roman" w:hAnsi="Times New Roman" w:cs="Times New Roman"/>
        </w:rPr>
        <w:t>yang</w:t>
      </w:r>
      <w:r w:rsidRPr="00B032D2">
        <w:rPr>
          <w:rFonts w:ascii="Times New Roman" w:hAnsi="Times New Roman" w:cs="Times New Roman"/>
          <w:spacing w:val="-6"/>
        </w:rPr>
        <w:t xml:space="preserve"> </w:t>
      </w:r>
      <w:r w:rsidRPr="00B032D2">
        <w:rPr>
          <w:rFonts w:ascii="Times New Roman" w:hAnsi="Times New Roman" w:cs="Times New Roman"/>
        </w:rPr>
        <w:t>digunakan</w:t>
      </w:r>
      <w:r w:rsidRPr="00B032D2">
        <w:rPr>
          <w:rFonts w:ascii="Times New Roman" w:hAnsi="Times New Roman" w:cs="Times New Roman"/>
          <w:spacing w:val="-6"/>
        </w:rPr>
        <w:t xml:space="preserve"> </w:t>
      </w:r>
      <w:r w:rsidRPr="00B032D2">
        <w:rPr>
          <w:rFonts w:ascii="Times New Roman" w:hAnsi="Times New Roman" w:cs="Times New Roman"/>
        </w:rPr>
        <w:t>untuk</w:t>
      </w:r>
      <w:r w:rsidRPr="00B032D2">
        <w:rPr>
          <w:rFonts w:ascii="Times New Roman" w:hAnsi="Times New Roman" w:cs="Times New Roman"/>
          <w:spacing w:val="-5"/>
        </w:rPr>
        <w:t xml:space="preserve"> </w:t>
      </w:r>
      <w:r w:rsidRPr="00B032D2">
        <w:rPr>
          <w:rFonts w:ascii="Times New Roman" w:hAnsi="Times New Roman" w:cs="Times New Roman"/>
        </w:rPr>
        <w:t>mengumpulkan</w:t>
      </w:r>
      <w:r w:rsidRPr="00B032D2">
        <w:rPr>
          <w:rFonts w:ascii="Times New Roman" w:hAnsi="Times New Roman" w:cs="Times New Roman"/>
          <w:spacing w:val="-6"/>
        </w:rPr>
        <w:t xml:space="preserve"> </w:t>
      </w:r>
      <w:r w:rsidRPr="00B032D2">
        <w:rPr>
          <w:rFonts w:ascii="Times New Roman" w:hAnsi="Times New Roman" w:cs="Times New Roman"/>
        </w:rPr>
        <w:t>informasi</w:t>
      </w:r>
      <w:r w:rsidRPr="00B032D2">
        <w:rPr>
          <w:rFonts w:ascii="Times New Roman" w:hAnsi="Times New Roman" w:cs="Times New Roman"/>
          <w:spacing w:val="-6"/>
        </w:rPr>
        <w:t xml:space="preserve"> </w:t>
      </w:r>
      <w:r w:rsidRPr="00B032D2">
        <w:rPr>
          <w:rFonts w:ascii="Times New Roman" w:hAnsi="Times New Roman" w:cs="Times New Roman"/>
        </w:rPr>
        <w:t xml:space="preserve">penelitian yang diperlukan dalam sebuah studi atau penelitian. Data yang dikumpulkan dalam penelitian </w:t>
      </w:r>
      <w:proofErr w:type="gramStart"/>
      <w:r w:rsidRPr="00B032D2">
        <w:rPr>
          <w:rFonts w:ascii="Times New Roman" w:hAnsi="Times New Roman" w:cs="Times New Roman"/>
        </w:rPr>
        <w:t>akan</w:t>
      </w:r>
      <w:proofErr w:type="gramEnd"/>
      <w:r w:rsidRPr="00B032D2">
        <w:rPr>
          <w:rFonts w:ascii="Times New Roman" w:hAnsi="Times New Roman" w:cs="Times New Roman"/>
        </w:rPr>
        <w:t xml:space="preserve"> digunakan untuk menguji hipotesis atau menjawab pertanyaan pada rumusan masalah dan kemudian digunakan sebagai dasar dalam pengambilan kesimpulan atau keputusan. Teknik pengumpulan data yang digunakan pada penelitian ini adalah kuesioner untuk variabel X yaitu </w:t>
      </w:r>
      <w:r w:rsidRPr="00B032D2">
        <w:rPr>
          <w:rFonts w:ascii="Times New Roman" w:hAnsi="Times New Roman" w:cs="Times New Roman"/>
          <w:i/>
          <w:iCs/>
        </w:rPr>
        <w:t xml:space="preserve">Online Customer Review </w:t>
      </w:r>
      <w:r w:rsidRPr="00B032D2">
        <w:rPr>
          <w:rFonts w:ascii="Times New Roman" w:hAnsi="Times New Roman" w:cs="Times New Roman"/>
        </w:rPr>
        <w:t>Produk Kosmetik Rias Wajah Dekoratif dan variabel Y yaitu Perilaku Konsumtif di TikTok</w:t>
      </w:r>
      <w:r w:rsidRPr="00B032D2">
        <w:rPr>
          <w:rFonts w:ascii="Times New Roman" w:hAnsi="Times New Roman" w:cs="Times New Roman"/>
          <w:i/>
          <w:iCs/>
        </w:rPr>
        <w:t xml:space="preserve"> Shop </w:t>
      </w:r>
      <w:r w:rsidRPr="00B032D2">
        <w:rPr>
          <w:rFonts w:ascii="Times New Roman" w:hAnsi="Times New Roman" w:cs="Times New Roman"/>
        </w:rPr>
        <w:t xml:space="preserve">Pada Mahasisi Pendidikan Tata Rias Universitas Negeri Jakarta. Pada penelitian ini terdapat kuesioner berupa daftar pertanyaan yang harus dijawab oleh responden dengan menggunakan </w:t>
      </w:r>
      <w:r w:rsidRPr="00B032D2">
        <w:rPr>
          <w:rFonts w:ascii="Times New Roman" w:hAnsi="Times New Roman" w:cs="Times New Roman"/>
          <w:i/>
          <w:iCs/>
        </w:rPr>
        <w:t>Google Form.</w:t>
      </w:r>
    </w:p>
    <w:p w14:paraId="79626AA1" w14:textId="77777777" w:rsidR="007039AC" w:rsidRPr="00B032D2" w:rsidRDefault="007039AC" w:rsidP="007039AC">
      <w:pPr>
        <w:spacing w:after="0" w:line="240" w:lineRule="auto"/>
        <w:jc w:val="both"/>
        <w:rPr>
          <w:rFonts w:ascii="Times New Roman" w:hAnsi="Times New Roman" w:cs="Times New Roman"/>
          <w:b/>
          <w:bCs/>
          <w:i/>
          <w:iCs/>
        </w:rPr>
      </w:pPr>
      <w:r w:rsidRPr="00B032D2">
        <w:rPr>
          <w:rFonts w:ascii="Times New Roman" w:hAnsi="Times New Roman" w:cs="Times New Roman"/>
          <w:b/>
          <w:bCs/>
          <w:i/>
          <w:iCs/>
        </w:rPr>
        <w:t>Jenis Instrumen Variabel Y (perilaku konsumtif di TikTok Shop pada mahasiswi Pendidikan Tata Rias Universitas Negeri Jakarta)</w:t>
      </w:r>
    </w:p>
    <w:p w14:paraId="4FA18E32" w14:textId="77777777" w:rsidR="007039AC" w:rsidRDefault="007039AC" w:rsidP="007039AC">
      <w:pPr>
        <w:spacing w:after="0" w:line="240" w:lineRule="auto"/>
        <w:ind w:firstLine="567"/>
        <w:jc w:val="both"/>
        <w:rPr>
          <w:rFonts w:ascii="Times New Roman" w:hAnsi="Times New Roman" w:cs="Times New Roman"/>
        </w:rPr>
      </w:pPr>
      <w:r w:rsidRPr="00B032D2">
        <w:rPr>
          <w:rFonts w:ascii="Times New Roman" w:hAnsi="Times New Roman" w:cs="Times New Roman"/>
        </w:rPr>
        <w:t xml:space="preserve">Pada penelitian ini menggunakan kuesioner angket dengan </w:t>
      </w:r>
      <w:r w:rsidRPr="00B032D2">
        <w:rPr>
          <w:rFonts w:ascii="Times New Roman" w:hAnsi="Times New Roman" w:cs="Times New Roman"/>
          <w:i/>
          <w:iCs/>
        </w:rPr>
        <w:t xml:space="preserve">platform Google Form </w:t>
      </w:r>
      <w:r w:rsidRPr="00B032D2">
        <w:rPr>
          <w:rFonts w:ascii="Times New Roman" w:hAnsi="Times New Roman" w:cs="Times New Roman"/>
        </w:rPr>
        <w:t xml:space="preserve">untuk mengetahui perilaku konsumtif di TikTok </w:t>
      </w:r>
      <w:r w:rsidRPr="00B032D2">
        <w:rPr>
          <w:rFonts w:ascii="Times New Roman" w:hAnsi="Times New Roman" w:cs="Times New Roman"/>
          <w:i/>
          <w:iCs/>
        </w:rPr>
        <w:t xml:space="preserve">Shop </w:t>
      </w:r>
      <w:r w:rsidRPr="00B032D2">
        <w:rPr>
          <w:rFonts w:ascii="Times New Roman" w:hAnsi="Times New Roman" w:cs="Times New Roman"/>
        </w:rPr>
        <w:t xml:space="preserve">pada mahasisiwi Pendidikan Tata Rias Universitas Negeri Jakarta. Pada kuesioner yang disediakan terdiri dari tiga bagian yang diawali dengan mengisi identitas responden, kemudian disertai dengan petunjuk dalam pengisian angket, serta ditutup dengan pernyataan yang dijawab responden. Bentuk pernyataan disini berupa kalimat yang disertai pilihan jawaban dalam bentuk skala linier dengan menggunakan </w:t>
      </w:r>
      <w:r w:rsidRPr="00B032D2">
        <w:rPr>
          <w:rFonts w:ascii="Times New Roman" w:hAnsi="Times New Roman" w:cs="Times New Roman"/>
          <w:i/>
          <w:iCs/>
        </w:rPr>
        <w:t>Skala Likert</w:t>
      </w:r>
      <w:r w:rsidRPr="00B032D2">
        <w:rPr>
          <w:rFonts w:ascii="Times New Roman" w:hAnsi="Times New Roman" w:cs="Times New Roman"/>
        </w:rPr>
        <w:t xml:space="preserve"> 1 sampai 5 sebagaimana keterangannya berikut ini:</w:t>
      </w:r>
    </w:p>
    <w:p w14:paraId="760F692E" w14:textId="77777777" w:rsidR="007039AC" w:rsidRDefault="007039AC" w:rsidP="007039AC">
      <w:pPr>
        <w:spacing w:after="0" w:line="240" w:lineRule="auto"/>
        <w:ind w:firstLine="567"/>
        <w:jc w:val="both"/>
        <w:rPr>
          <w:rFonts w:ascii="Times New Roman" w:hAnsi="Times New Roman" w:cs="Times New Roman"/>
        </w:rPr>
      </w:pPr>
    </w:p>
    <w:p w14:paraId="4842F36F" w14:textId="77777777" w:rsidR="007039AC" w:rsidRPr="00B032D2" w:rsidRDefault="007039AC" w:rsidP="007039AC">
      <w:pPr>
        <w:spacing w:after="0" w:line="240" w:lineRule="auto"/>
        <w:ind w:firstLine="567"/>
        <w:jc w:val="both"/>
        <w:rPr>
          <w:rFonts w:ascii="Times New Roman" w:hAnsi="Times New Roman" w:cs="Times New Roman"/>
        </w:rPr>
      </w:pPr>
    </w:p>
    <w:p w14:paraId="03D90562" w14:textId="77777777" w:rsidR="007039AC" w:rsidRPr="007039AC" w:rsidRDefault="007039AC" w:rsidP="007039AC">
      <w:pPr>
        <w:pStyle w:val="Caption"/>
        <w:spacing w:after="0"/>
        <w:jc w:val="center"/>
        <w:rPr>
          <w:bCs/>
          <w:i w:val="0"/>
          <w:color w:val="auto"/>
          <w:sz w:val="22"/>
          <w:szCs w:val="22"/>
        </w:rPr>
      </w:pPr>
      <w:r w:rsidRPr="007039AC">
        <w:rPr>
          <w:bCs/>
          <w:i w:val="0"/>
          <w:color w:val="auto"/>
          <w:sz w:val="22"/>
          <w:szCs w:val="22"/>
        </w:rPr>
        <w:t xml:space="preserve">Tabel </w:t>
      </w:r>
      <w:r w:rsidRPr="007039AC">
        <w:rPr>
          <w:bCs/>
          <w:i w:val="0"/>
          <w:color w:val="auto"/>
          <w:sz w:val="22"/>
          <w:szCs w:val="22"/>
        </w:rPr>
        <w:fldChar w:fldCharType="begin"/>
      </w:r>
      <w:r w:rsidRPr="007039AC">
        <w:rPr>
          <w:bCs/>
          <w:i w:val="0"/>
          <w:color w:val="auto"/>
          <w:sz w:val="22"/>
          <w:szCs w:val="22"/>
        </w:rPr>
        <w:instrText xml:space="preserve"> SEQ Tabel \* ARABIC </w:instrText>
      </w:r>
      <w:r w:rsidRPr="007039AC">
        <w:rPr>
          <w:bCs/>
          <w:i w:val="0"/>
          <w:color w:val="auto"/>
          <w:sz w:val="22"/>
          <w:szCs w:val="22"/>
        </w:rPr>
        <w:fldChar w:fldCharType="separate"/>
      </w:r>
      <w:r w:rsidRPr="007039AC">
        <w:rPr>
          <w:bCs/>
          <w:i w:val="0"/>
          <w:noProof/>
          <w:color w:val="auto"/>
          <w:sz w:val="22"/>
          <w:szCs w:val="22"/>
        </w:rPr>
        <w:t>2</w:t>
      </w:r>
      <w:r w:rsidRPr="007039AC">
        <w:rPr>
          <w:bCs/>
          <w:i w:val="0"/>
          <w:color w:val="auto"/>
          <w:sz w:val="22"/>
          <w:szCs w:val="22"/>
        </w:rPr>
        <w:fldChar w:fldCharType="end"/>
      </w:r>
      <w:r w:rsidRPr="007039AC">
        <w:rPr>
          <w:bCs/>
          <w:i w:val="0"/>
          <w:color w:val="auto"/>
          <w:sz w:val="22"/>
          <w:szCs w:val="22"/>
        </w:rPr>
        <w:t>. Jenis Instrumen Bobot Skor Skala Likert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3"/>
        <w:gridCol w:w="2558"/>
        <w:gridCol w:w="1320"/>
        <w:gridCol w:w="1440"/>
      </w:tblGrid>
      <w:tr w:rsidR="007039AC" w:rsidRPr="00B032D2" w14:paraId="7E489E3D" w14:textId="77777777" w:rsidTr="007039AC">
        <w:trPr>
          <w:trHeight w:val="70"/>
          <w:jc w:val="center"/>
        </w:trPr>
        <w:tc>
          <w:tcPr>
            <w:tcW w:w="643" w:type="dxa"/>
          </w:tcPr>
          <w:p w14:paraId="37B045B0" w14:textId="77777777" w:rsidR="007039AC" w:rsidRPr="00B032D2" w:rsidRDefault="007039AC" w:rsidP="007039AC">
            <w:pPr>
              <w:pStyle w:val="TableParagraph"/>
              <w:ind w:right="57"/>
              <w:rPr>
                <w:b/>
              </w:rPr>
            </w:pPr>
            <w:r w:rsidRPr="00B032D2">
              <w:rPr>
                <w:b/>
                <w:spacing w:val="-5"/>
              </w:rPr>
              <w:t>No.</w:t>
            </w:r>
          </w:p>
        </w:tc>
        <w:tc>
          <w:tcPr>
            <w:tcW w:w="2558" w:type="dxa"/>
          </w:tcPr>
          <w:p w14:paraId="006E368D" w14:textId="77777777" w:rsidR="007039AC" w:rsidRPr="00B032D2" w:rsidRDefault="007039AC" w:rsidP="007039AC">
            <w:pPr>
              <w:pStyle w:val="TableParagraph"/>
              <w:ind w:left="4" w:right="138"/>
              <w:rPr>
                <w:b/>
              </w:rPr>
            </w:pPr>
            <w:r w:rsidRPr="00B032D2">
              <w:rPr>
                <w:b/>
              </w:rPr>
              <w:t>Klasifikasi</w:t>
            </w:r>
            <w:r w:rsidRPr="00B032D2">
              <w:rPr>
                <w:b/>
                <w:spacing w:val="-4"/>
              </w:rPr>
              <w:t xml:space="preserve"> </w:t>
            </w:r>
            <w:r w:rsidRPr="00B032D2">
              <w:rPr>
                <w:b/>
                <w:spacing w:val="-2"/>
              </w:rPr>
              <w:t>Jawaban</w:t>
            </w:r>
          </w:p>
        </w:tc>
        <w:tc>
          <w:tcPr>
            <w:tcW w:w="1320" w:type="dxa"/>
          </w:tcPr>
          <w:p w14:paraId="1F2F68E3" w14:textId="77777777" w:rsidR="007039AC" w:rsidRPr="00B032D2" w:rsidRDefault="007039AC" w:rsidP="007039AC">
            <w:pPr>
              <w:pStyle w:val="TableParagraph"/>
              <w:ind w:right="47"/>
              <w:rPr>
                <w:b/>
              </w:rPr>
            </w:pPr>
            <w:r w:rsidRPr="00B032D2">
              <w:rPr>
                <w:b/>
                <w:spacing w:val="-2"/>
              </w:rPr>
              <w:t>Positif</w:t>
            </w:r>
          </w:p>
        </w:tc>
        <w:tc>
          <w:tcPr>
            <w:tcW w:w="1440" w:type="dxa"/>
          </w:tcPr>
          <w:p w14:paraId="78D77FA4" w14:textId="77777777" w:rsidR="007039AC" w:rsidRPr="00B032D2" w:rsidRDefault="007039AC" w:rsidP="007039AC">
            <w:pPr>
              <w:pStyle w:val="TableParagraph"/>
              <w:ind w:left="22" w:right="4"/>
              <w:rPr>
                <w:b/>
              </w:rPr>
            </w:pPr>
            <w:r w:rsidRPr="00B032D2">
              <w:rPr>
                <w:b/>
                <w:spacing w:val="-2"/>
              </w:rPr>
              <w:t>Negatif</w:t>
            </w:r>
          </w:p>
        </w:tc>
      </w:tr>
      <w:tr w:rsidR="007039AC" w:rsidRPr="00B032D2" w14:paraId="18A23031" w14:textId="77777777" w:rsidTr="007039AC">
        <w:trPr>
          <w:trHeight w:val="70"/>
          <w:jc w:val="center"/>
        </w:trPr>
        <w:tc>
          <w:tcPr>
            <w:tcW w:w="643" w:type="dxa"/>
          </w:tcPr>
          <w:p w14:paraId="42EB82B8" w14:textId="77777777" w:rsidR="007039AC" w:rsidRPr="00B032D2" w:rsidRDefault="007039AC" w:rsidP="007039AC">
            <w:pPr>
              <w:pStyle w:val="TableParagraph"/>
              <w:ind w:right="57"/>
            </w:pPr>
            <w:r w:rsidRPr="00B032D2">
              <w:rPr>
                <w:spacing w:val="-5"/>
              </w:rPr>
              <w:t>1.</w:t>
            </w:r>
          </w:p>
        </w:tc>
        <w:tc>
          <w:tcPr>
            <w:tcW w:w="2558" w:type="dxa"/>
          </w:tcPr>
          <w:p w14:paraId="6002B0B9" w14:textId="77777777" w:rsidR="007039AC" w:rsidRPr="00B032D2" w:rsidRDefault="007039AC" w:rsidP="007039AC">
            <w:pPr>
              <w:pStyle w:val="TableParagraph"/>
              <w:ind w:right="138"/>
            </w:pPr>
            <w:r w:rsidRPr="00B032D2">
              <w:t>Sangat</w:t>
            </w:r>
            <w:r w:rsidRPr="00B032D2">
              <w:rPr>
                <w:spacing w:val="-2"/>
              </w:rPr>
              <w:t xml:space="preserve"> Setuju</w:t>
            </w:r>
          </w:p>
        </w:tc>
        <w:tc>
          <w:tcPr>
            <w:tcW w:w="1320" w:type="dxa"/>
          </w:tcPr>
          <w:p w14:paraId="624287EA" w14:textId="77777777" w:rsidR="007039AC" w:rsidRPr="00B032D2" w:rsidRDefault="007039AC" w:rsidP="007039AC">
            <w:pPr>
              <w:pStyle w:val="TableParagraph"/>
              <w:ind w:right="47"/>
            </w:pPr>
            <w:r w:rsidRPr="00B032D2">
              <w:rPr>
                <w:spacing w:val="-10"/>
              </w:rPr>
              <w:t>5</w:t>
            </w:r>
          </w:p>
        </w:tc>
        <w:tc>
          <w:tcPr>
            <w:tcW w:w="1440" w:type="dxa"/>
          </w:tcPr>
          <w:p w14:paraId="2D650CA0" w14:textId="77777777" w:rsidR="007039AC" w:rsidRPr="00B032D2" w:rsidRDefault="007039AC" w:rsidP="007039AC">
            <w:pPr>
              <w:pStyle w:val="TableParagraph"/>
              <w:ind w:left="22"/>
            </w:pPr>
            <w:r w:rsidRPr="00B032D2">
              <w:rPr>
                <w:spacing w:val="-10"/>
              </w:rPr>
              <w:t>1</w:t>
            </w:r>
          </w:p>
        </w:tc>
      </w:tr>
      <w:tr w:rsidR="007039AC" w:rsidRPr="00B032D2" w14:paraId="70D08964" w14:textId="77777777" w:rsidTr="007039AC">
        <w:trPr>
          <w:trHeight w:val="70"/>
          <w:jc w:val="center"/>
        </w:trPr>
        <w:tc>
          <w:tcPr>
            <w:tcW w:w="643" w:type="dxa"/>
          </w:tcPr>
          <w:p w14:paraId="211F8804" w14:textId="77777777" w:rsidR="007039AC" w:rsidRPr="00B032D2" w:rsidRDefault="007039AC" w:rsidP="007039AC">
            <w:pPr>
              <w:pStyle w:val="TableParagraph"/>
              <w:ind w:right="57"/>
            </w:pPr>
            <w:r w:rsidRPr="00B032D2">
              <w:rPr>
                <w:spacing w:val="-5"/>
              </w:rPr>
              <w:t>2.</w:t>
            </w:r>
          </w:p>
        </w:tc>
        <w:tc>
          <w:tcPr>
            <w:tcW w:w="2558" w:type="dxa"/>
          </w:tcPr>
          <w:p w14:paraId="51B1CE7B" w14:textId="77777777" w:rsidR="007039AC" w:rsidRPr="00B032D2" w:rsidRDefault="007039AC" w:rsidP="007039AC">
            <w:pPr>
              <w:pStyle w:val="TableParagraph"/>
              <w:ind w:left="3" w:right="138"/>
            </w:pPr>
            <w:r w:rsidRPr="00B032D2">
              <w:rPr>
                <w:spacing w:val="-2"/>
              </w:rPr>
              <w:t>Setuju</w:t>
            </w:r>
          </w:p>
        </w:tc>
        <w:tc>
          <w:tcPr>
            <w:tcW w:w="1320" w:type="dxa"/>
          </w:tcPr>
          <w:p w14:paraId="2D4B1409" w14:textId="77777777" w:rsidR="007039AC" w:rsidRPr="00B032D2" w:rsidRDefault="007039AC" w:rsidP="007039AC">
            <w:pPr>
              <w:pStyle w:val="TableParagraph"/>
              <w:ind w:right="47"/>
            </w:pPr>
            <w:r w:rsidRPr="00B032D2">
              <w:rPr>
                <w:spacing w:val="-10"/>
              </w:rPr>
              <w:t>4</w:t>
            </w:r>
          </w:p>
        </w:tc>
        <w:tc>
          <w:tcPr>
            <w:tcW w:w="1440" w:type="dxa"/>
          </w:tcPr>
          <w:p w14:paraId="344C5E75" w14:textId="77777777" w:rsidR="007039AC" w:rsidRPr="00B032D2" w:rsidRDefault="007039AC" w:rsidP="007039AC">
            <w:pPr>
              <w:pStyle w:val="TableParagraph"/>
              <w:ind w:left="22"/>
            </w:pPr>
            <w:r w:rsidRPr="00B032D2">
              <w:rPr>
                <w:spacing w:val="-10"/>
              </w:rPr>
              <w:t>2</w:t>
            </w:r>
          </w:p>
        </w:tc>
      </w:tr>
      <w:tr w:rsidR="007039AC" w:rsidRPr="00B032D2" w14:paraId="6BF27729" w14:textId="77777777" w:rsidTr="007039AC">
        <w:trPr>
          <w:trHeight w:val="70"/>
          <w:jc w:val="center"/>
        </w:trPr>
        <w:tc>
          <w:tcPr>
            <w:tcW w:w="643" w:type="dxa"/>
          </w:tcPr>
          <w:p w14:paraId="0B33A7D5" w14:textId="77777777" w:rsidR="007039AC" w:rsidRPr="00B032D2" w:rsidRDefault="007039AC" w:rsidP="007039AC">
            <w:pPr>
              <w:pStyle w:val="TableParagraph"/>
              <w:ind w:right="57"/>
            </w:pPr>
            <w:r w:rsidRPr="00B032D2">
              <w:rPr>
                <w:spacing w:val="-5"/>
              </w:rPr>
              <w:t>3.</w:t>
            </w:r>
          </w:p>
        </w:tc>
        <w:tc>
          <w:tcPr>
            <w:tcW w:w="2558" w:type="dxa"/>
          </w:tcPr>
          <w:p w14:paraId="57BA5C70" w14:textId="77777777" w:rsidR="007039AC" w:rsidRPr="00B032D2" w:rsidRDefault="007039AC" w:rsidP="007039AC">
            <w:pPr>
              <w:pStyle w:val="TableParagraph"/>
              <w:ind w:right="138"/>
            </w:pPr>
            <w:r w:rsidRPr="00B032D2">
              <w:rPr>
                <w:spacing w:val="-2"/>
              </w:rPr>
              <w:t>Netral</w:t>
            </w:r>
          </w:p>
        </w:tc>
        <w:tc>
          <w:tcPr>
            <w:tcW w:w="1320" w:type="dxa"/>
          </w:tcPr>
          <w:p w14:paraId="23790829" w14:textId="77777777" w:rsidR="007039AC" w:rsidRPr="00B032D2" w:rsidRDefault="007039AC" w:rsidP="007039AC">
            <w:pPr>
              <w:pStyle w:val="TableParagraph"/>
              <w:ind w:right="47"/>
            </w:pPr>
            <w:r w:rsidRPr="00B032D2">
              <w:rPr>
                <w:spacing w:val="-10"/>
              </w:rPr>
              <w:t>3</w:t>
            </w:r>
          </w:p>
        </w:tc>
        <w:tc>
          <w:tcPr>
            <w:tcW w:w="1440" w:type="dxa"/>
          </w:tcPr>
          <w:p w14:paraId="753ACDB4" w14:textId="77777777" w:rsidR="007039AC" w:rsidRPr="00B032D2" w:rsidRDefault="007039AC" w:rsidP="007039AC">
            <w:pPr>
              <w:pStyle w:val="TableParagraph"/>
              <w:ind w:left="22"/>
            </w:pPr>
            <w:r w:rsidRPr="00B032D2">
              <w:rPr>
                <w:spacing w:val="-10"/>
              </w:rPr>
              <w:t>3</w:t>
            </w:r>
          </w:p>
        </w:tc>
      </w:tr>
      <w:tr w:rsidR="007039AC" w:rsidRPr="00B032D2" w14:paraId="17F1ED39" w14:textId="77777777" w:rsidTr="007039AC">
        <w:trPr>
          <w:trHeight w:val="70"/>
          <w:jc w:val="center"/>
        </w:trPr>
        <w:tc>
          <w:tcPr>
            <w:tcW w:w="643" w:type="dxa"/>
          </w:tcPr>
          <w:p w14:paraId="4FD25B00" w14:textId="77777777" w:rsidR="007039AC" w:rsidRPr="00B032D2" w:rsidRDefault="007039AC" w:rsidP="007039AC">
            <w:pPr>
              <w:pStyle w:val="TableParagraph"/>
              <w:ind w:right="57"/>
            </w:pPr>
            <w:r w:rsidRPr="00B032D2">
              <w:rPr>
                <w:spacing w:val="-5"/>
              </w:rPr>
              <w:t>4.</w:t>
            </w:r>
          </w:p>
        </w:tc>
        <w:tc>
          <w:tcPr>
            <w:tcW w:w="2558" w:type="dxa"/>
          </w:tcPr>
          <w:p w14:paraId="53F9F99F" w14:textId="77777777" w:rsidR="007039AC" w:rsidRPr="00B032D2" w:rsidRDefault="007039AC" w:rsidP="007039AC">
            <w:pPr>
              <w:pStyle w:val="TableParagraph"/>
              <w:ind w:left="5" w:right="138"/>
            </w:pPr>
            <w:r w:rsidRPr="00B032D2">
              <w:t>Tidak</w:t>
            </w:r>
            <w:r w:rsidRPr="00B032D2">
              <w:rPr>
                <w:spacing w:val="-8"/>
              </w:rPr>
              <w:t xml:space="preserve"> </w:t>
            </w:r>
            <w:r w:rsidRPr="00B032D2">
              <w:rPr>
                <w:spacing w:val="-2"/>
              </w:rPr>
              <w:t>Setuju</w:t>
            </w:r>
          </w:p>
        </w:tc>
        <w:tc>
          <w:tcPr>
            <w:tcW w:w="1320" w:type="dxa"/>
          </w:tcPr>
          <w:p w14:paraId="37EA34CF" w14:textId="77777777" w:rsidR="007039AC" w:rsidRPr="00B032D2" w:rsidRDefault="007039AC" w:rsidP="007039AC">
            <w:pPr>
              <w:pStyle w:val="TableParagraph"/>
              <w:ind w:right="47"/>
            </w:pPr>
            <w:r w:rsidRPr="00B032D2">
              <w:rPr>
                <w:spacing w:val="-10"/>
              </w:rPr>
              <w:t>2</w:t>
            </w:r>
          </w:p>
        </w:tc>
        <w:tc>
          <w:tcPr>
            <w:tcW w:w="1440" w:type="dxa"/>
          </w:tcPr>
          <w:p w14:paraId="2EF8C031" w14:textId="77777777" w:rsidR="007039AC" w:rsidRPr="00B032D2" w:rsidRDefault="007039AC" w:rsidP="007039AC">
            <w:pPr>
              <w:pStyle w:val="TableParagraph"/>
              <w:ind w:left="22"/>
            </w:pPr>
            <w:r w:rsidRPr="00B032D2">
              <w:rPr>
                <w:spacing w:val="-10"/>
              </w:rPr>
              <w:t>4</w:t>
            </w:r>
          </w:p>
        </w:tc>
      </w:tr>
      <w:tr w:rsidR="007039AC" w:rsidRPr="00B032D2" w14:paraId="67B3AE5A" w14:textId="77777777" w:rsidTr="007039AC">
        <w:trPr>
          <w:trHeight w:val="70"/>
          <w:jc w:val="center"/>
        </w:trPr>
        <w:tc>
          <w:tcPr>
            <w:tcW w:w="643" w:type="dxa"/>
          </w:tcPr>
          <w:p w14:paraId="372659E2" w14:textId="77777777" w:rsidR="007039AC" w:rsidRPr="00B032D2" w:rsidRDefault="007039AC" w:rsidP="007039AC">
            <w:pPr>
              <w:pStyle w:val="TableParagraph"/>
              <w:ind w:right="57"/>
            </w:pPr>
            <w:r w:rsidRPr="00B032D2">
              <w:rPr>
                <w:spacing w:val="-5"/>
              </w:rPr>
              <w:t>5.</w:t>
            </w:r>
          </w:p>
        </w:tc>
        <w:tc>
          <w:tcPr>
            <w:tcW w:w="2558" w:type="dxa"/>
          </w:tcPr>
          <w:p w14:paraId="5552F317" w14:textId="77777777" w:rsidR="007039AC" w:rsidRPr="00B032D2" w:rsidRDefault="007039AC" w:rsidP="007039AC">
            <w:pPr>
              <w:pStyle w:val="TableParagraph"/>
              <w:ind w:left="2" w:right="138"/>
            </w:pPr>
            <w:r w:rsidRPr="00B032D2">
              <w:t>Sangat</w:t>
            </w:r>
            <w:r w:rsidRPr="00B032D2">
              <w:rPr>
                <w:spacing w:val="-10"/>
              </w:rPr>
              <w:t xml:space="preserve"> </w:t>
            </w:r>
            <w:r w:rsidRPr="00B032D2">
              <w:t>Tidak</w:t>
            </w:r>
            <w:r w:rsidRPr="00B032D2">
              <w:rPr>
                <w:spacing w:val="-5"/>
              </w:rPr>
              <w:t xml:space="preserve"> </w:t>
            </w:r>
            <w:r w:rsidRPr="00B032D2">
              <w:rPr>
                <w:spacing w:val="-2"/>
              </w:rPr>
              <w:t>Setuju</w:t>
            </w:r>
          </w:p>
        </w:tc>
        <w:tc>
          <w:tcPr>
            <w:tcW w:w="1320" w:type="dxa"/>
          </w:tcPr>
          <w:p w14:paraId="6A4497D6" w14:textId="77777777" w:rsidR="007039AC" w:rsidRPr="00B032D2" w:rsidRDefault="007039AC" w:rsidP="007039AC">
            <w:pPr>
              <w:pStyle w:val="TableParagraph"/>
              <w:ind w:right="47"/>
            </w:pPr>
            <w:r w:rsidRPr="00B032D2">
              <w:rPr>
                <w:spacing w:val="-10"/>
              </w:rPr>
              <w:t>1</w:t>
            </w:r>
          </w:p>
        </w:tc>
        <w:tc>
          <w:tcPr>
            <w:tcW w:w="1440" w:type="dxa"/>
          </w:tcPr>
          <w:p w14:paraId="6481EED1" w14:textId="77777777" w:rsidR="007039AC" w:rsidRPr="00B032D2" w:rsidRDefault="007039AC" w:rsidP="007039AC">
            <w:pPr>
              <w:pStyle w:val="TableParagraph"/>
              <w:ind w:left="22"/>
            </w:pPr>
            <w:r w:rsidRPr="00B032D2">
              <w:rPr>
                <w:spacing w:val="-10"/>
              </w:rPr>
              <w:t>5</w:t>
            </w:r>
          </w:p>
        </w:tc>
      </w:tr>
    </w:tbl>
    <w:p w14:paraId="43BDC165" w14:textId="77777777" w:rsidR="007039AC" w:rsidRPr="00B032D2" w:rsidRDefault="007039AC" w:rsidP="007039AC">
      <w:pPr>
        <w:spacing w:after="0" w:line="240" w:lineRule="auto"/>
        <w:jc w:val="both"/>
        <w:rPr>
          <w:rFonts w:ascii="Times New Roman" w:hAnsi="Times New Roman" w:cs="Times New Roman"/>
          <w:b/>
          <w:bCs/>
          <w:i/>
          <w:iCs/>
        </w:rPr>
      </w:pPr>
      <w:r w:rsidRPr="00B032D2">
        <w:rPr>
          <w:rFonts w:ascii="Times New Roman" w:hAnsi="Times New Roman" w:cs="Times New Roman"/>
          <w:b/>
          <w:bCs/>
          <w:i/>
          <w:iCs/>
        </w:rPr>
        <w:t>Jenis Instrumen Variabel X (online customer review produk kosmetik rias wajah dekoratif)</w:t>
      </w:r>
    </w:p>
    <w:p w14:paraId="61B12691" w14:textId="77777777" w:rsidR="007039AC" w:rsidRPr="007039AC" w:rsidRDefault="007039AC" w:rsidP="007039AC">
      <w:pPr>
        <w:spacing w:after="0" w:line="240" w:lineRule="auto"/>
        <w:ind w:firstLine="567"/>
        <w:jc w:val="both"/>
        <w:rPr>
          <w:rFonts w:ascii="Times New Roman" w:hAnsi="Times New Roman" w:cs="Times New Roman"/>
        </w:rPr>
      </w:pPr>
      <w:r w:rsidRPr="00B032D2">
        <w:rPr>
          <w:rFonts w:ascii="Times New Roman" w:hAnsi="Times New Roman" w:cs="Times New Roman"/>
        </w:rPr>
        <w:t xml:space="preserve">Pada penelitian ini menggunakan kuesioner angket dengan </w:t>
      </w:r>
      <w:r w:rsidRPr="00B032D2">
        <w:rPr>
          <w:rFonts w:ascii="Times New Roman" w:hAnsi="Times New Roman" w:cs="Times New Roman"/>
          <w:i/>
          <w:iCs/>
        </w:rPr>
        <w:t xml:space="preserve">platform Google Form </w:t>
      </w:r>
      <w:r w:rsidRPr="00B032D2">
        <w:rPr>
          <w:rFonts w:ascii="Times New Roman" w:hAnsi="Times New Roman" w:cs="Times New Roman"/>
        </w:rPr>
        <w:t xml:space="preserve">untuk mengetahui tingkatan pengaruh </w:t>
      </w:r>
      <w:r w:rsidRPr="00B032D2">
        <w:rPr>
          <w:rFonts w:ascii="Times New Roman" w:hAnsi="Times New Roman" w:cs="Times New Roman"/>
          <w:i/>
          <w:iCs/>
        </w:rPr>
        <w:t xml:space="preserve">online customer review </w:t>
      </w:r>
      <w:r w:rsidRPr="00B032D2">
        <w:rPr>
          <w:rFonts w:ascii="Times New Roman" w:hAnsi="Times New Roman" w:cs="Times New Roman"/>
        </w:rPr>
        <w:t xml:space="preserve">produk kosmetik rias wajah dekoratif pada mahasiswi Pendidikan Tata Rias Universitas Negeri Jakarta. Pada kuesioner yang disediakan terdiri dari tiga bagian yang diawali dengan mengisi identitas responden, kemudian disertai dengan petunjuk dalam pengisian angket, serta ditutup dengan pernyataan yang dijawab responden. Bentuk pernyataan disini berupa kalimat yang disertai pilihan jawaban dalam bentuk skala linier dengan menggunakan </w:t>
      </w:r>
      <w:r w:rsidRPr="00B032D2">
        <w:rPr>
          <w:rFonts w:ascii="Times New Roman" w:hAnsi="Times New Roman" w:cs="Times New Roman"/>
          <w:i/>
          <w:iCs/>
        </w:rPr>
        <w:t>Skala Likert</w:t>
      </w:r>
      <w:r w:rsidRPr="00B032D2">
        <w:rPr>
          <w:rFonts w:ascii="Times New Roman" w:hAnsi="Times New Roman" w:cs="Times New Roman"/>
        </w:rPr>
        <w:t xml:space="preserve"> 1 sampai 5 </w:t>
      </w:r>
      <w:r w:rsidRPr="007039AC">
        <w:rPr>
          <w:rFonts w:ascii="Times New Roman" w:hAnsi="Times New Roman" w:cs="Times New Roman"/>
        </w:rPr>
        <w:t>sebagaimana keterangannya berikut ini:</w:t>
      </w:r>
    </w:p>
    <w:p w14:paraId="64217193" w14:textId="77777777" w:rsidR="007039AC" w:rsidRPr="007039AC" w:rsidRDefault="007039AC" w:rsidP="007039AC">
      <w:pPr>
        <w:pStyle w:val="Caption"/>
        <w:spacing w:after="0"/>
        <w:jc w:val="center"/>
        <w:rPr>
          <w:bCs/>
          <w:i w:val="0"/>
          <w:color w:val="auto"/>
          <w:sz w:val="22"/>
          <w:szCs w:val="22"/>
        </w:rPr>
      </w:pPr>
      <w:r w:rsidRPr="007039AC">
        <w:rPr>
          <w:bCs/>
          <w:i w:val="0"/>
          <w:color w:val="auto"/>
          <w:sz w:val="22"/>
          <w:szCs w:val="22"/>
        </w:rPr>
        <w:t xml:space="preserve">Tabel </w:t>
      </w:r>
      <w:r w:rsidRPr="007039AC">
        <w:rPr>
          <w:bCs/>
          <w:i w:val="0"/>
          <w:color w:val="auto"/>
          <w:sz w:val="22"/>
          <w:szCs w:val="22"/>
        </w:rPr>
        <w:fldChar w:fldCharType="begin"/>
      </w:r>
      <w:r w:rsidRPr="007039AC">
        <w:rPr>
          <w:bCs/>
          <w:i w:val="0"/>
          <w:color w:val="auto"/>
          <w:sz w:val="22"/>
          <w:szCs w:val="22"/>
        </w:rPr>
        <w:instrText xml:space="preserve"> SEQ Tabel \* ARABIC </w:instrText>
      </w:r>
      <w:r w:rsidRPr="007039AC">
        <w:rPr>
          <w:bCs/>
          <w:i w:val="0"/>
          <w:color w:val="auto"/>
          <w:sz w:val="22"/>
          <w:szCs w:val="22"/>
        </w:rPr>
        <w:fldChar w:fldCharType="separate"/>
      </w:r>
      <w:r w:rsidRPr="007039AC">
        <w:rPr>
          <w:bCs/>
          <w:i w:val="0"/>
          <w:noProof/>
          <w:color w:val="auto"/>
          <w:sz w:val="22"/>
          <w:szCs w:val="22"/>
        </w:rPr>
        <w:t>3</w:t>
      </w:r>
      <w:r w:rsidRPr="007039AC">
        <w:rPr>
          <w:bCs/>
          <w:i w:val="0"/>
          <w:color w:val="auto"/>
          <w:sz w:val="22"/>
          <w:szCs w:val="22"/>
        </w:rPr>
        <w:fldChar w:fldCharType="end"/>
      </w:r>
      <w:r w:rsidRPr="007039AC">
        <w:rPr>
          <w:bCs/>
          <w:i w:val="0"/>
          <w:color w:val="auto"/>
          <w:sz w:val="22"/>
          <w:szCs w:val="22"/>
        </w:rPr>
        <w:t>. Jenis Instrumen Bobot Skor Skala Likert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3"/>
        <w:gridCol w:w="2558"/>
        <w:gridCol w:w="1320"/>
        <w:gridCol w:w="1440"/>
      </w:tblGrid>
      <w:tr w:rsidR="007039AC" w:rsidRPr="00B032D2" w14:paraId="432C752F" w14:textId="77777777" w:rsidTr="007039AC">
        <w:trPr>
          <w:trHeight w:val="70"/>
          <w:jc w:val="center"/>
        </w:trPr>
        <w:tc>
          <w:tcPr>
            <w:tcW w:w="643" w:type="dxa"/>
          </w:tcPr>
          <w:p w14:paraId="720EF9A1" w14:textId="77777777" w:rsidR="007039AC" w:rsidRPr="00B032D2" w:rsidRDefault="007039AC" w:rsidP="007039AC">
            <w:pPr>
              <w:pStyle w:val="TableParagraph"/>
              <w:ind w:right="57"/>
              <w:rPr>
                <w:b/>
              </w:rPr>
            </w:pPr>
            <w:r w:rsidRPr="00B032D2">
              <w:rPr>
                <w:b/>
                <w:spacing w:val="-5"/>
              </w:rPr>
              <w:t>No.</w:t>
            </w:r>
          </w:p>
        </w:tc>
        <w:tc>
          <w:tcPr>
            <w:tcW w:w="2558" w:type="dxa"/>
          </w:tcPr>
          <w:p w14:paraId="438B7E8A" w14:textId="77777777" w:rsidR="007039AC" w:rsidRPr="00B032D2" w:rsidRDefault="007039AC" w:rsidP="007039AC">
            <w:pPr>
              <w:pStyle w:val="TableParagraph"/>
              <w:ind w:left="4" w:right="138"/>
              <w:rPr>
                <w:b/>
              </w:rPr>
            </w:pPr>
            <w:r w:rsidRPr="00B032D2">
              <w:rPr>
                <w:b/>
              </w:rPr>
              <w:t>Klasifikasi</w:t>
            </w:r>
            <w:r w:rsidRPr="00B032D2">
              <w:rPr>
                <w:b/>
                <w:spacing w:val="-4"/>
              </w:rPr>
              <w:t xml:space="preserve"> </w:t>
            </w:r>
            <w:r w:rsidRPr="00B032D2">
              <w:rPr>
                <w:b/>
                <w:spacing w:val="-2"/>
              </w:rPr>
              <w:t>Jawaban</w:t>
            </w:r>
          </w:p>
        </w:tc>
        <w:tc>
          <w:tcPr>
            <w:tcW w:w="1320" w:type="dxa"/>
          </w:tcPr>
          <w:p w14:paraId="59824115" w14:textId="77777777" w:rsidR="007039AC" w:rsidRPr="00B032D2" w:rsidRDefault="007039AC" w:rsidP="007039AC">
            <w:pPr>
              <w:pStyle w:val="TableParagraph"/>
              <w:ind w:right="47"/>
              <w:rPr>
                <w:b/>
              </w:rPr>
            </w:pPr>
            <w:r w:rsidRPr="00B032D2">
              <w:rPr>
                <w:b/>
                <w:spacing w:val="-2"/>
              </w:rPr>
              <w:t>Positif</w:t>
            </w:r>
          </w:p>
        </w:tc>
        <w:tc>
          <w:tcPr>
            <w:tcW w:w="1440" w:type="dxa"/>
          </w:tcPr>
          <w:p w14:paraId="7507B15F" w14:textId="77777777" w:rsidR="007039AC" w:rsidRPr="00B032D2" w:rsidRDefault="007039AC" w:rsidP="007039AC">
            <w:pPr>
              <w:pStyle w:val="TableParagraph"/>
              <w:ind w:left="22" w:right="4"/>
              <w:rPr>
                <w:b/>
              </w:rPr>
            </w:pPr>
            <w:r w:rsidRPr="00B032D2">
              <w:rPr>
                <w:b/>
                <w:spacing w:val="-2"/>
              </w:rPr>
              <w:t>Negatif</w:t>
            </w:r>
          </w:p>
        </w:tc>
      </w:tr>
      <w:tr w:rsidR="007039AC" w:rsidRPr="00B032D2" w14:paraId="5D491293" w14:textId="77777777" w:rsidTr="007039AC">
        <w:trPr>
          <w:trHeight w:val="70"/>
          <w:jc w:val="center"/>
        </w:trPr>
        <w:tc>
          <w:tcPr>
            <w:tcW w:w="643" w:type="dxa"/>
          </w:tcPr>
          <w:p w14:paraId="1B9866AA" w14:textId="77777777" w:rsidR="007039AC" w:rsidRPr="00B032D2" w:rsidRDefault="007039AC" w:rsidP="007039AC">
            <w:pPr>
              <w:pStyle w:val="TableParagraph"/>
              <w:ind w:right="57"/>
            </w:pPr>
            <w:r w:rsidRPr="00B032D2">
              <w:rPr>
                <w:spacing w:val="-5"/>
              </w:rPr>
              <w:t>1.</w:t>
            </w:r>
          </w:p>
        </w:tc>
        <w:tc>
          <w:tcPr>
            <w:tcW w:w="2558" w:type="dxa"/>
          </w:tcPr>
          <w:p w14:paraId="40A75263" w14:textId="77777777" w:rsidR="007039AC" w:rsidRPr="00B032D2" w:rsidRDefault="007039AC" w:rsidP="007039AC">
            <w:pPr>
              <w:pStyle w:val="TableParagraph"/>
              <w:ind w:right="138"/>
            </w:pPr>
            <w:r w:rsidRPr="00B032D2">
              <w:t>Sangat</w:t>
            </w:r>
            <w:r w:rsidRPr="00B032D2">
              <w:rPr>
                <w:spacing w:val="-2"/>
              </w:rPr>
              <w:t xml:space="preserve"> Setuju</w:t>
            </w:r>
          </w:p>
        </w:tc>
        <w:tc>
          <w:tcPr>
            <w:tcW w:w="1320" w:type="dxa"/>
          </w:tcPr>
          <w:p w14:paraId="6E107681" w14:textId="77777777" w:rsidR="007039AC" w:rsidRPr="00B032D2" w:rsidRDefault="007039AC" w:rsidP="007039AC">
            <w:pPr>
              <w:pStyle w:val="TableParagraph"/>
              <w:ind w:right="47"/>
            </w:pPr>
            <w:r w:rsidRPr="00B032D2">
              <w:rPr>
                <w:spacing w:val="-10"/>
              </w:rPr>
              <w:t>5</w:t>
            </w:r>
          </w:p>
        </w:tc>
        <w:tc>
          <w:tcPr>
            <w:tcW w:w="1440" w:type="dxa"/>
          </w:tcPr>
          <w:p w14:paraId="089F2B34" w14:textId="77777777" w:rsidR="007039AC" w:rsidRPr="00B032D2" w:rsidRDefault="007039AC" w:rsidP="007039AC">
            <w:pPr>
              <w:pStyle w:val="TableParagraph"/>
              <w:ind w:left="22"/>
            </w:pPr>
            <w:r w:rsidRPr="00B032D2">
              <w:rPr>
                <w:spacing w:val="-10"/>
              </w:rPr>
              <w:t>1</w:t>
            </w:r>
          </w:p>
        </w:tc>
      </w:tr>
      <w:tr w:rsidR="007039AC" w:rsidRPr="00B032D2" w14:paraId="05FB8A81" w14:textId="77777777" w:rsidTr="007039AC">
        <w:trPr>
          <w:trHeight w:val="70"/>
          <w:jc w:val="center"/>
        </w:trPr>
        <w:tc>
          <w:tcPr>
            <w:tcW w:w="643" w:type="dxa"/>
          </w:tcPr>
          <w:p w14:paraId="575A8371" w14:textId="77777777" w:rsidR="007039AC" w:rsidRPr="00B032D2" w:rsidRDefault="007039AC" w:rsidP="007039AC">
            <w:pPr>
              <w:pStyle w:val="TableParagraph"/>
              <w:ind w:right="57"/>
            </w:pPr>
            <w:r w:rsidRPr="00B032D2">
              <w:rPr>
                <w:spacing w:val="-5"/>
              </w:rPr>
              <w:t>2.</w:t>
            </w:r>
          </w:p>
        </w:tc>
        <w:tc>
          <w:tcPr>
            <w:tcW w:w="2558" w:type="dxa"/>
          </w:tcPr>
          <w:p w14:paraId="4671716C" w14:textId="77777777" w:rsidR="007039AC" w:rsidRPr="00B032D2" w:rsidRDefault="007039AC" w:rsidP="007039AC">
            <w:pPr>
              <w:pStyle w:val="TableParagraph"/>
              <w:ind w:left="3" w:right="138"/>
            </w:pPr>
            <w:r w:rsidRPr="00B032D2">
              <w:rPr>
                <w:spacing w:val="-2"/>
              </w:rPr>
              <w:t>Setuju</w:t>
            </w:r>
          </w:p>
        </w:tc>
        <w:tc>
          <w:tcPr>
            <w:tcW w:w="1320" w:type="dxa"/>
          </w:tcPr>
          <w:p w14:paraId="0919213E" w14:textId="77777777" w:rsidR="007039AC" w:rsidRPr="00B032D2" w:rsidRDefault="007039AC" w:rsidP="007039AC">
            <w:pPr>
              <w:pStyle w:val="TableParagraph"/>
              <w:ind w:right="47"/>
            </w:pPr>
            <w:r w:rsidRPr="00B032D2">
              <w:rPr>
                <w:spacing w:val="-10"/>
              </w:rPr>
              <w:t>4</w:t>
            </w:r>
          </w:p>
        </w:tc>
        <w:tc>
          <w:tcPr>
            <w:tcW w:w="1440" w:type="dxa"/>
          </w:tcPr>
          <w:p w14:paraId="241CF54F" w14:textId="77777777" w:rsidR="007039AC" w:rsidRPr="00B032D2" w:rsidRDefault="007039AC" w:rsidP="007039AC">
            <w:pPr>
              <w:pStyle w:val="TableParagraph"/>
              <w:ind w:left="22"/>
            </w:pPr>
            <w:r w:rsidRPr="00B032D2">
              <w:rPr>
                <w:spacing w:val="-10"/>
              </w:rPr>
              <w:t>2</w:t>
            </w:r>
          </w:p>
        </w:tc>
      </w:tr>
      <w:tr w:rsidR="007039AC" w:rsidRPr="00B032D2" w14:paraId="1B6E7F82" w14:textId="77777777" w:rsidTr="007039AC">
        <w:trPr>
          <w:trHeight w:val="70"/>
          <w:jc w:val="center"/>
        </w:trPr>
        <w:tc>
          <w:tcPr>
            <w:tcW w:w="643" w:type="dxa"/>
          </w:tcPr>
          <w:p w14:paraId="1DFD3030" w14:textId="77777777" w:rsidR="007039AC" w:rsidRPr="00B032D2" w:rsidRDefault="007039AC" w:rsidP="007039AC">
            <w:pPr>
              <w:pStyle w:val="TableParagraph"/>
              <w:ind w:right="57"/>
            </w:pPr>
            <w:r w:rsidRPr="00B032D2">
              <w:rPr>
                <w:spacing w:val="-5"/>
              </w:rPr>
              <w:t>3.</w:t>
            </w:r>
          </w:p>
        </w:tc>
        <w:tc>
          <w:tcPr>
            <w:tcW w:w="2558" w:type="dxa"/>
          </w:tcPr>
          <w:p w14:paraId="152E5331" w14:textId="77777777" w:rsidR="007039AC" w:rsidRPr="00B032D2" w:rsidRDefault="007039AC" w:rsidP="007039AC">
            <w:pPr>
              <w:pStyle w:val="TableParagraph"/>
              <w:ind w:right="138"/>
            </w:pPr>
            <w:r w:rsidRPr="00B032D2">
              <w:rPr>
                <w:spacing w:val="-2"/>
              </w:rPr>
              <w:t>Netral</w:t>
            </w:r>
          </w:p>
        </w:tc>
        <w:tc>
          <w:tcPr>
            <w:tcW w:w="1320" w:type="dxa"/>
          </w:tcPr>
          <w:p w14:paraId="2D3A49A8" w14:textId="77777777" w:rsidR="007039AC" w:rsidRPr="00B032D2" w:rsidRDefault="007039AC" w:rsidP="007039AC">
            <w:pPr>
              <w:pStyle w:val="TableParagraph"/>
              <w:ind w:right="47"/>
            </w:pPr>
            <w:r w:rsidRPr="00B032D2">
              <w:rPr>
                <w:spacing w:val="-10"/>
              </w:rPr>
              <w:t>3</w:t>
            </w:r>
          </w:p>
        </w:tc>
        <w:tc>
          <w:tcPr>
            <w:tcW w:w="1440" w:type="dxa"/>
          </w:tcPr>
          <w:p w14:paraId="3028771E" w14:textId="77777777" w:rsidR="007039AC" w:rsidRPr="00B032D2" w:rsidRDefault="007039AC" w:rsidP="007039AC">
            <w:pPr>
              <w:pStyle w:val="TableParagraph"/>
              <w:ind w:left="22"/>
            </w:pPr>
            <w:r w:rsidRPr="00B032D2">
              <w:rPr>
                <w:spacing w:val="-10"/>
              </w:rPr>
              <w:t>3</w:t>
            </w:r>
          </w:p>
        </w:tc>
      </w:tr>
      <w:tr w:rsidR="007039AC" w:rsidRPr="00B032D2" w14:paraId="711B6020" w14:textId="77777777" w:rsidTr="007039AC">
        <w:trPr>
          <w:trHeight w:val="70"/>
          <w:jc w:val="center"/>
        </w:trPr>
        <w:tc>
          <w:tcPr>
            <w:tcW w:w="643" w:type="dxa"/>
          </w:tcPr>
          <w:p w14:paraId="791E6E3F" w14:textId="77777777" w:rsidR="007039AC" w:rsidRPr="00B032D2" w:rsidRDefault="007039AC" w:rsidP="007039AC">
            <w:pPr>
              <w:pStyle w:val="TableParagraph"/>
              <w:ind w:right="57"/>
            </w:pPr>
            <w:r w:rsidRPr="00B032D2">
              <w:rPr>
                <w:spacing w:val="-5"/>
              </w:rPr>
              <w:t>4.</w:t>
            </w:r>
          </w:p>
        </w:tc>
        <w:tc>
          <w:tcPr>
            <w:tcW w:w="2558" w:type="dxa"/>
          </w:tcPr>
          <w:p w14:paraId="1F7866CB" w14:textId="77777777" w:rsidR="007039AC" w:rsidRPr="00B032D2" w:rsidRDefault="007039AC" w:rsidP="007039AC">
            <w:pPr>
              <w:pStyle w:val="TableParagraph"/>
              <w:ind w:left="5" w:right="138"/>
            </w:pPr>
            <w:r w:rsidRPr="00B032D2">
              <w:t>Tidak</w:t>
            </w:r>
            <w:r w:rsidRPr="00B032D2">
              <w:rPr>
                <w:spacing w:val="-8"/>
              </w:rPr>
              <w:t xml:space="preserve"> </w:t>
            </w:r>
            <w:r w:rsidRPr="00B032D2">
              <w:rPr>
                <w:spacing w:val="-2"/>
              </w:rPr>
              <w:t>Setuju</w:t>
            </w:r>
          </w:p>
        </w:tc>
        <w:tc>
          <w:tcPr>
            <w:tcW w:w="1320" w:type="dxa"/>
          </w:tcPr>
          <w:p w14:paraId="690C2F9E" w14:textId="77777777" w:rsidR="007039AC" w:rsidRPr="00B032D2" w:rsidRDefault="007039AC" w:rsidP="007039AC">
            <w:pPr>
              <w:pStyle w:val="TableParagraph"/>
              <w:ind w:right="47"/>
            </w:pPr>
            <w:r w:rsidRPr="00B032D2">
              <w:rPr>
                <w:spacing w:val="-10"/>
              </w:rPr>
              <w:t>2</w:t>
            </w:r>
          </w:p>
        </w:tc>
        <w:tc>
          <w:tcPr>
            <w:tcW w:w="1440" w:type="dxa"/>
          </w:tcPr>
          <w:p w14:paraId="138BB13E" w14:textId="77777777" w:rsidR="007039AC" w:rsidRPr="00B032D2" w:rsidRDefault="007039AC" w:rsidP="007039AC">
            <w:pPr>
              <w:pStyle w:val="TableParagraph"/>
              <w:ind w:left="22"/>
            </w:pPr>
            <w:r w:rsidRPr="00B032D2">
              <w:rPr>
                <w:spacing w:val="-10"/>
              </w:rPr>
              <w:t>4</w:t>
            </w:r>
          </w:p>
        </w:tc>
      </w:tr>
      <w:tr w:rsidR="007039AC" w:rsidRPr="00B032D2" w14:paraId="595A179F" w14:textId="77777777" w:rsidTr="007039AC">
        <w:trPr>
          <w:trHeight w:val="70"/>
          <w:jc w:val="center"/>
        </w:trPr>
        <w:tc>
          <w:tcPr>
            <w:tcW w:w="643" w:type="dxa"/>
          </w:tcPr>
          <w:p w14:paraId="4243AC34" w14:textId="77777777" w:rsidR="007039AC" w:rsidRPr="00B032D2" w:rsidRDefault="007039AC" w:rsidP="007039AC">
            <w:pPr>
              <w:pStyle w:val="TableParagraph"/>
              <w:ind w:right="57"/>
            </w:pPr>
            <w:r w:rsidRPr="00B032D2">
              <w:rPr>
                <w:spacing w:val="-5"/>
              </w:rPr>
              <w:t>5.</w:t>
            </w:r>
          </w:p>
        </w:tc>
        <w:tc>
          <w:tcPr>
            <w:tcW w:w="2558" w:type="dxa"/>
          </w:tcPr>
          <w:p w14:paraId="3932150B" w14:textId="77777777" w:rsidR="007039AC" w:rsidRPr="00B032D2" w:rsidRDefault="007039AC" w:rsidP="007039AC">
            <w:pPr>
              <w:pStyle w:val="TableParagraph"/>
              <w:ind w:left="2" w:right="138"/>
            </w:pPr>
            <w:r w:rsidRPr="00B032D2">
              <w:t>Sangat</w:t>
            </w:r>
            <w:r w:rsidRPr="00B032D2">
              <w:rPr>
                <w:spacing w:val="-10"/>
              </w:rPr>
              <w:t xml:space="preserve"> </w:t>
            </w:r>
            <w:r w:rsidRPr="00B032D2">
              <w:t>Tidak</w:t>
            </w:r>
            <w:r w:rsidRPr="00B032D2">
              <w:rPr>
                <w:spacing w:val="-5"/>
              </w:rPr>
              <w:t xml:space="preserve"> </w:t>
            </w:r>
            <w:r w:rsidRPr="00B032D2">
              <w:rPr>
                <w:spacing w:val="-2"/>
              </w:rPr>
              <w:t>Setuju</w:t>
            </w:r>
          </w:p>
        </w:tc>
        <w:tc>
          <w:tcPr>
            <w:tcW w:w="1320" w:type="dxa"/>
          </w:tcPr>
          <w:p w14:paraId="515E0BC8" w14:textId="77777777" w:rsidR="007039AC" w:rsidRPr="00B032D2" w:rsidRDefault="007039AC" w:rsidP="007039AC">
            <w:pPr>
              <w:pStyle w:val="TableParagraph"/>
              <w:ind w:right="47"/>
            </w:pPr>
            <w:r w:rsidRPr="00B032D2">
              <w:rPr>
                <w:spacing w:val="-10"/>
              </w:rPr>
              <w:t>1</w:t>
            </w:r>
          </w:p>
        </w:tc>
        <w:tc>
          <w:tcPr>
            <w:tcW w:w="1440" w:type="dxa"/>
          </w:tcPr>
          <w:p w14:paraId="1FF6C7C2" w14:textId="77777777" w:rsidR="007039AC" w:rsidRPr="00B032D2" w:rsidRDefault="007039AC" w:rsidP="007039AC">
            <w:pPr>
              <w:pStyle w:val="TableParagraph"/>
              <w:ind w:left="22"/>
            </w:pPr>
            <w:r w:rsidRPr="00B032D2">
              <w:rPr>
                <w:spacing w:val="-10"/>
              </w:rPr>
              <w:t>5</w:t>
            </w:r>
          </w:p>
        </w:tc>
      </w:tr>
    </w:tbl>
    <w:p w14:paraId="3C96D0B9" w14:textId="77777777" w:rsidR="007039AC" w:rsidRPr="00B032D2" w:rsidRDefault="007039AC" w:rsidP="007039AC">
      <w:pPr>
        <w:spacing w:after="0" w:line="240" w:lineRule="auto"/>
        <w:jc w:val="both"/>
        <w:rPr>
          <w:rFonts w:ascii="Times New Roman" w:hAnsi="Times New Roman" w:cs="Times New Roman"/>
          <w:b/>
          <w:bCs/>
          <w:i/>
          <w:iCs/>
        </w:rPr>
      </w:pPr>
      <w:r w:rsidRPr="00B032D2">
        <w:rPr>
          <w:rFonts w:ascii="Times New Roman" w:hAnsi="Times New Roman" w:cs="Times New Roman"/>
          <w:b/>
          <w:bCs/>
          <w:i/>
          <w:iCs/>
        </w:rPr>
        <w:t>Hipotesis Statistika</w:t>
      </w:r>
    </w:p>
    <w:p w14:paraId="00D21291" w14:textId="77777777" w:rsidR="007039AC" w:rsidRPr="00B032D2" w:rsidRDefault="007039AC" w:rsidP="007039AC">
      <w:pPr>
        <w:widowControl w:val="0"/>
        <w:tabs>
          <w:tab w:val="left" w:pos="1560"/>
        </w:tabs>
        <w:autoSpaceDE w:val="0"/>
        <w:autoSpaceDN w:val="0"/>
        <w:spacing w:after="0" w:line="240" w:lineRule="auto"/>
        <w:ind w:right="-1"/>
        <w:jc w:val="both"/>
        <w:rPr>
          <w:rFonts w:ascii="Times New Roman" w:hAnsi="Times New Roman" w:cs="Times New Roman"/>
        </w:rPr>
      </w:pPr>
      <w:proofErr w:type="gramStart"/>
      <w:r w:rsidRPr="00B032D2">
        <w:rPr>
          <w:rFonts w:ascii="Times New Roman" w:hAnsi="Times New Roman" w:cs="Times New Roman"/>
          <w:position w:val="2"/>
        </w:rPr>
        <w:t>H</w:t>
      </w:r>
      <w:r w:rsidRPr="00B032D2">
        <w:rPr>
          <w:rFonts w:ascii="Times New Roman" w:hAnsi="Times New Roman" w:cs="Times New Roman"/>
        </w:rPr>
        <w:t>o :</w:t>
      </w:r>
      <w:proofErr w:type="gramEnd"/>
      <w:r w:rsidRPr="00B032D2">
        <w:rPr>
          <w:rFonts w:ascii="Times New Roman" w:hAnsi="Times New Roman" w:cs="Times New Roman"/>
          <w:spacing w:val="40"/>
        </w:rPr>
        <w:t xml:space="preserve"> </w:t>
      </w:r>
      <w:r w:rsidRPr="00B032D2">
        <w:rPr>
          <w:rFonts w:ascii="Cambria Math" w:eastAsia="Cambria Math" w:hAnsi="Cambria Math" w:cs="Cambria Math"/>
          <w:position w:val="2"/>
        </w:rPr>
        <w:t>𝜌</w:t>
      </w:r>
      <w:r w:rsidRPr="00B032D2">
        <w:rPr>
          <w:rFonts w:ascii="Times New Roman" w:eastAsia="Cambria Math" w:hAnsi="Times New Roman" w:cs="Times New Roman"/>
          <w:spacing w:val="40"/>
          <w:position w:val="2"/>
        </w:rPr>
        <w:t xml:space="preserve"> </w:t>
      </w:r>
      <w:r w:rsidRPr="00B032D2">
        <w:rPr>
          <w:rFonts w:ascii="Times New Roman" w:hAnsi="Times New Roman" w:cs="Times New Roman"/>
          <w:position w:val="2"/>
        </w:rPr>
        <w:t xml:space="preserve">= 0, tidak terdapat pengaruh antara </w:t>
      </w:r>
      <w:r w:rsidRPr="00B032D2">
        <w:rPr>
          <w:rFonts w:ascii="Times New Roman" w:hAnsi="Times New Roman" w:cs="Times New Roman"/>
          <w:i/>
          <w:position w:val="2"/>
        </w:rPr>
        <w:t xml:space="preserve">online customer review </w:t>
      </w:r>
      <w:r w:rsidRPr="00B032D2">
        <w:rPr>
          <w:rFonts w:ascii="Times New Roman" w:hAnsi="Times New Roman" w:cs="Times New Roman"/>
          <w:position w:val="2"/>
        </w:rPr>
        <w:t xml:space="preserve">produk </w:t>
      </w:r>
      <w:r w:rsidRPr="00B032D2">
        <w:rPr>
          <w:rFonts w:ascii="Times New Roman" w:hAnsi="Times New Roman" w:cs="Times New Roman"/>
        </w:rPr>
        <w:t>kosmetik</w:t>
      </w:r>
      <w:r w:rsidRPr="00B032D2">
        <w:rPr>
          <w:rFonts w:ascii="Times New Roman" w:hAnsi="Times New Roman" w:cs="Times New Roman"/>
          <w:spacing w:val="-7"/>
        </w:rPr>
        <w:t xml:space="preserve"> </w:t>
      </w:r>
      <w:r w:rsidRPr="00B032D2">
        <w:rPr>
          <w:rFonts w:ascii="Times New Roman" w:hAnsi="Times New Roman" w:cs="Times New Roman"/>
        </w:rPr>
        <w:t>rias</w:t>
      </w:r>
      <w:r w:rsidRPr="00B032D2">
        <w:rPr>
          <w:rFonts w:ascii="Times New Roman" w:hAnsi="Times New Roman" w:cs="Times New Roman"/>
          <w:spacing w:val="-7"/>
        </w:rPr>
        <w:t xml:space="preserve"> </w:t>
      </w:r>
      <w:r w:rsidRPr="00B032D2">
        <w:rPr>
          <w:rFonts w:ascii="Times New Roman" w:hAnsi="Times New Roman" w:cs="Times New Roman"/>
        </w:rPr>
        <w:t>wajah</w:t>
      </w:r>
      <w:r w:rsidRPr="00B032D2">
        <w:rPr>
          <w:rFonts w:ascii="Times New Roman" w:hAnsi="Times New Roman" w:cs="Times New Roman"/>
          <w:spacing w:val="-7"/>
        </w:rPr>
        <w:t xml:space="preserve"> </w:t>
      </w:r>
      <w:r w:rsidRPr="00B032D2">
        <w:rPr>
          <w:rFonts w:ascii="Times New Roman" w:hAnsi="Times New Roman" w:cs="Times New Roman"/>
        </w:rPr>
        <w:t>dekoratif</w:t>
      </w:r>
      <w:r w:rsidRPr="00B032D2">
        <w:rPr>
          <w:rFonts w:ascii="Times New Roman" w:hAnsi="Times New Roman" w:cs="Times New Roman"/>
          <w:spacing w:val="-7"/>
        </w:rPr>
        <w:t xml:space="preserve"> </w:t>
      </w:r>
      <w:r w:rsidRPr="00B032D2">
        <w:rPr>
          <w:rFonts w:ascii="Times New Roman" w:hAnsi="Times New Roman" w:cs="Times New Roman"/>
        </w:rPr>
        <w:t>terhadap</w:t>
      </w:r>
      <w:r w:rsidRPr="00B032D2">
        <w:rPr>
          <w:rFonts w:ascii="Times New Roman" w:hAnsi="Times New Roman" w:cs="Times New Roman"/>
          <w:spacing w:val="-5"/>
        </w:rPr>
        <w:t xml:space="preserve"> </w:t>
      </w:r>
      <w:r w:rsidRPr="00B032D2">
        <w:rPr>
          <w:rFonts w:ascii="Times New Roman" w:hAnsi="Times New Roman" w:cs="Times New Roman"/>
        </w:rPr>
        <w:t>perilaku</w:t>
      </w:r>
      <w:r w:rsidRPr="00B032D2">
        <w:rPr>
          <w:rFonts w:ascii="Times New Roman" w:hAnsi="Times New Roman" w:cs="Times New Roman"/>
          <w:spacing w:val="-5"/>
        </w:rPr>
        <w:t xml:space="preserve"> </w:t>
      </w:r>
      <w:r w:rsidRPr="00B032D2">
        <w:rPr>
          <w:rFonts w:ascii="Times New Roman" w:hAnsi="Times New Roman" w:cs="Times New Roman"/>
        </w:rPr>
        <w:t>konsumtif</w:t>
      </w:r>
      <w:r w:rsidRPr="00B032D2">
        <w:rPr>
          <w:rFonts w:ascii="Times New Roman" w:hAnsi="Times New Roman" w:cs="Times New Roman"/>
          <w:spacing w:val="-7"/>
        </w:rPr>
        <w:t xml:space="preserve"> </w:t>
      </w:r>
      <w:r w:rsidRPr="00B032D2">
        <w:rPr>
          <w:rFonts w:ascii="Times New Roman" w:hAnsi="Times New Roman" w:cs="Times New Roman"/>
        </w:rPr>
        <w:t>di</w:t>
      </w:r>
      <w:r w:rsidRPr="00B032D2">
        <w:rPr>
          <w:rFonts w:ascii="Times New Roman" w:hAnsi="Times New Roman" w:cs="Times New Roman"/>
          <w:spacing w:val="-11"/>
        </w:rPr>
        <w:t xml:space="preserve"> </w:t>
      </w:r>
      <w:r w:rsidRPr="00B032D2">
        <w:rPr>
          <w:rFonts w:ascii="Times New Roman" w:hAnsi="Times New Roman" w:cs="Times New Roman"/>
        </w:rPr>
        <w:t>TikTok</w:t>
      </w:r>
      <w:r w:rsidRPr="00B032D2">
        <w:rPr>
          <w:rFonts w:ascii="Times New Roman" w:hAnsi="Times New Roman" w:cs="Times New Roman"/>
          <w:spacing w:val="-4"/>
        </w:rPr>
        <w:t xml:space="preserve"> </w:t>
      </w:r>
      <w:r w:rsidRPr="00B032D2">
        <w:rPr>
          <w:rFonts w:ascii="Times New Roman" w:hAnsi="Times New Roman" w:cs="Times New Roman"/>
          <w:i/>
        </w:rPr>
        <w:t xml:space="preserve">Shop </w:t>
      </w:r>
      <w:r w:rsidRPr="00B032D2">
        <w:rPr>
          <w:rFonts w:ascii="Times New Roman" w:hAnsi="Times New Roman" w:cs="Times New Roman"/>
        </w:rPr>
        <w:t xml:space="preserve">(Studi pada Program Studi Pendidikan Tata Rias Universitas Negeri </w:t>
      </w:r>
      <w:r w:rsidRPr="00B032D2">
        <w:rPr>
          <w:rFonts w:ascii="Times New Roman" w:hAnsi="Times New Roman" w:cs="Times New Roman"/>
          <w:spacing w:val="-2"/>
        </w:rPr>
        <w:t>Jakarta).</w:t>
      </w:r>
    </w:p>
    <w:p w14:paraId="161EF17C" w14:textId="77777777" w:rsidR="007039AC" w:rsidRPr="00B032D2" w:rsidRDefault="007039AC" w:rsidP="007039AC">
      <w:pPr>
        <w:widowControl w:val="0"/>
        <w:tabs>
          <w:tab w:val="left" w:pos="1560"/>
        </w:tabs>
        <w:autoSpaceDE w:val="0"/>
        <w:autoSpaceDN w:val="0"/>
        <w:spacing w:after="0" w:line="240" w:lineRule="auto"/>
        <w:ind w:right="-1"/>
        <w:jc w:val="both"/>
        <w:rPr>
          <w:rFonts w:ascii="Times New Roman" w:hAnsi="Times New Roman" w:cs="Times New Roman"/>
        </w:rPr>
      </w:pPr>
      <w:proofErr w:type="gramStart"/>
      <w:r w:rsidRPr="00B032D2">
        <w:rPr>
          <w:rFonts w:ascii="Times New Roman" w:hAnsi="Times New Roman" w:cs="Times New Roman"/>
          <w:spacing w:val="-2"/>
          <w:position w:val="2"/>
        </w:rPr>
        <w:t>H</w:t>
      </w:r>
      <w:r w:rsidRPr="00B032D2">
        <w:rPr>
          <w:rFonts w:ascii="Times New Roman" w:hAnsi="Times New Roman" w:cs="Times New Roman"/>
          <w:spacing w:val="-2"/>
        </w:rPr>
        <w:t>a</w:t>
      </w:r>
      <w:r w:rsidRPr="00B032D2">
        <w:rPr>
          <w:rFonts w:ascii="Times New Roman" w:hAnsi="Times New Roman" w:cs="Times New Roman"/>
          <w:spacing w:val="-5"/>
        </w:rPr>
        <w:t xml:space="preserve"> </w:t>
      </w:r>
      <w:r w:rsidRPr="00B032D2">
        <w:rPr>
          <w:rFonts w:ascii="Times New Roman" w:hAnsi="Times New Roman" w:cs="Times New Roman"/>
          <w:spacing w:val="-2"/>
        </w:rPr>
        <w:t>:</w:t>
      </w:r>
      <w:proofErr w:type="gramEnd"/>
      <w:r w:rsidRPr="00B032D2">
        <w:rPr>
          <w:rFonts w:ascii="Times New Roman" w:hAnsi="Times New Roman" w:cs="Times New Roman"/>
          <w:spacing w:val="-8"/>
        </w:rPr>
        <w:t xml:space="preserve"> </w:t>
      </w:r>
      <w:r w:rsidRPr="00B032D2">
        <w:rPr>
          <w:rFonts w:ascii="Cambria Math" w:eastAsia="Cambria Math" w:hAnsi="Cambria Math" w:cs="Cambria Math"/>
          <w:spacing w:val="-2"/>
          <w:position w:val="2"/>
        </w:rPr>
        <w:t>𝜌</w:t>
      </w:r>
      <w:r w:rsidRPr="00B032D2">
        <w:rPr>
          <w:rFonts w:ascii="Times New Roman" w:eastAsia="Cambria Math" w:hAnsi="Times New Roman" w:cs="Times New Roman"/>
          <w:spacing w:val="-12"/>
          <w:position w:val="2"/>
        </w:rPr>
        <w:t xml:space="preserve"> </w:t>
      </w:r>
      <w:r w:rsidRPr="00B032D2">
        <w:rPr>
          <w:rFonts w:ascii="Times New Roman" w:hAnsi="Times New Roman" w:cs="Times New Roman"/>
          <w:spacing w:val="-2"/>
          <w:position w:val="2"/>
        </w:rPr>
        <w:t>≠</w:t>
      </w:r>
      <w:r w:rsidRPr="00B032D2">
        <w:rPr>
          <w:rFonts w:ascii="Times New Roman" w:hAnsi="Times New Roman" w:cs="Times New Roman"/>
          <w:spacing w:val="-7"/>
          <w:position w:val="2"/>
        </w:rPr>
        <w:t xml:space="preserve"> </w:t>
      </w:r>
      <w:r w:rsidRPr="00B032D2">
        <w:rPr>
          <w:rFonts w:ascii="Times New Roman" w:hAnsi="Times New Roman" w:cs="Times New Roman"/>
          <w:spacing w:val="-2"/>
          <w:position w:val="2"/>
        </w:rPr>
        <w:t>0,</w:t>
      </w:r>
      <w:r w:rsidRPr="00B032D2">
        <w:rPr>
          <w:rFonts w:ascii="Times New Roman" w:hAnsi="Times New Roman" w:cs="Times New Roman"/>
          <w:spacing w:val="-8"/>
          <w:position w:val="2"/>
        </w:rPr>
        <w:t xml:space="preserve"> </w:t>
      </w:r>
      <w:r w:rsidRPr="00B032D2">
        <w:rPr>
          <w:rFonts w:ascii="Times New Roman" w:hAnsi="Times New Roman" w:cs="Times New Roman"/>
          <w:spacing w:val="-2"/>
          <w:position w:val="2"/>
        </w:rPr>
        <w:t>terdapat</w:t>
      </w:r>
      <w:r w:rsidRPr="00B032D2">
        <w:rPr>
          <w:rFonts w:ascii="Times New Roman" w:hAnsi="Times New Roman" w:cs="Times New Roman"/>
          <w:spacing w:val="-7"/>
          <w:position w:val="2"/>
        </w:rPr>
        <w:t xml:space="preserve"> </w:t>
      </w:r>
      <w:r w:rsidRPr="00B032D2">
        <w:rPr>
          <w:rFonts w:ascii="Times New Roman" w:hAnsi="Times New Roman" w:cs="Times New Roman"/>
          <w:spacing w:val="-2"/>
          <w:position w:val="2"/>
        </w:rPr>
        <w:t>pengaruh</w:t>
      </w:r>
      <w:r w:rsidRPr="00B032D2">
        <w:rPr>
          <w:rFonts w:ascii="Times New Roman" w:hAnsi="Times New Roman" w:cs="Times New Roman"/>
          <w:spacing w:val="-7"/>
          <w:position w:val="2"/>
        </w:rPr>
        <w:t xml:space="preserve"> </w:t>
      </w:r>
      <w:r w:rsidRPr="00B032D2">
        <w:rPr>
          <w:rFonts w:ascii="Times New Roman" w:hAnsi="Times New Roman" w:cs="Times New Roman"/>
          <w:spacing w:val="-2"/>
          <w:position w:val="2"/>
        </w:rPr>
        <w:t>antara</w:t>
      </w:r>
      <w:r w:rsidRPr="00B032D2">
        <w:rPr>
          <w:rFonts w:ascii="Times New Roman" w:hAnsi="Times New Roman" w:cs="Times New Roman"/>
          <w:spacing w:val="-8"/>
          <w:position w:val="2"/>
        </w:rPr>
        <w:t xml:space="preserve"> </w:t>
      </w:r>
      <w:r w:rsidRPr="00B032D2">
        <w:rPr>
          <w:rFonts w:ascii="Times New Roman" w:hAnsi="Times New Roman" w:cs="Times New Roman"/>
          <w:i/>
          <w:spacing w:val="-2"/>
          <w:position w:val="2"/>
        </w:rPr>
        <w:t>online</w:t>
      </w:r>
      <w:r w:rsidRPr="00B032D2">
        <w:rPr>
          <w:rFonts w:ascii="Times New Roman" w:hAnsi="Times New Roman" w:cs="Times New Roman"/>
          <w:i/>
          <w:spacing w:val="-9"/>
          <w:position w:val="2"/>
        </w:rPr>
        <w:t xml:space="preserve"> </w:t>
      </w:r>
      <w:r w:rsidRPr="00B032D2">
        <w:rPr>
          <w:rFonts w:ascii="Times New Roman" w:hAnsi="Times New Roman" w:cs="Times New Roman"/>
          <w:i/>
          <w:spacing w:val="-2"/>
          <w:position w:val="2"/>
        </w:rPr>
        <w:t>customer</w:t>
      </w:r>
      <w:r w:rsidRPr="00B032D2">
        <w:rPr>
          <w:rFonts w:ascii="Times New Roman" w:hAnsi="Times New Roman" w:cs="Times New Roman"/>
          <w:i/>
          <w:spacing w:val="-8"/>
          <w:position w:val="2"/>
        </w:rPr>
        <w:t xml:space="preserve"> </w:t>
      </w:r>
      <w:r w:rsidRPr="00B032D2">
        <w:rPr>
          <w:rFonts w:ascii="Times New Roman" w:hAnsi="Times New Roman" w:cs="Times New Roman"/>
          <w:i/>
          <w:spacing w:val="-2"/>
          <w:position w:val="2"/>
        </w:rPr>
        <w:t>review</w:t>
      </w:r>
      <w:r w:rsidRPr="00B032D2">
        <w:rPr>
          <w:rFonts w:ascii="Times New Roman" w:hAnsi="Times New Roman" w:cs="Times New Roman"/>
          <w:i/>
          <w:spacing w:val="-8"/>
          <w:position w:val="2"/>
        </w:rPr>
        <w:t xml:space="preserve"> </w:t>
      </w:r>
      <w:r w:rsidRPr="00B032D2">
        <w:rPr>
          <w:rFonts w:ascii="Times New Roman" w:hAnsi="Times New Roman" w:cs="Times New Roman"/>
          <w:spacing w:val="-2"/>
          <w:position w:val="2"/>
        </w:rPr>
        <w:t>produk</w:t>
      </w:r>
      <w:r w:rsidRPr="00B032D2">
        <w:rPr>
          <w:rFonts w:ascii="Times New Roman" w:hAnsi="Times New Roman" w:cs="Times New Roman"/>
          <w:spacing w:val="-8"/>
          <w:position w:val="2"/>
        </w:rPr>
        <w:t xml:space="preserve"> </w:t>
      </w:r>
      <w:r w:rsidRPr="00B032D2">
        <w:rPr>
          <w:rFonts w:ascii="Times New Roman" w:hAnsi="Times New Roman" w:cs="Times New Roman"/>
          <w:spacing w:val="-2"/>
          <w:position w:val="2"/>
        </w:rPr>
        <w:t xml:space="preserve">kosmetik </w:t>
      </w:r>
      <w:r w:rsidRPr="00B032D2">
        <w:rPr>
          <w:rFonts w:ascii="Times New Roman" w:hAnsi="Times New Roman" w:cs="Times New Roman"/>
        </w:rPr>
        <w:t xml:space="preserve">rias wajah dekoratif terhadap perilaku konsumtif di TikTok </w:t>
      </w:r>
      <w:r w:rsidRPr="00B032D2">
        <w:rPr>
          <w:rFonts w:ascii="Times New Roman" w:hAnsi="Times New Roman" w:cs="Times New Roman"/>
          <w:i/>
        </w:rPr>
        <w:t xml:space="preserve">Shop </w:t>
      </w:r>
      <w:r w:rsidRPr="00B032D2">
        <w:rPr>
          <w:rFonts w:ascii="Times New Roman" w:hAnsi="Times New Roman" w:cs="Times New Roman"/>
        </w:rPr>
        <w:t>(Studi pada Program Studi Pendidikan Tata Rias Universitas Negeri Jakarta.</w:t>
      </w:r>
    </w:p>
    <w:p w14:paraId="3C22ED5A" w14:textId="37965084" w:rsidR="007039AC" w:rsidRPr="00B032D2" w:rsidRDefault="007039AC" w:rsidP="007039AC">
      <w:pPr>
        <w:pStyle w:val="JRPMHeading1"/>
        <w:spacing w:after="240"/>
        <w:jc w:val="center"/>
        <w:rPr>
          <w:lang w:val="id-ID"/>
        </w:rPr>
      </w:pPr>
      <w:r w:rsidRPr="00B032D2">
        <w:rPr>
          <w:lang w:val="id-ID"/>
        </w:rPr>
        <w:t>H</w:t>
      </w:r>
      <w:r w:rsidRPr="00B032D2">
        <w:t xml:space="preserve">ASIL DAN </w:t>
      </w:r>
      <w:r w:rsidRPr="00B032D2">
        <w:rPr>
          <w:lang w:val="id-ID"/>
        </w:rPr>
        <w:t>P</w:t>
      </w:r>
      <w:r w:rsidRPr="00B032D2">
        <w:t>EMBAHASAN</w:t>
      </w:r>
      <w:r w:rsidRPr="00B032D2">
        <w:rPr>
          <w:lang w:val="id-ID"/>
        </w:rPr>
        <w:t xml:space="preserve"> </w:t>
      </w:r>
    </w:p>
    <w:p w14:paraId="22F869BB" w14:textId="77777777" w:rsidR="007039AC" w:rsidRPr="00B032D2" w:rsidRDefault="007039AC" w:rsidP="007039AC">
      <w:pPr>
        <w:spacing w:after="0" w:line="240" w:lineRule="auto"/>
        <w:rPr>
          <w:rFonts w:ascii="Times New Roman" w:hAnsi="Times New Roman" w:cs="Times New Roman"/>
          <w:b/>
          <w:i/>
          <w:iCs/>
        </w:rPr>
      </w:pPr>
      <w:r w:rsidRPr="00B032D2">
        <w:rPr>
          <w:rFonts w:ascii="Times New Roman" w:hAnsi="Times New Roman" w:cs="Times New Roman"/>
          <w:b/>
          <w:i/>
          <w:iCs/>
        </w:rPr>
        <w:t>Data Variabel Y (Perilaku Konsumtif di TikTok Shop pada Mahasiswi Pendidikan Tata Rias Universitas Negeri Jakarta)</w:t>
      </w:r>
    </w:p>
    <w:p w14:paraId="2EFCE66E" w14:textId="77777777" w:rsidR="007039AC" w:rsidRPr="00B032D2" w:rsidRDefault="007039AC" w:rsidP="007039AC">
      <w:pPr>
        <w:spacing w:after="0" w:line="240" w:lineRule="auto"/>
        <w:ind w:firstLine="567"/>
        <w:jc w:val="both"/>
        <w:rPr>
          <w:rFonts w:ascii="Times New Roman" w:hAnsi="Times New Roman" w:cs="Times New Roman"/>
        </w:rPr>
      </w:pPr>
      <w:r w:rsidRPr="00B032D2">
        <w:rPr>
          <w:rFonts w:ascii="Times New Roman" w:hAnsi="Times New Roman" w:cs="Times New Roman"/>
        </w:rPr>
        <w:t xml:space="preserve">Berdasarkan penyebaran kuesioner yang sudah dilakukan pada variabel Perilaku Konsumtif di TikTok </w:t>
      </w:r>
      <w:r w:rsidRPr="00B032D2">
        <w:rPr>
          <w:rFonts w:ascii="Times New Roman" w:hAnsi="Times New Roman" w:cs="Times New Roman"/>
          <w:i/>
          <w:iCs/>
        </w:rPr>
        <w:t>Shop</w:t>
      </w:r>
      <w:r w:rsidRPr="00B032D2">
        <w:rPr>
          <w:rFonts w:ascii="Times New Roman" w:hAnsi="Times New Roman" w:cs="Times New Roman"/>
        </w:rPr>
        <w:t xml:space="preserve"> pada mahasisiwi Pendidikan Tata Rias Universitas Negeri Jakarta (Y) terdiri dari 16 pernyataan, dihasilkan nilai terendah (</w:t>
      </w:r>
      <w:r w:rsidRPr="00B032D2">
        <w:rPr>
          <w:rFonts w:ascii="Times New Roman" w:hAnsi="Times New Roman" w:cs="Times New Roman"/>
          <w:i/>
          <w:iCs/>
        </w:rPr>
        <w:t>min</w:t>
      </w:r>
      <w:r w:rsidRPr="00B032D2">
        <w:rPr>
          <w:rFonts w:ascii="Times New Roman" w:hAnsi="Times New Roman" w:cs="Times New Roman"/>
        </w:rPr>
        <w:t>) 32, nilai terbesar (</w:t>
      </w:r>
      <w:r w:rsidRPr="00B032D2">
        <w:rPr>
          <w:rFonts w:ascii="Times New Roman" w:hAnsi="Times New Roman" w:cs="Times New Roman"/>
          <w:i/>
          <w:iCs/>
        </w:rPr>
        <w:t>max</w:t>
      </w:r>
      <w:r w:rsidRPr="00B032D2">
        <w:rPr>
          <w:rFonts w:ascii="Times New Roman" w:hAnsi="Times New Roman" w:cs="Times New Roman"/>
        </w:rPr>
        <w:t>) 76, dengan skor rata-rata (</w:t>
      </w:r>
      <w:r w:rsidRPr="00B032D2">
        <w:rPr>
          <w:rFonts w:ascii="Times New Roman" w:hAnsi="Times New Roman" w:cs="Times New Roman"/>
          <w:i/>
          <w:iCs/>
        </w:rPr>
        <w:t>mean</w:t>
      </w:r>
      <w:r w:rsidRPr="00B032D2">
        <w:rPr>
          <w:rFonts w:ascii="Times New Roman" w:hAnsi="Times New Roman" w:cs="Times New Roman"/>
        </w:rPr>
        <w:t>) 53,26, nilai tengah (</w:t>
      </w:r>
      <w:r w:rsidRPr="00B032D2">
        <w:rPr>
          <w:rFonts w:ascii="Times New Roman" w:hAnsi="Times New Roman" w:cs="Times New Roman"/>
          <w:i/>
          <w:iCs/>
        </w:rPr>
        <w:t>median</w:t>
      </w:r>
      <w:r w:rsidRPr="00B032D2">
        <w:rPr>
          <w:rFonts w:ascii="Times New Roman" w:hAnsi="Times New Roman" w:cs="Times New Roman"/>
        </w:rPr>
        <w:t>) 53, nilai yang sering muncul (</w:t>
      </w:r>
      <w:r w:rsidRPr="00B032D2">
        <w:rPr>
          <w:rFonts w:ascii="Times New Roman" w:hAnsi="Times New Roman" w:cs="Times New Roman"/>
          <w:i/>
          <w:iCs/>
        </w:rPr>
        <w:t>mode</w:t>
      </w:r>
      <w:r w:rsidRPr="00B032D2">
        <w:rPr>
          <w:rFonts w:ascii="Times New Roman" w:hAnsi="Times New Roman" w:cs="Times New Roman"/>
        </w:rPr>
        <w:t>) 52, simpangan baku (</w:t>
      </w:r>
      <w:r w:rsidRPr="00B032D2">
        <w:rPr>
          <w:rFonts w:ascii="Times New Roman" w:hAnsi="Times New Roman" w:cs="Times New Roman"/>
          <w:i/>
          <w:iCs/>
        </w:rPr>
        <w:t xml:space="preserve">standart deviation) </w:t>
      </w:r>
      <w:r w:rsidRPr="00B032D2">
        <w:rPr>
          <w:rFonts w:ascii="Times New Roman" w:hAnsi="Times New Roman" w:cs="Times New Roman"/>
        </w:rPr>
        <w:t>8,276 dan total nilai (</w:t>
      </w:r>
      <w:r w:rsidRPr="00B032D2">
        <w:rPr>
          <w:rFonts w:ascii="Times New Roman" w:hAnsi="Times New Roman" w:cs="Times New Roman"/>
          <w:i/>
          <w:iCs/>
        </w:rPr>
        <w:t>sum</w:t>
      </w:r>
      <w:r w:rsidRPr="00B032D2">
        <w:rPr>
          <w:rFonts w:ascii="Times New Roman" w:hAnsi="Times New Roman" w:cs="Times New Roman"/>
        </w:rPr>
        <w:t>) 7936.</w:t>
      </w:r>
    </w:p>
    <w:p w14:paraId="3720C5FB" w14:textId="77777777" w:rsidR="007039AC" w:rsidRPr="007039AC" w:rsidRDefault="007039AC" w:rsidP="007039AC">
      <w:pPr>
        <w:pStyle w:val="Caption"/>
        <w:spacing w:after="0"/>
        <w:jc w:val="center"/>
        <w:rPr>
          <w:bCs/>
          <w:i w:val="0"/>
          <w:color w:val="auto"/>
          <w:sz w:val="22"/>
          <w:szCs w:val="22"/>
        </w:rPr>
      </w:pPr>
      <w:r w:rsidRPr="007039AC">
        <w:rPr>
          <w:bCs/>
          <w:i w:val="0"/>
          <w:color w:val="auto"/>
          <w:sz w:val="22"/>
          <w:szCs w:val="22"/>
        </w:rPr>
        <w:t xml:space="preserve">Tabel </w:t>
      </w:r>
      <w:r w:rsidRPr="007039AC">
        <w:rPr>
          <w:bCs/>
          <w:i w:val="0"/>
          <w:color w:val="auto"/>
          <w:sz w:val="22"/>
          <w:szCs w:val="22"/>
        </w:rPr>
        <w:fldChar w:fldCharType="begin"/>
      </w:r>
      <w:r w:rsidRPr="007039AC">
        <w:rPr>
          <w:bCs/>
          <w:i w:val="0"/>
          <w:color w:val="auto"/>
          <w:sz w:val="22"/>
          <w:szCs w:val="22"/>
        </w:rPr>
        <w:instrText xml:space="preserve"> SEQ Tabel \* ARABIC </w:instrText>
      </w:r>
      <w:r w:rsidRPr="007039AC">
        <w:rPr>
          <w:bCs/>
          <w:i w:val="0"/>
          <w:color w:val="auto"/>
          <w:sz w:val="22"/>
          <w:szCs w:val="22"/>
        </w:rPr>
        <w:fldChar w:fldCharType="separate"/>
      </w:r>
      <w:r w:rsidRPr="007039AC">
        <w:rPr>
          <w:bCs/>
          <w:i w:val="0"/>
          <w:noProof/>
          <w:color w:val="auto"/>
          <w:sz w:val="22"/>
          <w:szCs w:val="22"/>
        </w:rPr>
        <w:t>4</w:t>
      </w:r>
      <w:r w:rsidRPr="007039AC">
        <w:rPr>
          <w:bCs/>
          <w:i w:val="0"/>
          <w:color w:val="auto"/>
          <w:sz w:val="22"/>
          <w:szCs w:val="22"/>
        </w:rPr>
        <w:fldChar w:fldCharType="end"/>
      </w:r>
      <w:r w:rsidRPr="007039AC">
        <w:rPr>
          <w:bCs/>
          <w:i w:val="0"/>
          <w:color w:val="auto"/>
          <w:sz w:val="22"/>
          <w:szCs w:val="22"/>
        </w:rPr>
        <w:t>. Hasil Data Variabel Y</w:t>
      </w:r>
    </w:p>
    <w:tbl>
      <w:tblPr>
        <w:tblStyle w:val="TableGrid"/>
        <w:tblW w:w="0" w:type="auto"/>
        <w:tblInd w:w="1696" w:type="dxa"/>
        <w:tblLook w:val="04A0" w:firstRow="1" w:lastRow="0" w:firstColumn="1" w:lastColumn="0" w:noHBand="0" w:noVBand="1"/>
      </w:tblPr>
      <w:tblGrid>
        <w:gridCol w:w="2693"/>
        <w:gridCol w:w="2694"/>
      </w:tblGrid>
      <w:tr w:rsidR="007039AC" w:rsidRPr="00B032D2" w14:paraId="6C502158" w14:textId="77777777" w:rsidTr="002E007C">
        <w:tc>
          <w:tcPr>
            <w:tcW w:w="5387" w:type="dxa"/>
            <w:gridSpan w:val="2"/>
          </w:tcPr>
          <w:p w14:paraId="7F57F49D" w14:textId="77777777" w:rsidR="007039AC" w:rsidRPr="00B032D2" w:rsidRDefault="007039AC" w:rsidP="002E007C">
            <w:pPr>
              <w:pStyle w:val="BodyText"/>
              <w:ind w:right="-1"/>
              <w:jc w:val="center"/>
              <w:rPr>
                <w:b/>
                <w:bCs/>
                <w:i/>
                <w:iCs/>
                <w:spacing w:val="-2"/>
                <w:sz w:val="22"/>
                <w:szCs w:val="22"/>
              </w:rPr>
            </w:pPr>
            <w:r w:rsidRPr="00B032D2">
              <w:rPr>
                <w:b/>
                <w:bCs/>
                <w:spacing w:val="-2"/>
                <w:sz w:val="22"/>
                <w:szCs w:val="22"/>
              </w:rPr>
              <w:t xml:space="preserve">Perilaku Konsumtif di TikTok </w:t>
            </w:r>
            <w:r w:rsidRPr="00B032D2">
              <w:rPr>
                <w:b/>
                <w:bCs/>
                <w:i/>
                <w:iCs/>
                <w:spacing w:val="-2"/>
                <w:sz w:val="22"/>
                <w:szCs w:val="22"/>
              </w:rPr>
              <w:t>Shop</w:t>
            </w:r>
          </w:p>
        </w:tc>
      </w:tr>
      <w:tr w:rsidR="007039AC" w:rsidRPr="00B032D2" w14:paraId="4FBCAAC9" w14:textId="77777777" w:rsidTr="002E007C">
        <w:tc>
          <w:tcPr>
            <w:tcW w:w="2693" w:type="dxa"/>
          </w:tcPr>
          <w:p w14:paraId="591C25FA" w14:textId="77777777" w:rsidR="007039AC" w:rsidRPr="00B032D2" w:rsidRDefault="007039AC" w:rsidP="002E007C">
            <w:pPr>
              <w:pStyle w:val="BodyText"/>
              <w:ind w:right="-1"/>
              <w:jc w:val="center"/>
              <w:rPr>
                <w:spacing w:val="-2"/>
                <w:sz w:val="22"/>
                <w:szCs w:val="22"/>
              </w:rPr>
            </w:pPr>
            <w:r w:rsidRPr="00B032D2">
              <w:rPr>
                <w:spacing w:val="-2"/>
                <w:sz w:val="22"/>
                <w:szCs w:val="22"/>
              </w:rPr>
              <w:t>Mean</w:t>
            </w:r>
          </w:p>
        </w:tc>
        <w:tc>
          <w:tcPr>
            <w:tcW w:w="2694" w:type="dxa"/>
          </w:tcPr>
          <w:p w14:paraId="27E9CF26" w14:textId="77777777" w:rsidR="007039AC" w:rsidRPr="00B032D2" w:rsidRDefault="007039AC" w:rsidP="002E007C">
            <w:pPr>
              <w:pStyle w:val="BodyText"/>
              <w:ind w:right="-1"/>
              <w:jc w:val="center"/>
              <w:rPr>
                <w:spacing w:val="-2"/>
                <w:sz w:val="22"/>
                <w:szCs w:val="22"/>
              </w:rPr>
            </w:pPr>
            <w:r w:rsidRPr="00B032D2">
              <w:rPr>
                <w:spacing w:val="-2"/>
                <w:sz w:val="22"/>
                <w:szCs w:val="22"/>
              </w:rPr>
              <w:t>53,26</w:t>
            </w:r>
          </w:p>
        </w:tc>
      </w:tr>
      <w:tr w:rsidR="007039AC" w:rsidRPr="00B032D2" w14:paraId="4DCDD717" w14:textId="77777777" w:rsidTr="002E007C">
        <w:tc>
          <w:tcPr>
            <w:tcW w:w="2693" w:type="dxa"/>
          </w:tcPr>
          <w:p w14:paraId="13F0D3E3" w14:textId="77777777" w:rsidR="007039AC" w:rsidRPr="00B032D2" w:rsidRDefault="007039AC" w:rsidP="002E007C">
            <w:pPr>
              <w:pStyle w:val="BodyText"/>
              <w:ind w:right="-1"/>
              <w:jc w:val="center"/>
              <w:rPr>
                <w:spacing w:val="-2"/>
                <w:sz w:val="22"/>
                <w:szCs w:val="22"/>
              </w:rPr>
            </w:pPr>
            <w:r w:rsidRPr="00B032D2">
              <w:rPr>
                <w:spacing w:val="-2"/>
                <w:sz w:val="22"/>
                <w:szCs w:val="22"/>
              </w:rPr>
              <w:t>Median</w:t>
            </w:r>
          </w:p>
        </w:tc>
        <w:tc>
          <w:tcPr>
            <w:tcW w:w="2694" w:type="dxa"/>
          </w:tcPr>
          <w:p w14:paraId="18FD7067" w14:textId="77777777" w:rsidR="007039AC" w:rsidRPr="00B032D2" w:rsidRDefault="007039AC" w:rsidP="002E007C">
            <w:pPr>
              <w:pStyle w:val="BodyText"/>
              <w:ind w:right="-1"/>
              <w:jc w:val="center"/>
              <w:rPr>
                <w:spacing w:val="-2"/>
                <w:sz w:val="22"/>
                <w:szCs w:val="22"/>
              </w:rPr>
            </w:pPr>
            <w:r w:rsidRPr="00B032D2">
              <w:rPr>
                <w:spacing w:val="-5"/>
                <w:sz w:val="22"/>
                <w:szCs w:val="22"/>
              </w:rPr>
              <w:t>53</w:t>
            </w:r>
          </w:p>
        </w:tc>
      </w:tr>
      <w:tr w:rsidR="007039AC" w:rsidRPr="00B032D2" w14:paraId="6F65CD80" w14:textId="77777777" w:rsidTr="002E007C">
        <w:tc>
          <w:tcPr>
            <w:tcW w:w="2693" w:type="dxa"/>
          </w:tcPr>
          <w:p w14:paraId="6CC1659E" w14:textId="77777777" w:rsidR="007039AC" w:rsidRPr="00B032D2" w:rsidRDefault="007039AC" w:rsidP="002E007C">
            <w:pPr>
              <w:pStyle w:val="BodyText"/>
              <w:ind w:right="-1"/>
              <w:jc w:val="center"/>
              <w:rPr>
                <w:spacing w:val="-2"/>
                <w:sz w:val="22"/>
                <w:szCs w:val="22"/>
              </w:rPr>
            </w:pPr>
            <w:r w:rsidRPr="00B032D2">
              <w:rPr>
                <w:spacing w:val="-2"/>
                <w:sz w:val="22"/>
                <w:szCs w:val="22"/>
              </w:rPr>
              <w:t>Mode</w:t>
            </w:r>
          </w:p>
        </w:tc>
        <w:tc>
          <w:tcPr>
            <w:tcW w:w="2694" w:type="dxa"/>
          </w:tcPr>
          <w:p w14:paraId="52645D8D" w14:textId="77777777" w:rsidR="007039AC" w:rsidRPr="00B032D2" w:rsidRDefault="007039AC" w:rsidP="002E007C">
            <w:pPr>
              <w:pStyle w:val="BodyText"/>
              <w:ind w:right="-1"/>
              <w:jc w:val="center"/>
              <w:rPr>
                <w:spacing w:val="-2"/>
                <w:sz w:val="22"/>
                <w:szCs w:val="22"/>
              </w:rPr>
            </w:pPr>
            <w:r w:rsidRPr="00B032D2">
              <w:rPr>
                <w:spacing w:val="-5"/>
                <w:sz w:val="22"/>
                <w:szCs w:val="22"/>
              </w:rPr>
              <w:t>52</w:t>
            </w:r>
          </w:p>
        </w:tc>
      </w:tr>
      <w:tr w:rsidR="007039AC" w:rsidRPr="00B032D2" w14:paraId="7D160975" w14:textId="77777777" w:rsidTr="002E007C">
        <w:tc>
          <w:tcPr>
            <w:tcW w:w="2693" w:type="dxa"/>
          </w:tcPr>
          <w:p w14:paraId="2F899B31" w14:textId="77777777" w:rsidR="007039AC" w:rsidRPr="00B032D2" w:rsidRDefault="007039AC" w:rsidP="002E007C">
            <w:pPr>
              <w:pStyle w:val="BodyText"/>
              <w:ind w:right="-1"/>
              <w:jc w:val="center"/>
              <w:rPr>
                <w:spacing w:val="-2"/>
                <w:sz w:val="22"/>
                <w:szCs w:val="22"/>
              </w:rPr>
            </w:pPr>
            <w:r w:rsidRPr="00B032D2">
              <w:rPr>
                <w:spacing w:val="-2"/>
                <w:sz w:val="22"/>
                <w:szCs w:val="22"/>
              </w:rPr>
              <w:t>Standart Deviation</w:t>
            </w:r>
          </w:p>
        </w:tc>
        <w:tc>
          <w:tcPr>
            <w:tcW w:w="2694" w:type="dxa"/>
          </w:tcPr>
          <w:p w14:paraId="4D136BA9" w14:textId="77777777" w:rsidR="007039AC" w:rsidRPr="00B032D2" w:rsidRDefault="007039AC" w:rsidP="002E007C">
            <w:pPr>
              <w:pStyle w:val="BodyText"/>
              <w:ind w:right="-1"/>
              <w:jc w:val="center"/>
              <w:rPr>
                <w:spacing w:val="-2"/>
                <w:sz w:val="22"/>
                <w:szCs w:val="22"/>
              </w:rPr>
            </w:pPr>
            <w:r w:rsidRPr="00B032D2">
              <w:rPr>
                <w:spacing w:val="-2"/>
                <w:sz w:val="22"/>
                <w:szCs w:val="22"/>
              </w:rPr>
              <w:t>8,276</w:t>
            </w:r>
          </w:p>
        </w:tc>
      </w:tr>
      <w:tr w:rsidR="007039AC" w:rsidRPr="00B032D2" w14:paraId="6C99A123" w14:textId="77777777" w:rsidTr="002E007C">
        <w:tc>
          <w:tcPr>
            <w:tcW w:w="2693" w:type="dxa"/>
          </w:tcPr>
          <w:p w14:paraId="5175D041" w14:textId="77777777" w:rsidR="007039AC" w:rsidRPr="00B032D2" w:rsidRDefault="007039AC" w:rsidP="002E007C">
            <w:pPr>
              <w:pStyle w:val="BodyText"/>
              <w:ind w:right="-1"/>
              <w:jc w:val="center"/>
              <w:rPr>
                <w:spacing w:val="-2"/>
                <w:sz w:val="22"/>
                <w:szCs w:val="22"/>
              </w:rPr>
            </w:pPr>
            <w:r w:rsidRPr="00B032D2">
              <w:rPr>
                <w:spacing w:val="-2"/>
                <w:sz w:val="22"/>
                <w:szCs w:val="22"/>
              </w:rPr>
              <w:t>Varians</w:t>
            </w:r>
          </w:p>
        </w:tc>
        <w:tc>
          <w:tcPr>
            <w:tcW w:w="2694" w:type="dxa"/>
          </w:tcPr>
          <w:p w14:paraId="2FC3261B" w14:textId="77777777" w:rsidR="007039AC" w:rsidRPr="00B032D2" w:rsidRDefault="007039AC" w:rsidP="002E007C">
            <w:pPr>
              <w:pStyle w:val="BodyText"/>
              <w:ind w:right="-1"/>
              <w:jc w:val="center"/>
              <w:rPr>
                <w:spacing w:val="-2"/>
                <w:sz w:val="22"/>
                <w:szCs w:val="22"/>
              </w:rPr>
            </w:pPr>
            <w:r w:rsidRPr="00B032D2">
              <w:rPr>
                <w:spacing w:val="-2"/>
                <w:sz w:val="22"/>
                <w:szCs w:val="22"/>
              </w:rPr>
              <w:t>68,50</w:t>
            </w:r>
          </w:p>
        </w:tc>
      </w:tr>
      <w:tr w:rsidR="007039AC" w:rsidRPr="00B032D2" w14:paraId="34BAEBA1" w14:textId="77777777" w:rsidTr="002E007C">
        <w:tc>
          <w:tcPr>
            <w:tcW w:w="2693" w:type="dxa"/>
          </w:tcPr>
          <w:p w14:paraId="5CC7B8EB" w14:textId="77777777" w:rsidR="007039AC" w:rsidRPr="00B032D2" w:rsidRDefault="007039AC" w:rsidP="002E007C">
            <w:pPr>
              <w:pStyle w:val="BodyText"/>
              <w:ind w:right="-1"/>
              <w:jc w:val="center"/>
              <w:rPr>
                <w:spacing w:val="-2"/>
                <w:sz w:val="22"/>
                <w:szCs w:val="22"/>
              </w:rPr>
            </w:pPr>
            <w:r w:rsidRPr="00B032D2">
              <w:rPr>
                <w:spacing w:val="-2"/>
                <w:sz w:val="22"/>
                <w:szCs w:val="22"/>
              </w:rPr>
              <w:t>Range</w:t>
            </w:r>
          </w:p>
        </w:tc>
        <w:tc>
          <w:tcPr>
            <w:tcW w:w="2694" w:type="dxa"/>
          </w:tcPr>
          <w:p w14:paraId="750DFD4A" w14:textId="77777777" w:rsidR="007039AC" w:rsidRPr="00B032D2" w:rsidRDefault="007039AC" w:rsidP="002E007C">
            <w:pPr>
              <w:pStyle w:val="BodyText"/>
              <w:ind w:right="-1"/>
              <w:jc w:val="center"/>
              <w:rPr>
                <w:spacing w:val="-2"/>
                <w:sz w:val="22"/>
                <w:szCs w:val="22"/>
              </w:rPr>
            </w:pPr>
            <w:r w:rsidRPr="00B032D2">
              <w:rPr>
                <w:spacing w:val="-5"/>
                <w:sz w:val="22"/>
                <w:szCs w:val="22"/>
              </w:rPr>
              <w:t>44</w:t>
            </w:r>
          </w:p>
        </w:tc>
      </w:tr>
      <w:tr w:rsidR="007039AC" w:rsidRPr="00B032D2" w14:paraId="6832B875" w14:textId="77777777" w:rsidTr="002E007C">
        <w:tc>
          <w:tcPr>
            <w:tcW w:w="2693" w:type="dxa"/>
          </w:tcPr>
          <w:p w14:paraId="01EE6120" w14:textId="77777777" w:rsidR="007039AC" w:rsidRPr="00B032D2" w:rsidRDefault="007039AC" w:rsidP="002E007C">
            <w:pPr>
              <w:pStyle w:val="BodyText"/>
              <w:ind w:right="-1"/>
              <w:jc w:val="center"/>
              <w:rPr>
                <w:spacing w:val="-2"/>
                <w:sz w:val="22"/>
                <w:szCs w:val="22"/>
              </w:rPr>
            </w:pPr>
            <w:r w:rsidRPr="00B032D2">
              <w:rPr>
                <w:spacing w:val="-2"/>
                <w:sz w:val="22"/>
                <w:szCs w:val="22"/>
              </w:rPr>
              <w:t>Minimum</w:t>
            </w:r>
          </w:p>
        </w:tc>
        <w:tc>
          <w:tcPr>
            <w:tcW w:w="2694" w:type="dxa"/>
          </w:tcPr>
          <w:p w14:paraId="3110AFBD" w14:textId="77777777" w:rsidR="007039AC" w:rsidRPr="00B032D2" w:rsidRDefault="007039AC" w:rsidP="002E007C">
            <w:pPr>
              <w:pStyle w:val="BodyText"/>
              <w:ind w:right="-1"/>
              <w:jc w:val="center"/>
              <w:rPr>
                <w:spacing w:val="-2"/>
                <w:sz w:val="22"/>
                <w:szCs w:val="22"/>
              </w:rPr>
            </w:pPr>
            <w:r w:rsidRPr="00B032D2">
              <w:rPr>
                <w:spacing w:val="-5"/>
                <w:sz w:val="22"/>
                <w:szCs w:val="22"/>
              </w:rPr>
              <w:t>32</w:t>
            </w:r>
          </w:p>
        </w:tc>
      </w:tr>
      <w:tr w:rsidR="007039AC" w:rsidRPr="00B032D2" w14:paraId="63B2829F" w14:textId="77777777" w:rsidTr="002E007C">
        <w:tc>
          <w:tcPr>
            <w:tcW w:w="2693" w:type="dxa"/>
          </w:tcPr>
          <w:p w14:paraId="7CDB4654" w14:textId="77777777" w:rsidR="007039AC" w:rsidRPr="00B032D2" w:rsidRDefault="007039AC" w:rsidP="002E007C">
            <w:pPr>
              <w:pStyle w:val="BodyText"/>
              <w:ind w:right="-1"/>
              <w:jc w:val="center"/>
              <w:rPr>
                <w:spacing w:val="-2"/>
                <w:sz w:val="22"/>
                <w:szCs w:val="22"/>
              </w:rPr>
            </w:pPr>
            <w:r w:rsidRPr="00B032D2">
              <w:rPr>
                <w:spacing w:val="-2"/>
                <w:sz w:val="22"/>
                <w:szCs w:val="22"/>
              </w:rPr>
              <w:t>Maximum</w:t>
            </w:r>
          </w:p>
        </w:tc>
        <w:tc>
          <w:tcPr>
            <w:tcW w:w="2694" w:type="dxa"/>
          </w:tcPr>
          <w:p w14:paraId="0325FEF4" w14:textId="77777777" w:rsidR="007039AC" w:rsidRPr="00B032D2" w:rsidRDefault="007039AC" w:rsidP="002E007C">
            <w:pPr>
              <w:pStyle w:val="BodyText"/>
              <w:ind w:right="-1"/>
              <w:jc w:val="center"/>
              <w:rPr>
                <w:spacing w:val="-2"/>
                <w:sz w:val="22"/>
                <w:szCs w:val="22"/>
              </w:rPr>
            </w:pPr>
            <w:r w:rsidRPr="00B032D2">
              <w:rPr>
                <w:spacing w:val="-5"/>
                <w:sz w:val="22"/>
                <w:szCs w:val="22"/>
              </w:rPr>
              <w:t>76</w:t>
            </w:r>
          </w:p>
        </w:tc>
      </w:tr>
      <w:tr w:rsidR="007039AC" w:rsidRPr="00B032D2" w14:paraId="3CEE8235" w14:textId="77777777" w:rsidTr="002E007C">
        <w:tc>
          <w:tcPr>
            <w:tcW w:w="2693" w:type="dxa"/>
          </w:tcPr>
          <w:p w14:paraId="5249FF81" w14:textId="77777777" w:rsidR="007039AC" w:rsidRPr="00B032D2" w:rsidRDefault="007039AC" w:rsidP="002E007C">
            <w:pPr>
              <w:pStyle w:val="BodyText"/>
              <w:ind w:right="-1"/>
              <w:jc w:val="center"/>
              <w:rPr>
                <w:spacing w:val="-2"/>
                <w:sz w:val="22"/>
                <w:szCs w:val="22"/>
              </w:rPr>
            </w:pPr>
            <w:r w:rsidRPr="00B032D2">
              <w:rPr>
                <w:spacing w:val="-2"/>
                <w:sz w:val="22"/>
                <w:szCs w:val="22"/>
              </w:rPr>
              <w:t>Sum</w:t>
            </w:r>
          </w:p>
        </w:tc>
        <w:tc>
          <w:tcPr>
            <w:tcW w:w="2694" w:type="dxa"/>
          </w:tcPr>
          <w:p w14:paraId="7BDBDE5D" w14:textId="77777777" w:rsidR="007039AC" w:rsidRPr="00B032D2" w:rsidRDefault="007039AC" w:rsidP="002E007C">
            <w:pPr>
              <w:pStyle w:val="BodyText"/>
              <w:ind w:right="-1"/>
              <w:jc w:val="center"/>
              <w:rPr>
                <w:spacing w:val="-2"/>
                <w:sz w:val="22"/>
                <w:szCs w:val="22"/>
              </w:rPr>
            </w:pPr>
            <w:r w:rsidRPr="00B032D2">
              <w:rPr>
                <w:spacing w:val="-4"/>
                <w:sz w:val="22"/>
                <w:szCs w:val="22"/>
              </w:rPr>
              <w:t>7936</w:t>
            </w:r>
          </w:p>
        </w:tc>
      </w:tr>
    </w:tbl>
    <w:p w14:paraId="2505FECD" w14:textId="77777777" w:rsidR="007039AC" w:rsidRPr="00B032D2" w:rsidRDefault="007039AC" w:rsidP="007039AC">
      <w:pPr>
        <w:spacing w:after="0" w:line="240" w:lineRule="auto"/>
        <w:jc w:val="center"/>
        <w:rPr>
          <w:rFonts w:ascii="Times New Roman" w:hAnsi="Times New Roman" w:cs="Times New Roman"/>
        </w:rPr>
      </w:pPr>
      <w:r w:rsidRPr="00B032D2">
        <w:rPr>
          <w:rFonts w:ascii="Times New Roman" w:hAnsi="Times New Roman" w:cs="Times New Roman"/>
        </w:rPr>
        <w:t>Sumber: olah data SPSS versi 31 (2025)</w:t>
      </w:r>
    </w:p>
    <w:p w14:paraId="720CC640" w14:textId="77777777" w:rsidR="007039AC" w:rsidRPr="00B032D2" w:rsidRDefault="007039AC" w:rsidP="007039AC">
      <w:pPr>
        <w:spacing w:after="0" w:line="240" w:lineRule="auto"/>
        <w:rPr>
          <w:rFonts w:ascii="Times New Roman" w:hAnsi="Times New Roman" w:cs="Times New Roman"/>
          <w:b/>
          <w:bCs/>
          <w:i/>
          <w:iCs/>
        </w:rPr>
      </w:pPr>
      <w:r w:rsidRPr="00B032D2">
        <w:rPr>
          <w:rFonts w:ascii="Times New Roman" w:hAnsi="Times New Roman" w:cs="Times New Roman"/>
          <w:b/>
          <w:bCs/>
          <w:i/>
          <w:iCs/>
        </w:rPr>
        <w:t>Data Variabel X (Online Customer Review Produk Kosmetik Rias Wajah Dekoratif)</w:t>
      </w:r>
    </w:p>
    <w:p w14:paraId="6F1E85E6" w14:textId="77777777" w:rsidR="007039AC" w:rsidRPr="00B032D2" w:rsidRDefault="007039AC" w:rsidP="007039AC">
      <w:pPr>
        <w:spacing w:after="0" w:line="240" w:lineRule="auto"/>
        <w:ind w:firstLine="567"/>
        <w:jc w:val="both"/>
        <w:rPr>
          <w:rFonts w:ascii="Times New Roman" w:hAnsi="Times New Roman" w:cs="Times New Roman"/>
        </w:rPr>
      </w:pPr>
      <w:r w:rsidRPr="00B032D2">
        <w:rPr>
          <w:rFonts w:ascii="Times New Roman" w:hAnsi="Times New Roman" w:cs="Times New Roman"/>
        </w:rPr>
        <w:t xml:space="preserve">Berdasarkan penyebaran kuesioner yang sudah dilakukan pada variabel </w:t>
      </w:r>
      <w:r w:rsidRPr="00B032D2">
        <w:rPr>
          <w:rFonts w:ascii="Times New Roman" w:hAnsi="Times New Roman" w:cs="Times New Roman"/>
          <w:i/>
          <w:iCs/>
        </w:rPr>
        <w:t xml:space="preserve">Online Customer Review </w:t>
      </w:r>
      <w:r w:rsidRPr="00B032D2">
        <w:rPr>
          <w:rFonts w:ascii="Times New Roman" w:hAnsi="Times New Roman" w:cs="Times New Roman"/>
        </w:rPr>
        <w:t>Produk Kosmetik Rias Wajah Dekoratif (X) yang terdiri dari 29 pernyataan, dihasilkan nilai terendah (</w:t>
      </w:r>
      <w:r w:rsidRPr="00B032D2">
        <w:rPr>
          <w:rFonts w:ascii="Times New Roman" w:hAnsi="Times New Roman" w:cs="Times New Roman"/>
          <w:i/>
          <w:iCs/>
        </w:rPr>
        <w:t>min</w:t>
      </w:r>
      <w:r w:rsidRPr="00B032D2">
        <w:rPr>
          <w:rFonts w:ascii="Times New Roman" w:hAnsi="Times New Roman" w:cs="Times New Roman"/>
        </w:rPr>
        <w:t>) 68, nilai terbesar (</w:t>
      </w:r>
      <w:r w:rsidRPr="00B032D2">
        <w:rPr>
          <w:rFonts w:ascii="Times New Roman" w:hAnsi="Times New Roman" w:cs="Times New Roman"/>
          <w:i/>
          <w:iCs/>
        </w:rPr>
        <w:t>max</w:t>
      </w:r>
      <w:r w:rsidRPr="00B032D2">
        <w:rPr>
          <w:rFonts w:ascii="Times New Roman" w:hAnsi="Times New Roman" w:cs="Times New Roman"/>
        </w:rPr>
        <w:t>) 145, dengan skor rata-rata (</w:t>
      </w:r>
      <w:r w:rsidRPr="00B032D2">
        <w:rPr>
          <w:rFonts w:ascii="Times New Roman" w:hAnsi="Times New Roman" w:cs="Times New Roman"/>
          <w:i/>
          <w:iCs/>
        </w:rPr>
        <w:t>mean</w:t>
      </w:r>
      <w:r w:rsidRPr="00B032D2">
        <w:rPr>
          <w:rFonts w:ascii="Times New Roman" w:hAnsi="Times New Roman" w:cs="Times New Roman"/>
        </w:rPr>
        <w:t>) 177,71, nilai tengah (</w:t>
      </w:r>
      <w:r w:rsidRPr="00B032D2">
        <w:rPr>
          <w:rFonts w:ascii="Times New Roman" w:hAnsi="Times New Roman" w:cs="Times New Roman"/>
          <w:i/>
          <w:iCs/>
        </w:rPr>
        <w:t>median</w:t>
      </w:r>
      <w:r w:rsidRPr="00B032D2">
        <w:rPr>
          <w:rFonts w:ascii="Times New Roman" w:hAnsi="Times New Roman" w:cs="Times New Roman"/>
        </w:rPr>
        <w:t>) 117, nilai yang sering muncul (</w:t>
      </w:r>
      <w:r w:rsidRPr="00B032D2">
        <w:rPr>
          <w:rFonts w:ascii="Times New Roman" w:hAnsi="Times New Roman" w:cs="Times New Roman"/>
          <w:i/>
          <w:iCs/>
        </w:rPr>
        <w:t>mode</w:t>
      </w:r>
      <w:r w:rsidRPr="00B032D2">
        <w:rPr>
          <w:rFonts w:ascii="Times New Roman" w:hAnsi="Times New Roman" w:cs="Times New Roman"/>
        </w:rPr>
        <w:t>) 117, simpangan baku (</w:t>
      </w:r>
      <w:r w:rsidRPr="00B032D2">
        <w:rPr>
          <w:rFonts w:ascii="Times New Roman" w:hAnsi="Times New Roman" w:cs="Times New Roman"/>
          <w:i/>
          <w:iCs/>
        </w:rPr>
        <w:t xml:space="preserve">standart deviation) </w:t>
      </w:r>
      <w:r w:rsidRPr="00B032D2">
        <w:rPr>
          <w:rFonts w:ascii="Times New Roman" w:hAnsi="Times New Roman" w:cs="Times New Roman"/>
        </w:rPr>
        <w:t>11,27 dan total nilai (</w:t>
      </w:r>
      <w:r w:rsidRPr="00B032D2">
        <w:rPr>
          <w:rFonts w:ascii="Times New Roman" w:hAnsi="Times New Roman" w:cs="Times New Roman"/>
          <w:i/>
          <w:iCs/>
        </w:rPr>
        <w:t>sum</w:t>
      </w:r>
      <w:r w:rsidRPr="00B032D2">
        <w:rPr>
          <w:rFonts w:ascii="Times New Roman" w:hAnsi="Times New Roman" w:cs="Times New Roman"/>
        </w:rPr>
        <w:t>) 17540.</w:t>
      </w:r>
    </w:p>
    <w:p w14:paraId="0D82A698" w14:textId="77777777" w:rsidR="007039AC" w:rsidRPr="007039AC" w:rsidRDefault="007039AC" w:rsidP="007039AC">
      <w:pPr>
        <w:pStyle w:val="Caption"/>
        <w:spacing w:after="0"/>
        <w:jc w:val="center"/>
        <w:rPr>
          <w:bCs/>
          <w:i w:val="0"/>
          <w:color w:val="auto"/>
          <w:sz w:val="22"/>
          <w:szCs w:val="22"/>
        </w:rPr>
      </w:pPr>
      <w:r w:rsidRPr="007039AC">
        <w:rPr>
          <w:bCs/>
          <w:i w:val="0"/>
          <w:color w:val="auto"/>
          <w:sz w:val="22"/>
          <w:szCs w:val="22"/>
        </w:rPr>
        <w:t xml:space="preserve">Tabel </w:t>
      </w:r>
      <w:r w:rsidRPr="007039AC">
        <w:rPr>
          <w:bCs/>
          <w:i w:val="0"/>
          <w:color w:val="auto"/>
          <w:sz w:val="22"/>
          <w:szCs w:val="22"/>
        </w:rPr>
        <w:fldChar w:fldCharType="begin"/>
      </w:r>
      <w:r w:rsidRPr="007039AC">
        <w:rPr>
          <w:bCs/>
          <w:i w:val="0"/>
          <w:color w:val="auto"/>
          <w:sz w:val="22"/>
          <w:szCs w:val="22"/>
        </w:rPr>
        <w:instrText xml:space="preserve"> SEQ Tabel \* ARABIC </w:instrText>
      </w:r>
      <w:r w:rsidRPr="007039AC">
        <w:rPr>
          <w:bCs/>
          <w:i w:val="0"/>
          <w:color w:val="auto"/>
          <w:sz w:val="22"/>
          <w:szCs w:val="22"/>
        </w:rPr>
        <w:fldChar w:fldCharType="separate"/>
      </w:r>
      <w:r w:rsidRPr="007039AC">
        <w:rPr>
          <w:bCs/>
          <w:i w:val="0"/>
          <w:noProof/>
          <w:color w:val="auto"/>
          <w:sz w:val="22"/>
          <w:szCs w:val="22"/>
        </w:rPr>
        <w:t>5</w:t>
      </w:r>
      <w:r w:rsidRPr="007039AC">
        <w:rPr>
          <w:bCs/>
          <w:i w:val="0"/>
          <w:color w:val="auto"/>
          <w:sz w:val="22"/>
          <w:szCs w:val="22"/>
        </w:rPr>
        <w:fldChar w:fldCharType="end"/>
      </w:r>
      <w:r w:rsidRPr="007039AC">
        <w:rPr>
          <w:bCs/>
          <w:i w:val="0"/>
          <w:color w:val="auto"/>
          <w:sz w:val="22"/>
          <w:szCs w:val="22"/>
        </w:rPr>
        <w:t>. Hasil Data Variabel X</w:t>
      </w:r>
    </w:p>
    <w:tbl>
      <w:tblPr>
        <w:tblStyle w:val="TableGrid"/>
        <w:tblW w:w="0" w:type="auto"/>
        <w:tblInd w:w="1696" w:type="dxa"/>
        <w:tblLook w:val="04A0" w:firstRow="1" w:lastRow="0" w:firstColumn="1" w:lastColumn="0" w:noHBand="0" w:noVBand="1"/>
      </w:tblPr>
      <w:tblGrid>
        <w:gridCol w:w="2693"/>
        <w:gridCol w:w="2694"/>
      </w:tblGrid>
      <w:tr w:rsidR="007039AC" w:rsidRPr="00B032D2" w14:paraId="27DE5F99" w14:textId="77777777" w:rsidTr="002E007C">
        <w:tc>
          <w:tcPr>
            <w:tcW w:w="5387" w:type="dxa"/>
            <w:gridSpan w:val="2"/>
          </w:tcPr>
          <w:p w14:paraId="683DD9EE" w14:textId="77777777" w:rsidR="007039AC" w:rsidRPr="00B032D2" w:rsidRDefault="007039AC" w:rsidP="002E007C">
            <w:pPr>
              <w:pStyle w:val="BodyText"/>
              <w:ind w:right="-1"/>
              <w:jc w:val="center"/>
              <w:rPr>
                <w:spacing w:val="-2"/>
                <w:sz w:val="22"/>
                <w:szCs w:val="22"/>
              </w:rPr>
            </w:pPr>
            <w:r w:rsidRPr="00B032D2">
              <w:rPr>
                <w:i/>
                <w:iCs/>
                <w:spacing w:val="-2"/>
                <w:sz w:val="22"/>
                <w:szCs w:val="22"/>
              </w:rPr>
              <w:t xml:space="preserve">Online Customer Review </w:t>
            </w:r>
            <w:r w:rsidRPr="00B032D2">
              <w:rPr>
                <w:spacing w:val="-2"/>
                <w:sz w:val="22"/>
                <w:szCs w:val="22"/>
              </w:rPr>
              <w:t>Produk Kosmetik Rias Wajah Dekoratif</w:t>
            </w:r>
          </w:p>
        </w:tc>
      </w:tr>
      <w:tr w:rsidR="007039AC" w:rsidRPr="00B032D2" w14:paraId="1ECA7324" w14:textId="77777777" w:rsidTr="002E007C">
        <w:tc>
          <w:tcPr>
            <w:tcW w:w="2693" w:type="dxa"/>
          </w:tcPr>
          <w:p w14:paraId="190625C9" w14:textId="77777777" w:rsidR="007039AC" w:rsidRPr="00B032D2" w:rsidRDefault="007039AC" w:rsidP="002E007C">
            <w:pPr>
              <w:pStyle w:val="BodyText"/>
              <w:ind w:right="-1"/>
              <w:jc w:val="center"/>
              <w:rPr>
                <w:spacing w:val="-2"/>
                <w:sz w:val="22"/>
                <w:szCs w:val="22"/>
              </w:rPr>
            </w:pPr>
            <w:r w:rsidRPr="00B032D2">
              <w:rPr>
                <w:spacing w:val="-2"/>
                <w:sz w:val="22"/>
                <w:szCs w:val="22"/>
              </w:rPr>
              <w:t>Mean</w:t>
            </w:r>
          </w:p>
        </w:tc>
        <w:tc>
          <w:tcPr>
            <w:tcW w:w="2694" w:type="dxa"/>
          </w:tcPr>
          <w:p w14:paraId="1BE44226" w14:textId="77777777" w:rsidR="007039AC" w:rsidRPr="00B032D2" w:rsidRDefault="007039AC" w:rsidP="002E007C">
            <w:pPr>
              <w:pStyle w:val="BodyText"/>
              <w:ind w:right="-1"/>
              <w:jc w:val="center"/>
              <w:rPr>
                <w:spacing w:val="-2"/>
                <w:sz w:val="22"/>
                <w:szCs w:val="22"/>
              </w:rPr>
            </w:pPr>
            <w:r w:rsidRPr="00B032D2">
              <w:rPr>
                <w:spacing w:val="-2"/>
                <w:sz w:val="22"/>
                <w:szCs w:val="22"/>
              </w:rPr>
              <w:t>177,71</w:t>
            </w:r>
          </w:p>
        </w:tc>
      </w:tr>
      <w:tr w:rsidR="007039AC" w:rsidRPr="00B032D2" w14:paraId="5CE85DBD" w14:textId="77777777" w:rsidTr="002E007C">
        <w:tc>
          <w:tcPr>
            <w:tcW w:w="2693" w:type="dxa"/>
          </w:tcPr>
          <w:p w14:paraId="57AFDC8E" w14:textId="77777777" w:rsidR="007039AC" w:rsidRPr="00B032D2" w:rsidRDefault="007039AC" w:rsidP="002E007C">
            <w:pPr>
              <w:pStyle w:val="BodyText"/>
              <w:ind w:right="-1"/>
              <w:jc w:val="center"/>
              <w:rPr>
                <w:spacing w:val="-2"/>
                <w:sz w:val="22"/>
                <w:szCs w:val="22"/>
              </w:rPr>
            </w:pPr>
            <w:r w:rsidRPr="00B032D2">
              <w:rPr>
                <w:spacing w:val="-2"/>
                <w:sz w:val="22"/>
                <w:szCs w:val="22"/>
              </w:rPr>
              <w:t>Median</w:t>
            </w:r>
          </w:p>
        </w:tc>
        <w:tc>
          <w:tcPr>
            <w:tcW w:w="2694" w:type="dxa"/>
          </w:tcPr>
          <w:p w14:paraId="10AD216F" w14:textId="77777777" w:rsidR="007039AC" w:rsidRPr="00B032D2" w:rsidRDefault="007039AC" w:rsidP="002E007C">
            <w:pPr>
              <w:pStyle w:val="BodyText"/>
              <w:ind w:right="-1"/>
              <w:jc w:val="center"/>
              <w:rPr>
                <w:spacing w:val="-2"/>
                <w:sz w:val="22"/>
                <w:szCs w:val="22"/>
              </w:rPr>
            </w:pPr>
            <w:r w:rsidRPr="00B032D2">
              <w:rPr>
                <w:spacing w:val="-5"/>
                <w:sz w:val="22"/>
                <w:szCs w:val="22"/>
              </w:rPr>
              <w:t>117</w:t>
            </w:r>
          </w:p>
        </w:tc>
      </w:tr>
      <w:tr w:rsidR="007039AC" w:rsidRPr="00B032D2" w14:paraId="63E3BF35" w14:textId="77777777" w:rsidTr="002E007C">
        <w:tc>
          <w:tcPr>
            <w:tcW w:w="2693" w:type="dxa"/>
          </w:tcPr>
          <w:p w14:paraId="59610143" w14:textId="77777777" w:rsidR="007039AC" w:rsidRPr="00B032D2" w:rsidRDefault="007039AC" w:rsidP="002E007C">
            <w:pPr>
              <w:pStyle w:val="BodyText"/>
              <w:ind w:right="-1"/>
              <w:jc w:val="center"/>
              <w:rPr>
                <w:spacing w:val="-2"/>
                <w:sz w:val="22"/>
                <w:szCs w:val="22"/>
              </w:rPr>
            </w:pPr>
            <w:r w:rsidRPr="00B032D2">
              <w:rPr>
                <w:spacing w:val="-2"/>
                <w:sz w:val="22"/>
                <w:szCs w:val="22"/>
              </w:rPr>
              <w:t>Mode</w:t>
            </w:r>
          </w:p>
        </w:tc>
        <w:tc>
          <w:tcPr>
            <w:tcW w:w="2694" w:type="dxa"/>
          </w:tcPr>
          <w:p w14:paraId="797A4CDD" w14:textId="77777777" w:rsidR="007039AC" w:rsidRPr="00B032D2" w:rsidRDefault="007039AC" w:rsidP="002E007C">
            <w:pPr>
              <w:pStyle w:val="BodyText"/>
              <w:ind w:right="-1"/>
              <w:jc w:val="center"/>
              <w:rPr>
                <w:spacing w:val="-2"/>
                <w:sz w:val="22"/>
                <w:szCs w:val="22"/>
              </w:rPr>
            </w:pPr>
            <w:r w:rsidRPr="00B032D2">
              <w:rPr>
                <w:spacing w:val="-5"/>
                <w:sz w:val="22"/>
                <w:szCs w:val="22"/>
              </w:rPr>
              <w:t>117</w:t>
            </w:r>
          </w:p>
        </w:tc>
      </w:tr>
      <w:tr w:rsidR="007039AC" w:rsidRPr="00B032D2" w14:paraId="70AD1898" w14:textId="77777777" w:rsidTr="002E007C">
        <w:tc>
          <w:tcPr>
            <w:tcW w:w="2693" w:type="dxa"/>
          </w:tcPr>
          <w:p w14:paraId="332B3716" w14:textId="77777777" w:rsidR="007039AC" w:rsidRPr="00B032D2" w:rsidRDefault="007039AC" w:rsidP="002E007C">
            <w:pPr>
              <w:pStyle w:val="BodyText"/>
              <w:ind w:right="-1"/>
              <w:jc w:val="center"/>
              <w:rPr>
                <w:spacing w:val="-2"/>
                <w:sz w:val="22"/>
                <w:szCs w:val="22"/>
              </w:rPr>
            </w:pPr>
            <w:r w:rsidRPr="00B032D2">
              <w:rPr>
                <w:spacing w:val="-2"/>
                <w:sz w:val="22"/>
                <w:szCs w:val="22"/>
              </w:rPr>
              <w:t>Standart Deviation</w:t>
            </w:r>
          </w:p>
        </w:tc>
        <w:tc>
          <w:tcPr>
            <w:tcW w:w="2694" w:type="dxa"/>
          </w:tcPr>
          <w:p w14:paraId="1BED10E0" w14:textId="77777777" w:rsidR="007039AC" w:rsidRPr="00B032D2" w:rsidRDefault="007039AC" w:rsidP="002E007C">
            <w:pPr>
              <w:pStyle w:val="BodyText"/>
              <w:ind w:right="-1"/>
              <w:jc w:val="center"/>
              <w:rPr>
                <w:spacing w:val="-2"/>
                <w:sz w:val="22"/>
                <w:szCs w:val="22"/>
              </w:rPr>
            </w:pPr>
            <w:r w:rsidRPr="00B032D2">
              <w:rPr>
                <w:spacing w:val="-2"/>
                <w:sz w:val="22"/>
                <w:szCs w:val="22"/>
              </w:rPr>
              <w:t>11,27</w:t>
            </w:r>
          </w:p>
        </w:tc>
      </w:tr>
      <w:tr w:rsidR="007039AC" w:rsidRPr="00B032D2" w14:paraId="4E6E9DFF" w14:textId="77777777" w:rsidTr="002E007C">
        <w:tc>
          <w:tcPr>
            <w:tcW w:w="2693" w:type="dxa"/>
          </w:tcPr>
          <w:p w14:paraId="3B957A67" w14:textId="77777777" w:rsidR="007039AC" w:rsidRPr="00B032D2" w:rsidRDefault="007039AC" w:rsidP="002E007C">
            <w:pPr>
              <w:pStyle w:val="BodyText"/>
              <w:ind w:right="-1"/>
              <w:jc w:val="center"/>
              <w:rPr>
                <w:spacing w:val="-2"/>
                <w:sz w:val="22"/>
                <w:szCs w:val="22"/>
              </w:rPr>
            </w:pPr>
            <w:r w:rsidRPr="00B032D2">
              <w:rPr>
                <w:spacing w:val="-2"/>
                <w:sz w:val="22"/>
                <w:szCs w:val="22"/>
              </w:rPr>
              <w:t>Varians</w:t>
            </w:r>
          </w:p>
        </w:tc>
        <w:tc>
          <w:tcPr>
            <w:tcW w:w="2694" w:type="dxa"/>
          </w:tcPr>
          <w:p w14:paraId="70858C92" w14:textId="77777777" w:rsidR="007039AC" w:rsidRPr="00B032D2" w:rsidRDefault="007039AC" w:rsidP="002E007C">
            <w:pPr>
              <w:pStyle w:val="BodyText"/>
              <w:ind w:right="-1"/>
              <w:jc w:val="center"/>
              <w:rPr>
                <w:spacing w:val="-2"/>
                <w:sz w:val="22"/>
                <w:szCs w:val="22"/>
              </w:rPr>
            </w:pPr>
            <w:r w:rsidRPr="00B032D2">
              <w:rPr>
                <w:spacing w:val="-2"/>
                <w:sz w:val="22"/>
                <w:szCs w:val="22"/>
              </w:rPr>
              <w:t>127,014</w:t>
            </w:r>
          </w:p>
        </w:tc>
      </w:tr>
      <w:tr w:rsidR="007039AC" w:rsidRPr="00B032D2" w14:paraId="41878D0A" w14:textId="77777777" w:rsidTr="002E007C">
        <w:tc>
          <w:tcPr>
            <w:tcW w:w="2693" w:type="dxa"/>
          </w:tcPr>
          <w:p w14:paraId="04B01B47" w14:textId="77777777" w:rsidR="007039AC" w:rsidRPr="00B032D2" w:rsidRDefault="007039AC" w:rsidP="002E007C">
            <w:pPr>
              <w:pStyle w:val="BodyText"/>
              <w:ind w:right="-1"/>
              <w:jc w:val="center"/>
              <w:rPr>
                <w:spacing w:val="-2"/>
                <w:sz w:val="22"/>
                <w:szCs w:val="22"/>
              </w:rPr>
            </w:pPr>
            <w:r w:rsidRPr="00B032D2">
              <w:rPr>
                <w:spacing w:val="-2"/>
                <w:sz w:val="22"/>
                <w:szCs w:val="22"/>
              </w:rPr>
              <w:t>Range</w:t>
            </w:r>
          </w:p>
        </w:tc>
        <w:tc>
          <w:tcPr>
            <w:tcW w:w="2694" w:type="dxa"/>
          </w:tcPr>
          <w:p w14:paraId="73132BE3" w14:textId="77777777" w:rsidR="007039AC" w:rsidRPr="00B032D2" w:rsidRDefault="007039AC" w:rsidP="002E007C">
            <w:pPr>
              <w:pStyle w:val="BodyText"/>
              <w:ind w:right="-1"/>
              <w:jc w:val="center"/>
              <w:rPr>
                <w:spacing w:val="-2"/>
                <w:sz w:val="22"/>
                <w:szCs w:val="22"/>
              </w:rPr>
            </w:pPr>
            <w:r w:rsidRPr="00B032D2">
              <w:rPr>
                <w:spacing w:val="-5"/>
                <w:sz w:val="22"/>
                <w:szCs w:val="22"/>
              </w:rPr>
              <w:t>77</w:t>
            </w:r>
          </w:p>
        </w:tc>
      </w:tr>
      <w:tr w:rsidR="007039AC" w:rsidRPr="00B032D2" w14:paraId="09E1D299" w14:textId="77777777" w:rsidTr="002E007C">
        <w:tc>
          <w:tcPr>
            <w:tcW w:w="2693" w:type="dxa"/>
          </w:tcPr>
          <w:p w14:paraId="083A8FEE" w14:textId="77777777" w:rsidR="007039AC" w:rsidRPr="00B032D2" w:rsidRDefault="007039AC" w:rsidP="002E007C">
            <w:pPr>
              <w:pStyle w:val="BodyText"/>
              <w:ind w:right="-1"/>
              <w:jc w:val="center"/>
              <w:rPr>
                <w:spacing w:val="-2"/>
                <w:sz w:val="22"/>
                <w:szCs w:val="22"/>
              </w:rPr>
            </w:pPr>
            <w:r w:rsidRPr="00B032D2">
              <w:rPr>
                <w:spacing w:val="-2"/>
                <w:sz w:val="22"/>
                <w:szCs w:val="22"/>
              </w:rPr>
              <w:t>Minimum</w:t>
            </w:r>
          </w:p>
        </w:tc>
        <w:tc>
          <w:tcPr>
            <w:tcW w:w="2694" w:type="dxa"/>
          </w:tcPr>
          <w:p w14:paraId="49B04207" w14:textId="77777777" w:rsidR="007039AC" w:rsidRPr="00B032D2" w:rsidRDefault="007039AC" w:rsidP="002E007C">
            <w:pPr>
              <w:pStyle w:val="BodyText"/>
              <w:ind w:right="-1"/>
              <w:jc w:val="center"/>
              <w:rPr>
                <w:spacing w:val="-2"/>
                <w:sz w:val="22"/>
                <w:szCs w:val="22"/>
              </w:rPr>
            </w:pPr>
            <w:r w:rsidRPr="00B032D2">
              <w:rPr>
                <w:spacing w:val="-5"/>
                <w:sz w:val="22"/>
                <w:szCs w:val="22"/>
              </w:rPr>
              <w:t>68</w:t>
            </w:r>
          </w:p>
        </w:tc>
      </w:tr>
      <w:tr w:rsidR="007039AC" w:rsidRPr="00B032D2" w14:paraId="28CF8835" w14:textId="77777777" w:rsidTr="002E007C">
        <w:tc>
          <w:tcPr>
            <w:tcW w:w="2693" w:type="dxa"/>
          </w:tcPr>
          <w:p w14:paraId="3758F912" w14:textId="77777777" w:rsidR="007039AC" w:rsidRPr="00B032D2" w:rsidRDefault="007039AC" w:rsidP="002E007C">
            <w:pPr>
              <w:pStyle w:val="BodyText"/>
              <w:ind w:right="-1"/>
              <w:jc w:val="center"/>
              <w:rPr>
                <w:spacing w:val="-2"/>
                <w:sz w:val="22"/>
                <w:szCs w:val="22"/>
              </w:rPr>
            </w:pPr>
            <w:r w:rsidRPr="00B032D2">
              <w:rPr>
                <w:spacing w:val="-2"/>
                <w:sz w:val="22"/>
                <w:szCs w:val="22"/>
              </w:rPr>
              <w:t>Maximum</w:t>
            </w:r>
          </w:p>
        </w:tc>
        <w:tc>
          <w:tcPr>
            <w:tcW w:w="2694" w:type="dxa"/>
          </w:tcPr>
          <w:p w14:paraId="6B57F7EF" w14:textId="77777777" w:rsidR="007039AC" w:rsidRPr="00B032D2" w:rsidRDefault="007039AC" w:rsidP="002E007C">
            <w:pPr>
              <w:pStyle w:val="BodyText"/>
              <w:ind w:right="-1"/>
              <w:jc w:val="center"/>
              <w:rPr>
                <w:spacing w:val="-2"/>
                <w:sz w:val="22"/>
                <w:szCs w:val="22"/>
              </w:rPr>
            </w:pPr>
            <w:r w:rsidRPr="00B032D2">
              <w:rPr>
                <w:spacing w:val="-5"/>
                <w:sz w:val="22"/>
                <w:szCs w:val="22"/>
              </w:rPr>
              <w:t>145</w:t>
            </w:r>
          </w:p>
        </w:tc>
      </w:tr>
      <w:tr w:rsidR="007039AC" w:rsidRPr="00B032D2" w14:paraId="5D317565" w14:textId="77777777" w:rsidTr="002E007C">
        <w:tc>
          <w:tcPr>
            <w:tcW w:w="2693" w:type="dxa"/>
          </w:tcPr>
          <w:p w14:paraId="3CA920D0" w14:textId="77777777" w:rsidR="007039AC" w:rsidRPr="00B032D2" w:rsidRDefault="007039AC" w:rsidP="002E007C">
            <w:pPr>
              <w:pStyle w:val="BodyText"/>
              <w:ind w:right="-1"/>
              <w:jc w:val="center"/>
              <w:rPr>
                <w:spacing w:val="-2"/>
                <w:sz w:val="22"/>
                <w:szCs w:val="22"/>
              </w:rPr>
            </w:pPr>
            <w:r w:rsidRPr="00B032D2">
              <w:rPr>
                <w:spacing w:val="-2"/>
                <w:sz w:val="22"/>
                <w:szCs w:val="22"/>
              </w:rPr>
              <w:t>Sum</w:t>
            </w:r>
          </w:p>
        </w:tc>
        <w:tc>
          <w:tcPr>
            <w:tcW w:w="2694" w:type="dxa"/>
          </w:tcPr>
          <w:p w14:paraId="3F5C90F2" w14:textId="77777777" w:rsidR="007039AC" w:rsidRPr="00B032D2" w:rsidRDefault="007039AC" w:rsidP="002E007C">
            <w:pPr>
              <w:pStyle w:val="BodyText"/>
              <w:ind w:right="-1"/>
              <w:jc w:val="center"/>
              <w:rPr>
                <w:spacing w:val="-2"/>
                <w:sz w:val="22"/>
                <w:szCs w:val="22"/>
              </w:rPr>
            </w:pPr>
            <w:r w:rsidRPr="00B032D2">
              <w:rPr>
                <w:spacing w:val="-2"/>
                <w:sz w:val="22"/>
                <w:szCs w:val="22"/>
              </w:rPr>
              <w:t>17.540</w:t>
            </w:r>
          </w:p>
        </w:tc>
      </w:tr>
    </w:tbl>
    <w:p w14:paraId="4D718998" w14:textId="77777777" w:rsidR="007039AC" w:rsidRPr="00B032D2" w:rsidRDefault="007039AC" w:rsidP="007039AC">
      <w:pPr>
        <w:spacing w:after="0" w:line="240" w:lineRule="auto"/>
        <w:jc w:val="center"/>
        <w:rPr>
          <w:rFonts w:ascii="Times New Roman" w:hAnsi="Times New Roman" w:cs="Times New Roman"/>
        </w:rPr>
      </w:pPr>
      <w:r w:rsidRPr="00B032D2">
        <w:rPr>
          <w:rFonts w:ascii="Times New Roman" w:hAnsi="Times New Roman" w:cs="Times New Roman"/>
        </w:rPr>
        <w:t>Sumber: olah data SPSS versi 31 (2025)</w:t>
      </w:r>
    </w:p>
    <w:p w14:paraId="17B86742" w14:textId="77777777" w:rsidR="007039AC" w:rsidRPr="00B032D2" w:rsidRDefault="007039AC" w:rsidP="007039AC">
      <w:pPr>
        <w:spacing w:after="0" w:line="240" w:lineRule="auto"/>
        <w:rPr>
          <w:rFonts w:ascii="Times New Roman" w:hAnsi="Times New Roman" w:cs="Times New Roman"/>
          <w:b/>
          <w:bCs/>
          <w:i/>
          <w:iCs/>
        </w:rPr>
      </w:pPr>
      <w:r w:rsidRPr="00B032D2">
        <w:rPr>
          <w:rFonts w:ascii="Times New Roman" w:hAnsi="Times New Roman" w:cs="Times New Roman"/>
          <w:b/>
          <w:bCs/>
          <w:i/>
          <w:iCs/>
        </w:rPr>
        <w:t>Uji Normalitas</w:t>
      </w:r>
    </w:p>
    <w:p w14:paraId="185E1D0E" w14:textId="77777777" w:rsidR="007039AC" w:rsidRPr="007039AC" w:rsidRDefault="007039AC" w:rsidP="007039AC">
      <w:pPr>
        <w:spacing w:after="0" w:line="240" w:lineRule="auto"/>
        <w:ind w:firstLine="567"/>
        <w:jc w:val="both"/>
        <w:rPr>
          <w:rFonts w:ascii="Times New Roman" w:hAnsi="Times New Roman" w:cs="Times New Roman"/>
        </w:rPr>
      </w:pPr>
      <w:r w:rsidRPr="00B032D2">
        <w:rPr>
          <w:rFonts w:ascii="Times New Roman" w:hAnsi="Times New Roman" w:cs="Times New Roman"/>
        </w:rPr>
        <w:t xml:space="preserve">Penelitian ini menggunakan uji normalitas </w:t>
      </w:r>
      <w:r w:rsidRPr="00B032D2">
        <w:rPr>
          <w:rFonts w:ascii="Times New Roman" w:hAnsi="Times New Roman" w:cs="Times New Roman"/>
          <w:i/>
          <w:iCs/>
        </w:rPr>
        <w:t xml:space="preserve">Kolmogorov Smirnov </w:t>
      </w:r>
      <w:r w:rsidRPr="00B032D2">
        <w:rPr>
          <w:rFonts w:ascii="Times New Roman" w:hAnsi="Times New Roman" w:cs="Times New Roman"/>
        </w:rPr>
        <w:t xml:space="preserve">dimana berdasarkan hasil pengujiannya, dihasilkan </w:t>
      </w:r>
      <w:r w:rsidRPr="007039AC">
        <w:rPr>
          <w:rFonts w:ascii="Times New Roman" w:hAnsi="Times New Roman" w:cs="Times New Roman"/>
        </w:rPr>
        <w:t>nilai signifikan sebesar 0,200. Oleh karena tu, dapat disimpulkan data pada penelitian ini berdistribusi normal karena lebih besar dari 0</w:t>
      </w:r>
      <w:proofErr w:type="gramStart"/>
      <w:r w:rsidRPr="007039AC">
        <w:rPr>
          <w:rFonts w:ascii="Times New Roman" w:hAnsi="Times New Roman" w:cs="Times New Roman"/>
        </w:rPr>
        <w:t>,05</w:t>
      </w:r>
      <w:proofErr w:type="gramEnd"/>
      <w:r w:rsidRPr="007039AC">
        <w:rPr>
          <w:rFonts w:ascii="Times New Roman" w:hAnsi="Times New Roman" w:cs="Times New Roman"/>
        </w:rPr>
        <w:t>.</w:t>
      </w:r>
    </w:p>
    <w:p w14:paraId="6D8D5FE6" w14:textId="77777777" w:rsidR="007039AC" w:rsidRPr="007039AC" w:rsidRDefault="007039AC" w:rsidP="007039AC">
      <w:pPr>
        <w:pStyle w:val="Caption"/>
        <w:spacing w:after="0"/>
        <w:jc w:val="center"/>
        <w:rPr>
          <w:bCs/>
          <w:i w:val="0"/>
          <w:color w:val="auto"/>
          <w:sz w:val="22"/>
          <w:szCs w:val="22"/>
        </w:rPr>
      </w:pPr>
      <w:r w:rsidRPr="007039AC">
        <w:rPr>
          <w:bCs/>
          <w:i w:val="0"/>
          <w:color w:val="auto"/>
          <w:sz w:val="22"/>
          <w:szCs w:val="22"/>
        </w:rPr>
        <w:t xml:space="preserve">Tabel </w:t>
      </w:r>
      <w:r w:rsidRPr="007039AC">
        <w:rPr>
          <w:bCs/>
          <w:i w:val="0"/>
          <w:color w:val="auto"/>
          <w:sz w:val="22"/>
          <w:szCs w:val="22"/>
        </w:rPr>
        <w:fldChar w:fldCharType="begin"/>
      </w:r>
      <w:r w:rsidRPr="007039AC">
        <w:rPr>
          <w:bCs/>
          <w:i w:val="0"/>
          <w:color w:val="auto"/>
          <w:sz w:val="22"/>
          <w:szCs w:val="22"/>
        </w:rPr>
        <w:instrText xml:space="preserve"> SEQ Tabel \* ARABIC </w:instrText>
      </w:r>
      <w:r w:rsidRPr="007039AC">
        <w:rPr>
          <w:bCs/>
          <w:i w:val="0"/>
          <w:color w:val="auto"/>
          <w:sz w:val="22"/>
          <w:szCs w:val="22"/>
        </w:rPr>
        <w:fldChar w:fldCharType="separate"/>
      </w:r>
      <w:r w:rsidRPr="007039AC">
        <w:rPr>
          <w:bCs/>
          <w:i w:val="0"/>
          <w:noProof/>
          <w:color w:val="auto"/>
          <w:sz w:val="22"/>
          <w:szCs w:val="22"/>
        </w:rPr>
        <w:t>6</w:t>
      </w:r>
      <w:r w:rsidRPr="007039AC">
        <w:rPr>
          <w:bCs/>
          <w:i w:val="0"/>
          <w:color w:val="auto"/>
          <w:sz w:val="22"/>
          <w:szCs w:val="22"/>
        </w:rPr>
        <w:fldChar w:fldCharType="end"/>
      </w:r>
      <w:r w:rsidRPr="007039AC">
        <w:rPr>
          <w:bCs/>
          <w:i w:val="0"/>
          <w:color w:val="auto"/>
          <w:sz w:val="22"/>
          <w:szCs w:val="22"/>
        </w:rPr>
        <w:t>. Hasil Uji Normalitas Kolmogorov Smirnov</w:t>
      </w:r>
    </w:p>
    <w:p w14:paraId="63A4F523" w14:textId="77777777" w:rsidR="007039AC" w:rsidRPr="00B032D2" w:rsidRDefault="007039AC" w:rsidP="007039AC">
      <w:pPr>
        <w:spacing w:after="0" w:line="240" w:lineRule="auto"/>
        <w:jc w:val="center"/>
        <w:rPr>
          <w:rFonts w:ascii="Times New Roman" w:hAnsi="Times New Roman" w:cs="Times New Roman"/>
          <w:noProof/>
        </w:rPr>
      </w:pPr>
      <w:r w:rsidRPr="00B032D2">
        <w:rPr>
          <w:rFonts w:ascii="Times New Roman" w:hAnsi="Times New Roman" w:cs="Times New Roman"/>
          <w:noProof/>
        </w:rPr>
        <w:drawing>
          <wp:inline distT="0" distB="0" distL="0" distR="0" wp14:anchorId="58DC011A" wp14:editId="0B2328F3">
            <wp:extent cx="4498026" cy="2199451"/>
            <wp:effectExtent l="0" t="0" r="0" b="0"/>
            <wp:docPr id="744303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7263" cy="2223527"/>
                    </a:xfrm>
                    <a:prstGeom prst="rect">
                      <a:avLst/>
                    </a:prstGeom>
                    <a:noFill/>
                    <a:ln>
                      <a:noFill/>
                    </a:ln>
                  </pic:spPr>
                </pic:pic>
              </a:graphicData>
            </a:graphic>
          </wp:inline>
        </w:drawing>
      </w:r>
    </w:p>
    <w:p w14:paraId="4A5D1FD9" w14:textId="77777777" w:rsidR="007039AC" w:rsidRPr="00B032D2" w:rsidRDefault="007039AC" w:rsidP="007039AC">
      <w:pPr>
        <w:spacing w:after="0" w:line="240" w:lineRule="auto"/>
        <w:jc w:val="center"/>
        <w:rPr>
          <w:rFonts w:ascii="Times New Roman" w:hAnsi="Times New Roman" w:cs="Times New Roman"/>
          <w:noProof/>
        </w:rPr>
      </w:pPr>
      <w:r w:rsidRPr="00B032D2">
        <w:rPr>
          <w:rFonts w:ascii="Times New Roman" w:hAnsi="Times New Roman" w:cs="Times New Roman"/>
          <w:noProof/>
        </w:rPr>
        <w:t>Sumber: olah data SPSS versi 31 (2025)</w:t>
      </w:r>
    </w:p>
    <w:p w14:paraId="30AC235F" w14:textId="77777777" w:rsidR="007039AC" w:rsidRPr="00B032D2" w:rsidRDefault="007039AC" w:rsidP="007039AC">
      <w:pPr>
        <w:spacing w:after="0" w:line="240" w:lineRule="auto"/>
        <w:rPr>
          <w:rFonts w:ascii="Times New Roman" w:hAnsi="Times New Roman" w:cs="Times New Roman"/>
          <w:b/>
          <w:bCs/>
          <w:i/>
          <w:iCs/>
        </w:rPr>
      </w:pPr>
      <w:r w:rsidRPr="00B032D2">
        <w:rPr>
          <w:rFonts w:ascii="Times New Roman" w:hAnsi="Times New Roman" w:cs="Times New Roman"/>
          <w:b/>
          <w:bCs/>
          <w:i/>
          <w:iCs/>
        </w:rPr>
        <w:t>Uji Linearitas</w:t>
      </w:r>
    </w:p>
    <w:p w14:paraId="56D5AE2E" w14:textId="77777777" w:rsidR="007039AC" w:rsidRPr="007039AC" w:rsidRDefault="007039AC" w:rsidP="007039AC">
      <w:pPr>
        <w:pStyle w:val="Caption"/>
        <w:spacing w:after="0"/>
        <w:jc w:val="center"/>
        <w:rPr>
          <w:bCs/>
          <w:i w:val="0"/>
          <w:color w:val="auto"/>
          <w:sz w:val="22"/>
          <w:szCs w:val="22"/>
        </w:rPr>
      </w:pPr>
      <w:r w:rsidRPr="007039AC">
        <w:rPr>
          <w:bCs/>
          <w:i w:val="0"/>
          <w:color w:val="auto"/>
          <w:sz w:val="22"/>
          <w:szCs w:val="22"/>
        </w:rPr>
        <w:t xml:space="preserve">Tabel </w:t>
      </w:r>
      <w:r w:rsidRPr="007039AC">
        <w:rPr>
          <w:bCs/>
          <w:i w:val="0"/>
          <w:color w:val="auto"/>
          <w:sz w:val="22"/>
          <w:szCs w:val="22"/>
        </w:rPr>
        <w:fldChar w:fldCharType="begin"/>
      </w:r>
      <w:r w:rsidRPr="007039AC">
        <w:rPr>
          <w:bCs/>
          <w:i w:val="0"/>
          <w:color w:val="auto"/>
          <w:sz w:val="22"/>
          <w:szCs w:val="22"/>
        </w:rPr>
        <w:instrText xml:space="preserve"> SEQ Tabel \* ARABIC </w:instrText>
      </w:r>
      <w:r w:rsidRPr="007039AC">
        <w:rPr>
          <w:bCs/>
          <w:i w:val="0"/>
          <w:color w:val="auto"/>
          <w:sz w:val="22"/>
          <w:szCs w:val="22"/>
        </w:rPr>
        <w:fldChar w:fldCharType="separate"/>
      </w:r>
      <w:r w:rsidRPr="007039AC">
        <w:rPr>
          <w:bCs/>
          <w:i w:val="0"/>
          <w:noProof/>
          <w:color w:val="auto"/>
          <w:sz w:val="22"/>
          <w:szCs w:val="22"/>
        </w:rPr>
        <w:t>7</w:t>
      </w:r>
      <w:r w:rsidRPr="007039AC">
        <w:rPr>
          <w:bCs/>
          <w:i w:val="0"/>
          <w:color w:val="auto"/>
          <w:sz w:val="22"/>
          <w:szCs w:val="22"/>
        </w:rPr>
        <w:fldChar w:fldCharType="end"/>
      </w:r>
      <w:r w:rsidRPr="007039AC">
        <w:rPr>
          <w:bCs/>
          <w:i w:val="0"/>
          <w:color w:val="auto"/>
          <w:sz w:val="22"/>
          <w:szCs w:val="22"/>
        </w:rPr>
        <w:t>. Hasil Uji Linearitas</w:t>
      </w:r>
    </w:p>
    <w:p w14:paraId="5E87FD2A" w14:textId="77777777" w:rsidR="007039AC" w:rsidRPr="00B032D2" w:rsidRDefault="007039AC" w:rsidP="007039AC">
      <w:pPr>
        <w:spacing w:after="0" w:line="240" w:lineRule="auto"/>
        <w:jc w:val="center"/>
        <w:rPr>
          <w:rFonts w:ascii="Times New Roman" w:hAnsi="Times New Roman" w:cs="Times New Roman"/>
        </w:rPr>
      </w:pPr>
      <w:r w:rsidRPr="00B032D2">
        <w:rPr>
          <w:rFonts w:ascii="Times New Roman" w:hAnsi="Times New Roman" w:cs="Times New Roman"/>
          <w:noProof/>
        </w:rPr>
        <w:drawing>
          <wp:inline distT="0" distB="0" distL="0" distR="0" wp14:anchorId="5EE6B855" wp14:editId="543A8EB6">
            <wp:extent cx="4313964" cy="1167897"/>
            <wp:effectExtent l="0" t="0" r="0" b="0"/>
            <wp:docPr id="6862684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1565" cy="1191613"/>
                    </a:xfrm>
                    <a:prstGeom prst="rect">
                      <a:avLst/>
                    </a:prstGeom>
                    <a:noFill/>
                    <a:ln>
                      <a:noFill/>
                    </a:ln>
                  </pic:spPr>
                </pic:pic>
              </a:graphicData>
            </a:graphic>
          </wp:inline>
        </w:drawing>
      </w:r>
    </w:p>
    <w:p w14:paraId="22082806" w14:textId="77777777" w:rsidR="007039AC" w:rsidRPr="00B032D2" w:rsidRDefault="007039AC" w:rsidP="007039AC">
      <w:pPr>
        <w:spacing w:after="0" w:line="240" w:lineRule="auto"/>
        <w:jc w:val="center"/>
        <w:rPr>
          <w:rFonts w:ascii="Times New Roman" w:hAnsi="Times New Roman" w:cs="Times New Roman"/>
        </w:rPr>
      </w:pPr>
      <w:r w:rsidRPr="00B032D2">
        <w:rPr>
          <w:rFonts w:ascii="Times New Roman" w:hAnsi="Times New Roman" w:cs="Times New Roman"/>
        </w:rPr>
        <w:t>Sumber: olah data SPSS versi 31 (2025)</w:t>
      </w:r>
    </w:p>
    <w:p w14:paraId="2DF43A02" w14:textId="77777777" w:rsidR="007039AC" w:rsidRPr="00B032D2" w:rsidRDefault="007039AC" w:rsidP="007039AC">
      <w:pPr>
        <w:spacing w:after="0" w:line="240" w:lineRule="auto"/>
        <w:ind w:firstLine="567"/>
        <w:jc w:val="both"/>
        <w:rPr>
          <w:rFonts w:ascii="Times New Roman" w:hAnsi="Times New Roman" w:cs="Times New Roman"/>
        </w:rPr>
      </w:pPr>
      <w:r w:rsidRPr="00B032D2">
        <w:rPr>
          <w:rFonts w:ascii="Times New Roman" w:hAnsi="Times New Roman" w:cs="Times New Roman"/>
        </w:rPr>
        <w:t xml:space="preserve">Berdasarkan table tersebut, terdapat nilai </w:t>
      </w:r>
      <w:r w:rsidRPr="00B032D2">
        <w:rPr>
          <w:rFonts w:ascii="Times New Roman" w:hAnsi="Times New Roman" w:cs="Times New Roman"/>
          <w:i/>
          <w:iCs/>
        </w:rPr>
        <w:t xml:space="preserve">deviation of linearity </w:t>
      </w:r>
      <w:r w:rsidRPr="00B032D2">
        <w:rPr>
          <w:rFonts w:ascii="Times New Roman" w:hAnsi="Times New Roman" w:cs="Times New Roman"/>
        </w:rPr>
        <w:t xml:space="preserve">sebesar 0,68 antara variabel </w:t>
      </w:r>
      <w:r w:rsidRPr="00B032D2">
        <w:rPr>
          <w:rFonts w:ascii="Times New Roman" w:hAnsi="Times New Roman" w:cs="Times New Roman"/>
          <w:i/>
          <w:iCs/>
        </w:rPr>
        <w:t>online customer review</w:t>
      </w:r>
      <w:r w:rsidRPr="00B032D2">
        <w:rPr>
          <w:rFonts w:ascii="Times New Roman" w:hAnsi="Times New Roman" w:cs="Times New Roman"/>
        </w:rPr>
        <w:t xml:space="preserve"> produk kosmetik rias wajah dekoratif (X) dan variabel perilaku konsumtif di TikTok </w:t>
      </w:r>
      <w:r w:rsidRPr="00B032D2">
        <w:rPr>
          <w:rFonts w:ascii="Times New Roman" w:hAnsi="Times New Roman" w:cs="Times New Roman"/>
          <w:i/>
          <w:iCs/>
        </w:rPr>
        <w:t>Shop</w:t>
      </w:r>
      <w:r w:rsidRPr="00B032D2">
        <w:rPr>
          <w:rFonts w:ascii="Times New Roman" w:hAnsi="Times New Roman" w:cs="Times New Roman"/>
        </w:rPr>
        <w:t xml:space="preserve"> pada mahasisiwi Pendidikan Tata Rias Universitas Negeri Jakarta (Y). Sehingga dapat disimpulkan bahwa 0</w:t>
      </w:r>
      <w:proofErr w:type="gramStart"/>
      <w:r w:rsidRPr="00B032D2">
        <w:rPr>
          <w:rFonts w:ascii="Times New Roman" w:hAnsi="Times New Roman" w:cs="Times New Roman"/>
        </w:rPr>
        <w:t>,68</w:t>
      </w:r>
      <w:proofErr w:type="gramEnd"/>
      <w:r w:rsidRPr="00B032D2">
        <w:rPr>
          <w:rFonts w:ascii="Times New Roman" w:hAnsi="Times New Roman" w:cs="Times New Roman"/>
        </w:rPr>
        <w:t xml:space="preserve"> lebih besar dari 0,05, yang diartikan bahwa terdapat hubungan yang linear di antara kedua variabel.</w:t>
      </w:r>
    </w:p>
    <w:p w14:paraId="0D6231AD" w14:textId="77777777" w:rsidR="007039AC" w:rsidRDefault="007039AC" w:rsidP="007039AC">
      <w:pPr>
        <w:spacing w:after="0" w:line="240" w:lineRule="auto"/>
        <w:rPr>
          <w:rFonts w:ascii="Times New Roman" w:hAnsi="Times New Roman" w:cs="Times New Roman"/>
          <w:b/>
          <w:bCs/>
          <w:i/>
          <w:iCs/>
        </w:rPr>
      </w:pPr>
      <w:r w:rsidRPr="00B032D2">
        <w:rPr>
          <w:rFonts w:ascii="Times New Roman" w:hAnsi="Times New Roman" w:cs="Times New Roman"/>
          <w:b/>
          <w:bCs/>
          <w:i/>
          <w:iCs/>
        </w:rPr>
        <w:t>Uji Regresi Linear Sederhana</w:t>
      </w:r>
    </w:p>
    <w:p w14:paraId="245368D8" w14:textId="77777777" w:rsidR="007039AC" w:rsidRDefault="007039AC" w:rsidP="007039AC">
      <w:pPr>
        <w:spacing w:after="0" w:line="240" w:lineRule="auto"/>
        <w:rPr>
          <w:rFonts w:ascii="Times New Roman" w:hAnsi="Times New Roman" w:cs="Times New Roman"/>
          <w:b/>
          <w:bCs/>
          <w:i/>
          <w:iCs/>
        </w:rPr>
      </w:pPr>
    </w:p>
    <w:p w14:paraId="2EE9DE37" w14:textId="77777777" w:rsidR="007039AC" w:rsidRDefault="007039AC" w:rsidP="007039AC">
      <w:pPr>
        <w:spacing w:after="0" w:line="240" w:lineRule="auto"/>
        <w:rPr>
          <w:rFonts w:ascii="Times New Roman" w:hAnsi="Times New Roman" w:cs="Times New Roman"/>
          <w:b/>
          <w:bCs/>
          <w:i/>
          <w:iCs/>
        </w:rPr>
      </w:pPr>
    </w:p>
    <w:p w14:paraId="5CFEC336" w14:textId="77777777" w:rsidR="007039AC" w:rsidRPr="00B032D2" w:rsidRDefault="007039AC" w:rsidP="007039AC">
      <w:pPr>
        <w:spacing w:after="0" w:line="240" w:lineRule="auto"/>
        <w:rPr>
          <w:rFonts w:ascii="Times New Roman" w:hAnsi="Times New Roman" w:cs="Times New Roman"/>
          <w:b/>
          <w:bCs/>
          <w:i/>
          <w:iCs/>
        </w:rPr>
      </w:pPr>
    </w:p>
    <w:p w14:paraId="0B187040" w14:textId="77777777" w:rsidR="007039AC" w:rsidRPr="007039AC" w:rsidRDefault="007039AC" w:rsidP="007039AC">
      <w:pPr>
        <w:pStyle w:val="Caption"/>
        <w:spacing w:after="0"/>
        <w:jc w:val="center"/>
        <w:rPr>
          <w:bCs/>
          <w:i w:val="0"/>
          <w:color w:val="auto"/>
          <w:sz w:val="22"/>
          <w:szCs w:val="22"/>
        </w:rPr>
      </w:pPr>
      <w:r w:rsidRPr="007039AC">
        <w:rPr>
          <w:bCs/>
          <w:i w:val="0"/>
          <w:color w:val="auto"/>
          <w:sz w:val="22"/>
          <w:szCs w:val="22"/>
        </w:rPr>
        <w:t xml:space="preserve">Tabel </w:t>
      </w:r>
      <w:r w:rsidRPr="007039AC">
        <w:rPr>
          <w:bCs/>
          <w:i w:val="0"/>
          <w:color w:val="auto"/>
          <w:sz w:val="22"/>
          <w:szCs w:val="22"/>
        </w:rPr>
        <w:fldChar w:fldCharType="begin"/>
      </w:r>
      <w:r w:rsidRPr="007039AC">
        <w:rPr>
          <w:bCs/>
          <w:i w:val="0"/>
          <w:color w:val="auto"/>
          <w:sz w:val="22"/>
          <w:szCs w:val="22"/>
        </w:rPr>
        <w:instrText xml:space="preserve"> SEQ Tabel \* ARABIC </w:instrText>
      </w:r>
      <w:r w:rsidRPr="007039AC">
        <w:rPr>
          <w:bCs/>
          <w:i w:val="0"/>
          <w:color w:val="auto"/>
          <w:sz w:val="22"/>
          <w:szCs w:val="22"/>
        </w:rPr>
        <w:fldChar w:fldCharType="separate"/>
      </w:r>
      <w:r w:rsidRPr="007039AC">
        <w:rPr>
          <w:bCs/>
          <w:i w:val="0"/>
          <w:noProof/>
          <w:color w:val="auto"/>
          <w:sz w:val="22"/>
          <w:szCs w:val="22"/>
        </w:rPr>
        <w:t>8</w:t>
      </w:r>
      <w:r w:rsidRPr="007039AC">
        <w:rPr>
          <w:bCs/>
          <w:i w:val="0"/>
          <w:color w:val="auto"/>
          <w:sz w:val="22"/>
          <w:szCs w:val="22"/>
        </w:rPr>
        <w:fldChar w:fldCharType="end"/>
      </w:r>
      <w:r w:rsidRPr="007039AC">
        <w:rPr>
          <w:bCs/>
          <w:i w:val="0"/>
          <w:color w:val="auto"/>
          <w:sz w:val="22"/>
          <w:szCs w:val="22"/>
        </w:rPr>
        <w:t>. Hasil Uji Regresi Linear Sederhana</w:t>
      </w:r>
    </w:p>
    <w:p w14:paraId="4396F5C8" w14:textId="77777777" w:rsidR="007039AC" w:rsidRPr="00B032D2" w:rsidRDefault="007039AC" w:rsidP="007039AC">
      <w:pPr>
        <w:spacing w:after="0" w:line="240" w:lineRule="auto"/>
        <w:jc w:val="center"/>
        <w:rPr>
          <w:rFonts w:ascii="Times New Roman" w:hAnsi="Times New Roman" w:cs="Times New Roman"/>
        </w:rPr>
      </w:pPr>
      <w:r w:rsidRPr="00B032D2">
        <w:rPr>
          <w:rFonts w:ascii="Times New Roman" w:hAnsi="Times New Roman" w:cs="Times New Roman"/>
          <w:noProof/>
        </w:rPr>
        <w:drawing>
          <wp:inline distT="0" distB="0" distL="0" distR="0" wp14:anchorId="6581C34B" wp14:editId="3E2DF2A8">
            <wp:extent cx="3738773" cy="1079657"/>
            <wp:effectExtent l="0" t="0" r="0" b="6350"/>
            <wp:docPr id="12250878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69532" cy="1088539"/>
                    </a:xfrm>
                    <a:prstGeom prst="rect">
                      <a:avLst/>
                    </a:prstGeom>
                    <a:noFill/>
                    <a:ln>
                      <a:noFill/>
                    </a:ln>
                  </pic:spPr>
                </pic:pic>
              </a:graphicData>
            </a:graphic>
          </wp:inline>
        </w:drawing>
      </w:r>
    </w:p>
    <w:p w14:paraId="115FCBC8" w14:textId="77777777" w:rsidR="007039AC" w:rsidRPr="00B032D2" w:rsidRDefault="007039AC" w:rsidP="007039AC">
      <w:pPr>
        <w:spacing w:after="0" w:line="240" w:lineRule="auto"/>
        <w:jc w:val="center"/>
        <w:rPr>
          <w:rFonts w:ascii="Times New Roman" w:hAnsi="Times New Roman" w:cs="Times New Roman"/>
        </w:rPr>
      </w:pPr>
      <w:r w:rsidRPr="00B032D2">
        <w:rPr>
          <w:rFonts w:ascii="Times New Roman" w:hAnsi="Times New Roman" w:cs="Times New Roman"/>
        </w:rPr>
        <w:t>Sumber: olah data SPSS versi 31 (2025)</w:t>
      </w:r>
    </w:p>
    <w:p w14:paraId="23196E22" w14:textId="77777777" w:rsidR="007039AC" w:rsidRPr="00B032D2" w:rsidRDefault="007039AC" w:rsidP="007039AC">
      <w:pPr>
        <w:spacing w:after="0" w:line="240" w:lineRule="auto"/>
        <w:ind w:firstLine="567"/>
        <w:rPr>
          <w:rFonts w:ascii="Times New Roman" w:hAnsi="Times New Roman" w:cs="Times New Roman"/>
          <w:spacing w:val="-2"/>
        </w:rPr>
      </w:pPr>
      <w:r w:rsidRPr="00B032D2">
        <w:rPr>
          <w:rFonts w:ascii="Times New Roman" w:hAnsi="Times New Roman" w:cs="Times New Roman"/>
        </w:rPr>
        <w:t xml:space="preserve">Hasil perhitungan koefisien regresi linear sederhana di atas memperlihatkan nilai koefisien konstanta adalah sebesar 27,737, sedangkan koefisien variabel X sebesar 0,217. Sehingga diperoleh persamaan regresi dengan rumus sebagai </w:t>
      </w:r>
      <w:r w:rsidRPr="00B032D2">
        <w:rPr>
          <w:rFonts w:ascii="Times New Roman" w:hAnsi="Times New Roman" w:cs="Times New Roman"/>
          <w:spacing w:val="-2"/>
        </w:rPr>
        <w:t>berikut.</w:t>
      </w:r>
    </w:p>
    <w:p w14:paraId="21A2C3DA" w14:textId="77777777" w:rsidR="007039AC" w:rsidRPr="00B032D2" w:rsidRDefault="007039AC" w:rsidP="007039AC">
      <w:pPr>
        <w:spacing w:after="0" w:line="240" w:lineRule="auto"/>
        <w:rPr>
          <w:rFonts w:ascii="Times New Roman" w:hAnsi="Times New Roman" w:cs="Times New Roman"/>
        </w:rPr>
      </w:pPr>
      <w:r w:rsidRPr="00B032D2">
        <w:rPr>
          <w:rFonts w:ascii="Times New Roman" w:hAnsi="Times New Roman" w:cs="Times New Roman"/>
          <w:noProof/>
          <w14:ligatures w14:val="standardContextual"/>
        </w:rPr>
        <mc:AlternateContent>
          <mc:Choice Requires="wps">
            <w:drawing>
              <wp:anchor distT="0" distB="0" distL="114300" distR="114300" simplePos="0" relativeHeight="251661312" behindDoc="0" locked="0" layoutInCell="1" allowOverlap="1" wp14:anchorId="03C2EBC7" wp14:editId="27286793">
                <wp:simplePos x="0" y="0"/>
                <wp:positionH relativeFrom="column">
                  <wp:posOffset>1946910</wp:posOffset>
                </wp:positionH>
                <wp:positionV relativeFrom="paragraph">
                  <wp:posOffset>10795</wp:posOffset>
                </wp:positionV>
                <wp:extent cx="1579880" cy="659130"/>
                <wp:effectExtent l="0" t="0" r="20320" b="26670"/>
                <wp:wrapNone/>
                <wp:docPr id="1808255372" name="Text Box 33"/>
                <wp:cNvGraphicFramePr/>
                <a:graphic xmlns:a="http://schemas.openxmlformats.org/drawingml/2006/main">
                  <a:graphicData uri="http://schemas.microsoft.com/office/word/2010/wordprocessingShape">
                    <wps:wsp>
                      <wps:cNvSpPr txBox="1"/>
                      <wps:spPr>
                        <a:xfrm>
                          <a:off x="0" y="0"/>
                          <a:ext cx="1579880" cy="659130"/>
                        </a:xfrm>
                        <a:prstGeom prst="rect">
                          <a:avLst/>
                        </a:prstGeom>
                        <a:solidFill>
                          <a:schemeClr val="lt1"/>
                        </a:solidFill>
                        <a:ln w="6350">
                          <a:solidFill>
                            <a:prstClr val="black"/>
                          </a:solidFill>
                        </a:ln>
                      </wps:spPr>
                      <wps:txbx>
                        <w:txbxContent>
                          <w:p w14:paraId="4C3A0747" w14:textId="77777777" w:rsidR="007039AC" w:rsidRPr="00571C6C" w:rsidRDefault="007039AC" w:rsidP="007039AC">
                            <w:pPr>
                              <w:pStyle w:val="BodyText"/>
                              <w:spacing w:before="158"/>
                              <w:ind w:right="-1"/>
                              <w:jc w:val="center"/>
                            </w:pPr>
                            <w:r w:rsidRPr="00571C6C">
                              <w:t>Y</w:t>
                            </w:r>
                            <w:r w:rsidRPr="00571C6C">
                              <w:rPr>
                                <w:spacing w:val="-8"/>
                              </w:rPr>
                              <w:t xml:space="preserve"> </w:t>
                            </w:r>
                            <w:r w:rsidRPr="00571C6C">
                              <w:t>=</w:t>
                            </w:r>
                            <w:r w:rsidRPr="00571C6C">
                              <w:rPr>
                                <w:spacing w:val="-1"/>
                              </w:rPr>
                              <w:t xml:space="preserve"> </w:t>
                            </w:r>
                            <w:r w:rsidRPr="00571C6C">
                              <w:t>a</w:t>
                            </w:r>
                            <w:r w:rsidRPr="00571C6C">
                              <w:rPr>
                                <w:spacing w:val="-1"/>
                              </w:rPr>
                              <w:t xml:space="preserve"> </w:t>
                            </w:r>
                            <w:r w:rsidRPr="00571C6C">
                              <w:t>+</w:t>
                            </w:r>
                            <w:r w:rsidRPr="00571C6C">
                              <w:rPr>
                                <w:spacing w:val="-1"/>
                              </w:rPr>
                              <w:t xml:space="preserve"> </w:t>
                            </w:r>
                            <w:r w:rsidRPr="00571C6C">
                              <w:rPr>
                                <w:spacing w:val="-5"/>
                              </w:rPr>
                              <w:t>bX</w:t>
                            </w:r>
                          </w:p>
                          <w:p w14:paraId="693612D2" w14:textId="77777777" w:rsidR="007039AC" w:rsidRPr="00571C6C" w:rsidRDefault="007039AC" w:rsidP="007039AC">
                            <w:pPr>
                              <w:pStyle w:val="BodyText"/>
                              <w:spacing w:before="140"/>
                              <w:ind w:right="-1"/>
                              <w:jc w:val="center"/>
                            </w:pPr>
                            <w:r w:rsidRPr="00571C6C">
                              <w:t>Y</w:t>
                            </w:r>
                            <w:r w:rsidRPr="00571C6C">
                              <w:rPr>
                                <w:spacing w:val="-8"/>
                              </w:rPr>
                              <w:t xml:space="preserve"> </w:t>
                            </w:r>
                            <w:r w:rsidRPr="00571C6C">
                              <w:t>=</w:t>
                            </w:r>
                            <w:r w:rsidRPr="00571C6C">
                              <w:rPr>
                                <w:spacing w:val="-1"/>
                              </w:rPr>
                              <w:t xml:space="preserve"> </w:t>
                            </w:r>
                            <w:r w:rsidRPr="00571C6C">
                              <w:t>27,737 +</w:t>
                            </w:r>
                            <w:r w:rsidRPr="00571C6C">
                              <w:rPr>
                                <w:spacing w:val="-1"/>
                              </w:rPr>
                              <w:t xml:space="preserve"> </w:t>
                            </w:r>
                            <w:r w:rsidRPr="00571C6C">
                              <w:rPr>
                                <w:spacing w:val="-2"/>
                              </w:rPr>
                              <w:t>0,217X.</w:t>
                            </w:r>
                          </w:p>
                          <w:p w14:paraId="5A7CEEEF" w14:textId="77777777" w:rsidR="007039AC" w:rsidRDefault="007039AC" w:rsidP="007039A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2EBC7" id="_x0000_t202" coordsize="21600,21600" o:spt="202" path="m,l,21600r21600,l21600,xe">
                <v:stroke joinstyle="miter"/>
                <v:path gradientshapeok="t" o:connecttype="rect"/>
              </v:shapetype>
              <v:shape id="Text Box 33" o:spid="_x0000_s1026" type="#_x0000_t202" style="position:absolute;margin-left:153.3pt;margin-top:.85pt;width:124.4pt;height:5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" fillcolor="white [3201]" strokeweight=".5pt">
                <v:textbox>
                  <w:txbxContent>
                    <w:p w14:paraId="4C3A0747" w14:textId="77777777" w:rsidR="007039AC" w:rsidRPr="00571C6C" w:rsidRDefault="007039AC" w:rsidP="007039AC">
                      <w:pPr>
                        <w:pStyle w:val="BodyText"/>
                        <w:spacing w:before="158"/>
                        <w:ind w:right="-1"/>
                        <w:jc w:val="center"/>
                      </w:pPr>
                      <w:r w:rsidRPr="00571C6C">
                        <w:t>Y</w:t>
                      </w:r>
                      <w:r w:rsidRPr="00571C6C">
                        <w:rPr>
                          <w:spacing w:val="-8"/>
                        </w:rPr>
                        <w:t xml:space="preserve"> </w:t>
                      </w:r>
                      <w:r w:rsidRPr="00571C6C">
                        <w:t>=</w:t>
                      </w:r>
                      <w:r w:rsidRPr="00571C6C">
                        <w:rPr>
                          <w:spacing w:val="-1"/>
                        </w:rPr>
                        <w:t xml:space="preserve"> </w:t>
                      </w:r>
                      <w:r w:rsidRPr="00571C6C">
                        <w:t>a</w:t>
                      </w:r>
                      <w:r w:rsidRPr="00571C6C">
                        <w:rPr>
                          <w:spacing w:val="-1"/>
                        </w:rPr>
                        <w:t xml:space="preserve"> </w:t>
                      </w:r>
                      <w:r w:rsidRPr="00571C6C">
                        <w:t>+</w:t>
                      </w:r>
                      <w:r w:rsidRPr="00571C6C">
                        <w:rPr>
                          <w:spacing w:val="-1"/>
                        </w:rPr>
                        <w:t xml:space="preserve"> </w:t>
                      </w:r>
                      <w:r w:rsidRPr="00571C6C">
                        <w:rPr>
                          <w:spacing w:val="-5"/>
                        </w:rPr>
                        <w:t>bX</w:t>
                      </w:r>
                    </w:p>
                    <w:p w14:paraId="693612D2" w14:textId="77777777" w:rsidR="007039AC" w:rsidRPr="00571C6C" w:rsidRDefault="007039AC" w:rsidP="007039AC">
                      <w:pPr>
                        <w:pStyle w:val="BodyText"/>
                        <w:spacing w:before="140"/>
                        <w:ind w:right="-1"/>
                        <w:jc w:val="center"/>
                      </w:pPr>
                      <w:r w:rsidRPr="00571C6C">
                        <w:t>Y</w:t>
                      </w:r>
                      <w:r w:rsidRPr="00571C6C">
                        <w:rPr>
                          <w:spacing w:val="-8"/>
                        </w:rPr>
                        <w:t xml:space="preserve"> </w:t>
                      </w:r>
                      <w:r w:rsidRPr="00571C6C">
                        <w:t>=</w:t>
                      </w:r>
                      <w:r w:rsidRPr="00571C6C">
                        <w:rPr>
                          <w:spacing w:val="-1"/>
                        </w:rPr>
                        <w:t xml:space="preserve"> </w:t>
                      </w:r>
                      <w:r w:rsidRPr="00571C6C">
                        <w:t>27,737 +</w:t>
                      </w:r>
                      <w:r w:rsidRPr="00571C6C">
                        <w:rPr>
                          <w:spacing w:val="-1"/>
                        </w:rPr>
                        <w:t xml:space="preserve"> </w:t>
                      </w:r>
                      <w:r w:rsidRPr="00571C6C">
                        <w:rPr>
                          <w:spacing w:val="-2"/>
                        </w:rPr>
                        <w:t>0,217X.</w:t>
                      </w:r>
                    </w:p>
                    <w:p w14:paraId="5A7CEEEF" w14:textId="77777777" w:rsidR="007039AC" w:rsidRDefault="007039AC" w:rsidP="007039AC">
                      <w:pPr>
                        <w:jc w:val="center"/>
                      </w:pPr>
                    </w:p>
                  </w:txbxContent>
                </v:textbox>
              </v:shape>
            </w:pict>
          </mc:Fallback>
        </mc:AlternateContent>
      </w:r>
    </w:p>
    <w:p w14:paraId="7C405031" w14:textId="77777777" w:rsidR="007039AC" w:rsidRPr="00B032D2" w:rsidRDefault="007039AC" w:rsidP="007039AC">
      <w:pPr>
        <w:pStyle w:val="BodyText"/>
        <w:ind w:right="-1"/>
        <w:jc w:val="both"/>
        <w:rPr>
          <w:sz w:val="22"/>
          <w:szCs w:val="22"/>
        </w:rPr>
      </w:pPr>
    </w:p>
    <w:p w14:paraId="4A516B60" w14:textId="77777777" w:rsidR="007039AC" w:rsidRDefault="007039AC" w:rsidP="007039AC">
      <w:pPr>
        <w:pStyle w:val="BodyText"/>
        <w:ind w:right="-1"/>
        <w:jc w:val="both"/>
        <w:rPr>
          <w:sz w:val="22"/>
          <w:szCs w:val="22"/>
        </w:rPr>
      </w:pPr>
    </w:p>
    <w:p w14:paraId="3493E9A7" w14:textId="77777777" w:rsidR="007039AC" w:rsidRDefault="007039AC" w:rsidP="007039AC">
      <w:pPr>
        <w:pStyle w:val="BodyText"/>
        <w:ind w:right="-1"/>
        <w:jc w:val="both"/>
        <w:rPr>
          <w:sz w:val="22"/>
          <w:szCs w:val="22"/>
        </w:rPr>
      </w:pPr>
    </w:p>
    <w:p w14:paraId="297768E3" w14:textId="77777777" w:rsidR="007039AC" w:rsidRPr="00B032D2" w:rsidRDefault="007039AC" w:rsidP="007039AC">
      <w:pPr>
        <w:pStyle w:val="BodyText"/>
        <w:ind w:right="-1"/>
        <w:jc w:val="both"/>
        <w:rPr>
          <w:sz w:val="22"/>
          <w:szCs w:val="22"/>
        </w:rPr>
      </w:pPr>
    </w:p>
    <w:p w14:paraId="30911A37" w14:textId="21B5FF94" w:rsidR="007039AC" w:rsidRDefault="007039AC" w:rsidP="007039AC">
      <w:pPr>
        <w:pStyle w:val="BodyText"/>
        <w:ind w:right="-1" w:firstLine="567"/>
        <w:jc w:val="both"/>
        <w:rPr>
          <w:sz w:val="22"/>
          <w:szCs w:val="22"/>
        </w:rPr>
      </w:pPr>
      <w:r w:rsidRPr="00B032D2">
        <w:rPr>
          <w:sz w:val="22"/>
          <w:szCs w:val="22"/>
        </w:rPr>
        <w:t xml:space="preserve">Berdasarkan Berdasarkan persamaan di atas, diketahui nilai konstanta sebesar 27,737 secara matematis nilai konstanta ini menyatakan bahwa nilai konsistensi dari variabel terikat yaitu perilaku konsumtif di TikTok </w:t>
      </w:r>
      <w:r w:rsidRPr="00B032D2">
        <w:rPr>
          <w:i/>
          <w:sz w:val="22"/>
          <w:szCs w:val="22"/>
        </w:rPr>
        <w:t xml:space="preserve">Shop </w:t>
      </w:r>
      <w:r w:rsidRPr="00B032D2">
        <w:rPr>
          <w:sz w:val="22"/>
          <w:szCs w:val="22"/>
        </w:rPr>
        <w:t xml:space="preserve">sebesar 27,737. Nilai koefisien regresi X sebesar 0,217. Hal ini menyatakan bahwa setiap penambahan nilai variabel </w:t>
      </w:r>
      <w:r w:rsidRPr="00B032D2">
        <w:rPr>
          <w:i/>
          <w:sz w:val="22"/>
          <w:szCs w:val="22"/>
        </w:rPr>
        <w:t xml:space="preserve">online customer review </w:t>
      </w:r>
      <w:r w:rsidRPr="00B032D2">
        <w:rPr>
          <w:sz w:val="22"/>
          <w:szCs w:val="22"/>
        </w:rPr>
        <w:t>produk kosmetik rias wajah dekoratif (X) maka</w:t>
      </w:r>
      <w:r w:rsidRPr="00B032D2">
        <w:rPr>
          <w:spacing w:val="-15"/>
          <w:sz w:val="22"/>
          <w:szCs w:val="22"/>
        </w:rPr>
        <w:t xml:space="preserve"> </w:t>
      </w:r>
      <w:r w:rsidRPr="00B032D2">
        <w:rPr>
          <w:sz w:val="22"/>
          <w:szCs w:val="22"/>
        </w:rPr>
        <w:t>nilai</w:t>
      </w:r>
      <w:r w:rsidRPr="00B032D2">
        <w:rPr>
          <w:spacing w:val="-11"/>
          <w:sz w:val="22"/>
          <w:szCs w:val="22"/>
        </w:rPr>
        <w:t xml:space="preserve"> </w:t>
      </w:r>
      <w:r w:rsidRPr="00B032D2">
        <w:rPr>
          <w:sz w:val="22"/>
          <w:szCs w:val="22"/>
        </w:rPr>
        <w:t>variabel</w:t>
      </w:r>
      <w:r w:rsidRPr="00B032D2">
        <w:rPr>
          <w:spacing w:val="-11"/>
          <w:sz w:val="22"/>
          <w:szCs w:val="22"/>
        </w:rPr>
        <w:t xml:space="preserve"> </w:t>
      </w:r>
      <w:r w:rsidRPr="00B032D2">
        <w:rPr>
          <w:sz w:val="22"/>
          <w:szCs w:val="22"/>
        </w:rPr>
        <w:t>perilaku</w:t>
      </w:r>
      <w:r w:rsidRPr="00B032D2">
        <w:rPr>
          <w:spacing w:val="-11"/>
          <w:sz w:val="22"/>
          <w:szCs w:val="22"/>
        </w:rPr>
        <w:t xml:space="preserve"> </w:t>
      </w:r>
      <w:r w:rsidRPr="00B032D2">
        <w:rPr>
          <w:sz w:val="22"/>
          <w:szCs w:val="22"/>
        </w:rPr>
        <w:t>konsumtif</w:t>
      </w:r>
      <w:r w:rsidRPr="00B032D2">
        <w:rPr>
          <w:spacing w:val="-12"/>
          <w:sz w:val="22"/>
          <w:szCs w:val="22"/>
        </w:rPr>
        <w:t xml:space="preserve"> </w:t>
      </w:r>
      <w:r w:rsidRPr="00B032D2">
        <w:rPr>
          <w:sz w:val="22"/>
          <w:szCs w:val="22"/>
        </w:rPr>
        <w:t>di</w:t>
      </w:r>
      <w:r w:rsidRPr="00B032D2">
        <w:rPr>
          <w:spacing w:val="-15"/>
          <w:sz w:val="22"/>
          <w:szCs w:val="22"/>
        </w:rPr>
        <w:t xml:space="preserve"> </w:t>
      </w:r>
      <w:r w:rsidRPr="00B032D2">
        <w:rPr>
          <w:sz w:val="22"/>
          <w:szCs w:val="22"/>
        </w:rPr>
        <w:t>TikTok</w:t>
      </w:r>
      <w:r w:rsidRPr="00B032D2">
        <w:rPr>
          <w:spacing w:val="-12"/>
          <w:sz w:val="22"/>
          <w:szCs w:val="22"/>
        </w:rPr>
        <w:t xml:space="preserve"> </w:t>
      </w:r>
      <w:r w:rsidRPr="00B032D2">
        <w:rPr>
          <w:i/>
          <w:sz w:val="22"/>
          <w:szCs w:val="22"/>
        </w:rPr>
        <w:t>Shop</w:t>
      </w:r>
      <w:r w:rsidRPr="00B032D2">
        <w:rPr>
          <w:i/>
          <w:spacing w:val="-11"/>
          <w:sz w:val="22"/>
          <w:szCs w:val="22"/>
        </w:rPr>
        <w:t xml:space="preserve"> </w:t>
      </w:r>
      <w:r w:rsidRPr="00B032D2">
        <w:rPr>
          <w:sz w:val="22"/>
          <w:szCs w:val="22"/>
        </w:rPr>
        <w:t>(Y)</w:t>
      </w:r>
      <w:r w:rsidRPr="00B032D2">
        <w:rPr>
          <w:spacing w:val="-12"/>
          <w:sz w:val="22"/>
          <w:szCs w:val="22"/>
        </w:rPr>
        <w:t xml:space="preserve"> </w:t>
      </w:r>
      <w:r w:rsidRPr="00B032D2">
        <w:rPr>
          <w:sz w:val="22"/>
          <w:szCs w:val="22"/>
        </w:rPr>
        <w:t>akan</w:t>
      </w:r>
      <w:r w:rsidRPr="00B032D2">
        <w:rPr>
          <w:spacing w:val="-11"/>
          <w:sz w:val="22"/>
          <w:szCs w:val="22"/>
        </w:rPr>
        <w:t xml:space="preserve"> </w:t>
      </w:r>
      <w:r w:rsidRPr="00B032D2">
        <w:rPr>
          <w:sz w:val="22"/>
          <w:szCs w:val="22"/>
        </w:rPr>
        <w:t>bertambah</w:t>
      </w:r>
      <w:r w:rsidRPr="00B032D2">
        <w:rPr>
          <w:spacing w:val="-9"/>
          <w:sz w:val="22"/>
          <w:szCs w:val="22"/>
        </w:rPr>
        <w:t xml:space="preserve"> </w:t>
      </w:r>
      <w:r w:rsidRPr="00B032D2">
        <w:rPr>
          <w:sz w:val="22"/>
          <w:szCs w:val="22"/>
        </w:rPr>
        <w:t>sebesar 0,217. Koefisien regresi tersebut bernilai positif, sehingga dapat dikatakan bahwa arah pengaruh variabel X (bebas) terhadap variabel Y (terikat) adalah positif. Adapun grafik uji regresi linear sederhana dapat dilihat pada gambar berikut.</w:t>
      </w:r>
    </w:p>
    <w:p w14:paraId="5E1A93AD" w14:textId="22D2986A" w:rsidR="007039AC" w:rsidRPr="00B032D2" w:rsidRDefault="007039AC" w:rsidP="007039AC">
      <w:pPr>
        <w:pStyle w:val="BodyText"/>
        <w:ind w:right="-1"/>
        <w:jc w:val="center"/>
        <w:rPr>
          <w:sz w:val="22"/>
          <w:szCs w:val="22"/>
        </w:rPr>
      </w:pPr>
      <w:r w:rsidRPr="007039AC">
        <w:rPr>
          <w:sz w:val="22"/>
          <w:szCs w:val="22"/>
        </w:rPr>
        <w:drawing>
          <wp:inline distT="0" distB="0" distL="0" distR="0" wp14:anchorId="042DE3DE" wp14:editId="6F8B6874">
            <wp:extent cx="3038899" cy="1790950"/>
            <wp:effectExtent l="0" t="0" r="9525" b="0"/>
            <wp:docPr id="744303168" name="Picture 744303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38899" cy="1790950"/>
                    </a:xfrm>
                    <a:prstGeom prst="rect">
                      <a:avLst/>
                    </a:prstGeom>
                  </pic:spPr>
                </pic:pic>
              </a:graphicData>
            </a:graphic>
          </wp:inline>
        </w:drawing>
      </w:r>
    </w:p>
    <w:p w14:paraId="49A78FBD" w14:textId="77777777" w:rsidR="007039AC" w:rsidRPr="007039AC" w:rsidRDefault="007039AC" w:rsidP="007039AC">
      <w:pPr>
        <w:pStyle w:val="Caption"/>
        <w:spacing w:after="0"/>
        <w:jc w:val="center"/>
        <w:rPr>
          <w:bCs/>
          <w:i w:val="0"/>
          <w:color w:val="auto"/>
          <w:sz w:val="22"/>
          <w:szCs w:val="22"/>
        </w:rPr>
      </w:pPr>
      <w:r w:rsidRPr="007039AC">
        <w:rPr>
          <w:bCs/>
          <w:i w:val="0"/>
          <w:color w:val="auto"/>
          <w:sz w:val="22"/>
          <w:szCs w:val="22"/>
        </w:rPr>
        <w:t xml:space="preserve">Gambar </w:t>
      </w:r>
      <w:r w:rsidRPr="007039AC">
        <w:rPr>
          <w:bCs/>
          <w:i w:val="0"/>
          <w:color w:val="auto"/>
          <w:sz w:val="22"/>
          <w:szCs w:val="22"/>
        </w:rPr>
        <w:fldChar w:fldCharType="begin"/>
      </w:r>
      <w:r w:rsidRPr="007039AC">
        <w:rPr>
          <w:bCs/>
          <w:i w:val="0"/>
          <w:color w:val="auto"/>
          <w:sz w:val="22"/>
          <w:szCs w:val="22"/>
        </w:rPr>
        <w:instrText xml:space="preserve"> SEQ Gambar \* ARABIC </w:instrText>
      </w:r>
      <w:r w:rsidRPr="007039AC">
        <w:rPr>
          <w:bCs/>
          <w:i w:val="0"/>
          <w:color w:val="auto"/>
          <w:sz w:val="22"/>
          <w:szCs w:val="22"/>
        </w:rPr>
        <w:fldChar w:fldCharType="separate"/>
      </w:r>
      <w:r w:rsidRPr="007039AC">
        <w:rPr>
          <w:bCs/>
          <w:i w:val="0"/>
          <w:noProof/>
          <w:color w:val="auto"/>
          <w:sz w:val="22"/>
          <w:szCs w:val="22"/>
        </w:rPr>
        <w:t>1</w:t>
      </w:r>
      <w:r w:rsidRPr="007039AC">
        <w:rPr>
          <w:bCs/>
          <w:i w:val="0"/>
          <w:color w:val="auto"/>
          <w:sz w:val="22"/>
          <w:szCs w:val="22"/>
        </w:rPr>
        <w:fldChar w:fldCharType="end"/>
      </w:r>
      <w:r w:rsidRPr="007039AC">
        <w:rPr>
          <w:bCs/>
          <w:i w:val="0"/>
          <w:color w:val="auto"/>
          <w:sz w:val="22"/>
          <w:szCs w:val="22"/>
        </w:rPr>
        <w:t>. Grafik Regresi Linear Sederhana</w:t>
      </w:r>
    </w:p>
    <w:p w14:paraId="3C4224BF" w14:textId="77777777" w:rsidR="007039AC" w:rsidRPr="00B032D2" w:rsidRDefault="007039AC" w:rsidP="007039AC">
      <w:pPr>
        <w:spacing w:after="0" w:line="240" w:lineRule="auto"/>
        <w:jc w:val="center"/>
        <w:rPr>
          <w:rFonts w:ascii="Times New Roman" w:hAnsi="Times New Roman" w:cs="Times New Roman"/>
        </w:rPr>
      </w:pPr>
      <w:r w:rsidRPr="007039AC">
        <w:rPr>
          <w:rFonts w:ascii="Times New Roman" w:hAnsi="Times New Roman" w:cs="Times New Roman"/>
        </w:rPr>
        <w:t>Sumber: Microsoft Excel (2025</w:t>
      </w:r>
      <w:r w:rsidRPr="00B032D2">
        <w:rPr>
          <w:rFonts w:ascii="Times New Roman" w:hAnsi="Times New Roman" w:cs="Times New Roman"/>
        </w:rPr>
        <w:t>)</w:t>
      </w:r>
    </w:p>
    <w:p w14:paraId="1EC1BCB9" w14:textId="77777777" w:rsidR="007039AC" w:rsidRPr="00B032D2" w:rsidRDefault="007039AC" w:rsidP="007039AC">
      <w:pPr>
        <w:spacing w:after="0" w:line="240" w:lineRule="auto"/>
        <w:rPr>
          <w:rFonts w:ascii="Times New Roman" w:hAnsi="Times New Roman" w:cs="Times New Roman"/>
          <w:b/>
          <w:bCs/>
          <w:i/>
          <w:iCs/>
        </w:rPr>
      </w:pPr>
      <w:r w:rsidRPr="00B032D2">
        <w:rPr>
          <w:rFonts w:ascii="Times New Roman" w:hAnsi="Times New Roman" w:cs="Times New Roman"/>
          <w:b/>
          <w:bCs/>
          <w:i/>
          <w:iCs/>
        </w:rPr>
        <w:t>Uji Parsial (Uji-T)</w:t>
      </w:r>
    </w:p>
    <w:p w14:paraId="0971C74C" w14:textId="77777777" w:rsidR="007039AC" w:rsidRPr="007039AC" w:rsidRDefault="007039AC" w:rsidP="007039AC">
      <w:pPr>
        <w:pStyle w:val="Caption"/>
        <w:spacing w:after="0"/>
        <w:jc w:val="center"/>
        <w:rPr>
          <w:bCs/>
          <w:i w:val="0"/>
          <w:color w:val="auto"/>
          <w:sz w:val="22"/>
          <w:szCs w:val="22"/>
        </w:rPr>
      </w:pPr>
      <w:r w:rsidRPr="007039AC">
        <w:rPr>
          <w:bCs/>
          <w:i w:val="0"/>
          <w:color w:val="auto"/>
          <w:sz w:val="22"/>
          <w:szCs w:val="22"/>
        </w:rPr>
        <w:t xml:space="preserve">Tabel </w:t>
      </w:r>
      <w:r w:rsidRPr="007039AC">
        <w:rPr>
          <w:bCs/>
          <w:i w:val="0"/>
          <w:color w:val="auto"/>
          <w:sz w:val="22"/>
          <w:szCs w:val="22"/>
        </w:rPr>
        <w:fldChar w:fldCharType="begin"/>
      </w:r>
      <w:r w:rsidRPr="007039AC">
        <w:rPr>
          <w:bCs/>
          <w:i w:val="0"/>
          <w:color w:val="auto"/>
          <w:sz w:val="22"/>
          <w:szCs w:val="22"/>
        </w:rPr>
        <w:instrText xml:space="preserve"> SEQ Tabel \* ARABIC </w:instrText>
      </w:r>
      <w:r w:rsidRPr="007039AC">
        <w:rPr>
          <w:bCs/>
          <w:i w:val="0"/>
          <w:color w:val="auto"/>
          <w:sz w:val="22"/>
          <w:szCs w:val="22"/>
        </w:rPr>
        <w:fldChar w:fldCharType="separate"/>
      </w:r>
      <w:r w:rsidRPr="007039AC">
        <w:rPr>
          <w:bCs/>
          <w:i w:val="0"/>
          <w:noProof/>
          <w:color w:val="auto"/>
          <w:sz w:val="22"/>
          <w:szCs w:val="22"/>
        </w:rPr>
        <w:t>9</w:t>
      </w:r>
      <w:r w:rsidRPr="007039AC">
        <w:rPr>
          <w:bCs/>
          <w:i w:val="0"/>
          <w:color w:val="auto"/>
          <w:sz w:val="22"/>
          <w:szCs w:val="22"/>
        </w:rPr>
        <w:fldChar w:fldCharType="end"/>
      </w:r>
      <w:r w:rsidRPr="007039AC">
        <w:rPr>
          <w:bCs/>
          <w:i w:val="0"/>
          <w:color w:val="auto"/>
          <w:sz w:val="22"/>
          <w:szCs w:val="22"/>
        </w:rPr>
        <w:t>. Hasil Uji Parsial (Uji-T)</w:t>
      </w:r>
    </w:p>
    <w:p w14:paraId="6CF76A06" w14:textId="77777777" w:rsidR="007039AC" w:rsidRPr="00B032D2" w:rsidRDefault="007039AC" w:rsidP="007039AC">
      <w:pPr>
        <w:spacing w:after="0" w:line="240" w:lineRule="auto"/>
        <w:jc w:val="center"/>
        <w:rPr>
          <w:rFonts w:ascii="Times New Roman" w:hAnsi="Times New Roman" w:cs="Times New Roman"/>
        </w:rPr>
      </w:pPr>
      <w:r w:rsidRPr="00B032D2">
        <w:rPr>
          <w:rFonts w:ascii="Times New Roman" w:hAnsi="Times New Roman" w:cs="Times New Roman"/>
          <w:noProof/>
        </w:rPr>
        <w:drawing>
          <wp:inline distT="0" distB="0" distL="0" distR="0" wp14:anchorId="520B78AA" wp14:editId="1D20F1D1">
            <wp:extent cx="4118647" cy="1104523"/>
            <wp:effectExtent l="0" t="0" r="0" b="635"/>
            <wp:docPr id="1046175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6344" cy="1111951"/>
                    </a:xfrm>
                    <a:prstGeom prst="rect">
                      <a:avLst/>
                    </a:prstGeom>
                    <a:noFill/>
                    <a:ln>
                      <a:noFill/>
                    </a:ln>
                  </pic:spPr>
                </pic:pic>
              </a:graphicData>
            </a:graphic>
          </wp:inline>
        </w:drawing>
      </w:r>
    </w:p>
    <w:p w14:paraId="6AAB69F4" w14:textId="77777777" w:rsidR="007039AC" w:rsidRPr="00B032D2" w:rsidRDefault="007039AC" w:rsidP="007039AC">
      <w:pPr>
        <w:spacing w:after="0" w:line="240" w:lineRule="auto"/>
        <w:jc w:val="center"/>
        <w:rPr>
          <w:rFonts w:ascii="Times New Roman" w:hAnsi="Times New Roman" w:cs="Times New Roman"/>
        </w:rPr>
      </w:pPr>
      <w:r w:rsidRPr="00B032D2">
        <w:rPr>
          <w:rFonts w:ascii="Times New Roman" w:hAnsi="Times New Roman" w:cs="Times New Roman"/>
        </w:rPr>
        <w:t>Sumber: olah data SPSS versi 31 (2025)</w:t>
      </w:r>
    </w:p>
    <w:p w14:paraId="4D0CA68F" w14:textId="77777777" w:rsidR="007039AC" w:rsidRPr="00B032D2" w:rsidRDefault="007039AC" w:rsidP="007039AC">
      <w:pPr>
        <w:tabs>
          <w:tab w:val="left" w:pos="851"/>
        </w:tabs>
        <w:spacing w:after="0" w:line="240" w:lineRule="auto"/>
        <w:ind w:right="-1" w:firstLine="567"/>
        <w:jc w:val="both"/>
        <w:rPr>
          <w:rFonts w:ascii="Times New Roman" w:hAnsi="Times New Roman" w:cs="Times New Roman"/>
        </w:rPr>
      </w:pPr>
      <w:r w:rsidRPr="00B032D2">
        <w:rPr>
          <w:rFonts w:ascii="Times New Roman" w:hAnsi="Times New Roman" w:cs="Times New Roman"/>
        </w:rPr>
        <w:t xml:space="preserve">Berdasarkan tabel tersebut, terdapat nilai hasil Uji T yang menunjukkan bahwa nilai signifikansi untuk pengaruh </w:t>
      </w:r>
      <w:r w:rsidRPr="00B032D2">
        <w:rPr>
          <w:rFonts w:ascii="Times New Roman" w:hAnsi="Times New Roman" w:cs="Times New Roman"/>
          <w:i/>
        </w:rPr>
        <w:t xml:space="preserve">online customer review </w:t>
      </w:r>
      <w:r w:rsidRPr="00B032D2">
        <w:rPr>
          <w:rFonts w:ascii="Times New Roman" w:hAnsi="Times New Roman" w:cs="Times New Roman"/>
        </w:rPr>
        <w:t xml:space="preserve">produk kosmetik rias wajah dekoratif (X) terhadap perilaku konsumtif di TikTok </w:t>
      </w:r>
      <w:r w:rsidRPr="00B032D2">
        <w:rPr>
          <w:rFonts w:ascii="Times New Roman" w:hAnsi="Times New Roman" w:cs="Times New Roman"/>
          <w:i/>
        </w:rPr>
        <w:t>Shop</w:t>
      </w:r>
      <w:r w:rsidRPr="00B032D2">
        <w:rPr>
          <w:rFonts w:ascii="Times New Roman" w:hAnsi="Times New Roman" w:cs="Times New Roman"/>
          <w:i/>
          <w:spacing w:val="-1"/>
        </w:rPr>
        <w:t xml:space="preserve"> </w:t>
      </w:r>
      <w:r w:rsidRPr="00B032D2">
        <w:rPr>
          <w:rFonts w:ascii="Times New Roman" w:hAnsi="Times New Roman" w:cs="Times New Roman"/>
        </w:rPr>
        <w:t>(Y) melalui program</w:t>
      </w:r>
      <w:r w:rsidRPr="00B032D2">
        <w:rPr>
          <w:rFonts w:ascii="Times New Roman" w:hAnsi="Times New Roman" w:cs="Times New Roman"/>
          <w:spacing w:val="-4"/>
        </w:rPr>
        <w:t xml:space="preserve"> </w:t>
      </w:r>
      <w:r w:rsidRPr="00B032D2">
        <w:rPr>
          <w:rFonts w:ascii="Times New Roman" w:hAnsi="Times New Roman" w:cs="Times New Roman"/>
        </w:rPr>
        <w:t>SPSS</w:t>
      </w:r>
      <w:r w:rsidRPr="00B032D2">
        <w:rPr>
          <w:rFonts w:ascii="Times New Roman" w:hAnsi="Times New Roman" w:cs="Times New Roman"/>
          <w:spacing w:val="-2"/>
        </w:rPr>
        <w:t xml:space="preserve"> </w:t>
      </w:r>
      <w:r w:rsidRPr="00B032D2">
        <w:rPr>
          <w:rFonts w:ascii="Times New Roman" w:hAnsi="Times New Roman" w:cs="Times New Roman"/>
        </w:rPr>
        <w:t>31</w:t>
      </w:r>
      <w:r w:rsidRPr="00B032D2">
        <w:rPr>
          <w:rFonts w:ascii="Times New Roman" w:hAnsi="Times New Roman" w:cs="Times New Roman"/>
          <w:spacing w:val="-1"/>
        </w:rPr>
        <w:t xml:space="preserve"> </w:t>
      </w:r>
      <w:r w:rsidRPr="00B032D2">
        <w:rPr>
          <w:rFonts w:ascii="Times New Roman" w:hAnsi="Times New Roman" w:cs="Times New Roman"/>
        </w:rPr>
        <w:t>sebesar &lt;0,001</w:t>
      </w:r>
      <w:r w:rsidRPr="00B032D2">
        <w:rPr>
          <w:rFonts w:ascii="Times New Roman" w:hAnsi="Times New Roman" w:cs="Times New Roman"/>
          <w:spacing w:val="-1"/>
        </w:rPr>
        <w:t xml:space="preserve"> </w:t>
      </w:r>
      <w:r w:rsidRPr="00B032D2">
        <w:rPr>
          <w:rFonts w:ascii="Times New Roman" w:hAnsi="Times New Roman" w:cs="Times New Roman"/>
        </w:rPr>
        <w:t>yang</w:t>
      </w:r>
      <w:r w:rsidRPr="00B032D2">
        <w:rPr>
          <w:rFonts w:ascii="Times New Roman" w:hAnsi="Times New Roman" w:cs="Times New Roman"/>
          <w:spacing w:val="-1"/>
        </w:rPr>
        <w:t xml:space="preserve"> </w:t>
      </w:r>
      <w:r w:rsidRPr="00B032D2">
        <w:rPr>
          <w:rFonts w:ascii="Times New Roman" w:hAnsi="Times New Roman" w:cs="Times New Roman"/>
        </w:rPr>
        <w:t>lebih</w:t>
      </w:r>
      <w:r w:rsidRPr="00B032D2">
        <w:rPr>
          <w:rFonts w:ascii="Times New Roman" w:hAnsi="Times New Roman" w:cs="Times New Roman"/>
          <w:spacing w:val="-1"/>
        </w:rPr>
        <w:t xml:space="preserve"> </w:t>
      </w:r>
      <w:r w:rsidRPr="00B032D2">
        <w:rPr>
          <w:rFonts w:ascii="Times New Roman" w:hAnsi="Times New Roman" w:cs="Times New Roman"/>
        </w:rPr>
        <w:t>kecil dari taraf</w:t>
      </w:r>
      <w:r w:rsidRPr="00B032D2">
        <w:rPr>
          <w:rFonts w:ascii="Times New Roman" w:hAnsi="Times New Roman" w:cs="Times New Roman"/>
          <w:spacing w:val="-2"/>
        </w:rPr>
        <w:t xml:space="preserve"> </w:t>
      </w:r>
      <w:r w:rsidRPr="00B032D2">
        <w:rPr>
          <w:rFonts w:ascii="Times New Roman" w:hAnsi="Times New Roman" w:cs="Times New Roman"/>
        </w:rPr>
        <w:t xml:space="preserve">signifikansi 0,05. Oleh karena itu, hipotesis nol (Ho) ditolak dan hipotesis alternatif (Ha) diterima. Artinya, terdapat pengaruh yang signifikan dari </w:t>
      </w:r>
      <w:r w:rsidRPr="00B032D2">
        <w:rPr>
          <w:rFonts w:ascii="Times New Roman" w:hAnsi="Times New Roman" w:cs="Times New Roman"/>
          <w:i/>
        </w:rPr>
        <w:t xml:space="preserve">online customer review </w:t>
      </w:r>
      <w:r w:rsidRPr="00B032D2">
        <w:rPr>
          <w:rFonts w:ascii="Times New Roman" w:hAnsi="Times New Roman" w:cs="Times New Roman"/>
        </w:rPr>
        <w:t xml:space="preserve">produk kosmetik rias wajah dekoratif terhadap perilaku konsumtif di TikTok </w:t>
      </w:r>
      <w:r w:rsidRPr="00B032D2">
        <w:rPr>
          <w:rFonts w:ascii="Times New Roman" w:hAnsi="Times New Roman" w:cs="Times New Roman"/>
          <w:i/>
        </w:rPr>
        <w:t xml:space="preserve">Shop </w:t>
      </w:r>
      <w:r w:rsidRPr="00B032D2">
        <w:rPr>
          <w:rFonts w:ascii="Times New Roman" w:hAnsi="Times New Roman" w:cs="Times New Roman"/>
        </w:rPr>
        <w:t>pada mahasisiwi pendidikan Tata Rias Universitas Negeri Jakarta.</w:t>
      </w:r>
    </w:p>
    <w:p w14:paraId="354406F3" w14:textId="77777777" w:rsidR="007039AC" w:rsidRPr="00B032D2" w:rsidRDefault="007039AC" w:rsidP="007039AC">
      <w:pPr>
        <w:spacing w:after="0" w:line="240" w:lineRule="auto"/>
        <w:rPr>
          <w:rFonts w:ascii="Times New Roman" w:hAnsi="Times New Roman" w:cs="Times New Roman"/>
          <w:b/>
          <w:bCs/>
          <w:i/>
          <w:iCs/>
        </w:rPr>
      </w:pPr>
      <w:r w:rsidRPr="00B032D2">
        <w:rPr>
          <w:rFonts w:ascii="Times New Roman" w:hAnsi="Times New Roman" w:cs="Times New Roman"/>
          <w:b/>
          <w:bCs/>
          <w:i/>
          <w:iCs/>
        </w:rPr>
        <w:t>Uji Koefisien Determinasi</w:t>
      </w:r>
    </w:p>
    <w:p w14:paraId="0DCB7B09" w14:textId="77777777" w:rsidR="007039AC" w:rsidRPr="007039AC" w:rsidRDefault="007039AC" w:rsidP="007039AC">
      <w:pPr>
        <w:pStyle w:val="Caption"/>
        <w:spacing w:after="0"/>
        <w:jc w:val="center"/>
        <w:rPr>
          <w:bCs/>
          <w:i w:val="0"/>
          <w:color w:val="auto"/>
          <w:sz w:val="22"/>
          <w:szCs w:val="22"/>
        </w:rPr>
      </w:pPr>
      <w:r w:rsidRPr="007039AC">
        <w:rPr>
          <w:bCs/>
          <w:i w:val="0"/>
          <w:color w:val="auto"/>
          <w:sz w:val="22"/>
          <w:szCs w:val="22"/>
        </w:rPr>
        <w:t xml:space="preserve">Tabel </w:t>
      </w:r>
      <w:r w:rsidRPr="007039AC">
        <w:rPr>
          <w:bCs/>
          <w:i w:val="0"/>
          <w:color w:val="auto"/>
          <w:sz w:val="22"/>
          <w:szCs w:val="22"/>
        </w:rPr>
        <w:fldChar w:fldCharType="begin"/>
      </w:r>
      <w:r w:rsidRPr="007039AC">
        <w:rPr>
          <w:bCs/>
          <w:i w:val="0"/>
          <w:color w:val="auto"/>
          <w:sz w:val="22"/>
          <w:szCs w:val="22"/>
        </w:rPr>
        <w:instrText xml:space="preserve"> SEQ Tabel \* ARABIC </w:instrText>
      </w:r>
      <w:r w:rsidRPr="007039AC">
        <w:rPr>
          <w:bCs/>
          <w:i w:val="0"/>
          <w:color w:val="auto"/>
          <w:sz w:val="22"/>
          <w:szCs w:val="22"/>
        </w:rPr>
        <w:fldChar w:fldCharType="separate"/>
      </w:r>
      <w:r w:rsidRPr="007039AC">
        <w:rPr>
          <w:bCs/>
          <w:i w:val="0"/>
          <w:noProof/>
          <w:color w:val="auto"/>
          <w:sz w:val="22"/>
          <w:szCs w:val="22"/>
        </w:rPr>
        <w:t>10</w:t>
      </w:r>
      <w:r w:rsidRPr="007039AC">
        <w:rPr>
          <w:bCs/>
          <w:i w:val="0"/>
          <w:color w:val="auto"/>
          <w:sz w:val="22"/>
          <w:szCs w:val="22"/>
        </w:rPr>
        <w:fldChar w:fldCharType="end"/>
      </w:r>
      <w:r w:rsidRPr="007039AC">
        <w:rPr>
          <w:bCs/>
          <w:i w:val="0"/>
          <w:color w:val="auto"/>
          <w:sz w:val="22"/>
          <w:szCs w:val="22"/>
        </w:rPr>
        <w:t>. Hasil Uji Koefisien Determinasi</w:t>
      </w:r>
    </w:p>
    <w:p w14:paraId="523BCB2E" w14:textId="77777777" w:rsidR="007039AC" w:rsidRPr="00B032D2" w:rsidRDefault="007039AC" w:rsidP="007039AC">
      <w:pPr>
        <w:spacing w:after="0" w:line="240" w:lineRule="auto"/>
        <w:jc w:val="center"/>
        <w:rPr>
          <w:rFonts w:ascii="Times New Roman" w:hAnsi="Times New Roman" w:cs="Times New Roman"/>
        </w:rPr>
      </w:pPr>
      <w:r w:rsidRPr="00B032D2">
        <w:rPr>
          <w:rFonts w:ascii="Times New Roman" w:hAnsi="Times New Roman" w:cs="Times New Roman"/>
          <w:noProof/>
        </w:rPr>
        <w:drawing>
          <wp:inline distT="0" distB="0" distL="0" distR="0" wp14:anchorId="13E9B386" wp14:editId="0798D1EE">
            <wp:extent cx="3023964" cy="983798"/>
            <wp:effectExtent l="0" t="0" r="5080" b="6985"/>
            <wp:docPr id="396036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36123" cy="987754"/>
                    </a:xfrm>
                    <a:prstGeom prst="rect">
                      <a:avLst/>
                    </a:prstGeom>
                    <a:noFill/>
                    <a:ln>
                      <a:noFill/>
                    </a:ln>
                  </pic:spPr>
                </pic:pic>
              </a:graphicData>
            </a:graphic>
          </wp:inline>
        </w:drawing>
      </w:r>
    </w:p>
    <w:p w14:paraId="5AEE856B" w14:textId="77777777" w:rsidR="007039AC" w:rsidRPr="00B032D2" w:rsidRDefault="007039AC" w:rsidP="007039AC">
      <w:pPr>
        <w:spacing w:after="0" w:line="240" w:lineRule="auto"/>
        <w:jc w:val="center"/>
        <w:rPr>
          <w:rFonts w:ascii="Times New Roman" w:hAnsi="Times New Roman" w:cs="Times New Roman"/>
        </w:rPr>
      </w:pPr>
      <w:r w:rsidRPr="00B032D2">
        <w:rPr>
          <w:rFonts w:ascii="Times New Roman" w:hAnsi="Times New Roman" w:cs="Times New Roman"/>
        </w:rPr>
        <w:t>Sumber: olah data SPSS versi 31 (2025)</w:t>
      </w:r>
    </w:p>
    <w:p w14:paraId="0B812E52" w14:textId="77777777" w:rsidR="007039AC" w:rsidRPr="00B032D2" w:rsidRDefault="007039AC" w:rsidP="007039AC">
      <w:pPr>
        <w:spacing w:after="0" w:line="240" w:lineRule="auto"/>
        <w:ind w:firstLine="567"/>
        <w:jc w:val="both"/>
        <w:rPr>
          <w:rFonts w:ascii="Times New Roman" w:hAnsi="Times New Roman" w:cs="Times New Roman"/>
        </w:rPr>
      </w:pPr>
      <w:r w:rsidRPr="00B032D2">
        <w:rPr>
          <w:rFonts w:ascii="Times New Roman" w:hAnsi="Times New Roman" w:cs="Times New Roman"/>
        </w:rPr>
        <w:t>Berdasarkan</w:t>
      </w:r>
      <w:r w:rsidRPr="00B032D2">
        <w:rPr>
          <w:rFonts w:ascii="Times New Roman" w:hAnsi="Times New Roman" w:cs="Times New Roman"/>
          <w:spacing w:val="-15"/>
        </w:rPr>
        <w:t xml:space="preserve"> </w:t>
      </w:r>
      <w:r w:rsidRPr="00B032D2">
        <w:rPr>
          <w:rFonts w:ascii="Times New Roman" w:hAnsi="Times New Roman" w:cs="Times New Roman"/>
        </w:rPr>
        <w:t>hasil</w:t>
      </w:r>
      <w:r w:rsidRPr="00B032D2">
        <w:rPr>
          <w:rFonts w:ascii="Times New Roman" w:hAnsi="Times New Roman" w:cs="Times New Roman"/>
          <w:spacing w:val="-15"/>
        </w:rPr>
        <w:t xml:space="preserve"> </w:t>
      </w:r>
      <w:r w:rsidRPr="00B032D2">
        <w:rPr>
          <w:rFonts w:ascii="Times New Roman" w:hAnsi="Times New Roman" w:cs="Times New Roman"/>
        </w:rPr>
        <w:t>pengujian</w:t>
      </w:r>
      <w:r w:rsidRPr="00B032D2">
        <w:rPr>
          <w:rFonts w:ascii="Times New Roman" w:hAnsi="Times New Roman" w:cs="Times New Roman"/>
          <w:spacing w:val="-15"/>
        </w:rPr>
        <w:t xml:space="preserve"> </w:t>
      </w:r>
      <w:r w:rsidRPr="00B032D2">
        <w:rPr>
          <w:rFonts w:ascii="Times New Roman" w:hAnsi="Times New Roman" w:cs="Times New Roman"/>
        </w:rPr>
        <w:t>koefisien</w:t>
      </w:r>
      <w:r w:rsidRPr="00B032D2">
        <w:rPr>
          <w:rFonts w:ascii="Times New Roman" w:hAnsi="Times New Roman" w:cs="Times New Roman"/>
          <w:spacing w:val="-15"/>
        </w:rPr>
        <w:t xml:space="preserve"> </w:t>
      </w:r>
      <w:r w:rsidRPr="00B032D2">
        <w:rPr>
          <w:rFonts w:ascii="Times New Roman" w:hAnsi="Times New Roman" w:cs="Times New Roman"/>
        </w:rPr>
        <w:t>determinasi</w:t>
      </w:r>
      <w:r w:rsidRPr="00B032D2">
        <w:rPr>
          <w:rFonts w:ascii="Times New Roman" w:hAnsi="Times New Roman" w:cs="Times New Roman"/>
          <w:spacing w:val="-15"/>
        </w:rPr>
        <w:t xml:space="preserve"> </w:t>
      </w:r>
      <w:r w:rsidRPr="00B032D2">
        <w:rPr>
          <w:rFonts w:ascii="Times New Roman" w:hAnsi="Times New Roman" w:cs="Times New Roman"/>
        </w:rPr>
        <w:t>didapatkan</w:t>
      </w:r>
      <w:r w:rsidRPr="00B032D2">
        <w:rPr>
          <w:rFonts w:ascii="Times New Roman" w:hAnsi="Times New Roman" w:cs="Times New Roman"/>
          <w:spacing w:val="-15"/>
        </w:rPr>
        <w:t xml:space="preserve"> </w:t>
      </w:r>
      <w:r w:rsidRPr="00B032D2">
        <w:rPr>
          <w:rFonts w:ascii="Times New Roman" w:hAnsi="Times New Roman" w:cs="Times New Roman"/>
        </w:rPr>
        <w:t>bahwa</w:t>
      </w:r>
      <w:r w:rsidRPr="00B032D2">
        <w:rPr>
          <w:rFonts w:ascii="Times New Roman" w:hAnsi="Times New Roman" w:cs="Times New Roman"/>
          <w:spacing w:val="-15"/>
        </w:rPr>
        <w:t xml:space="preserve"> </w:t>
      </w:r>
      <w:r w:rsidRPr="00B032D2">
        <w:rPr>
          <w:rFonts w:ascii="Times New Roman" w:hAnsi="Times New Roman" w:cs="Times New Roman"/>
        </w:rPr>
        <w:t>variabel X terhadap variabel Y menunjukkan adanya pengaruh dengan nilai determinasi sebesar 0,087 atau sama dengan 8</w:t>
      </w:r>
      <w:proofErr w:type="gramStart"/>
      <w:r w:rsidRPr="00B032D2">
        <w:rPr>
          <w:rFonts w:ascii="Times New Roman" w:hAnsi="Times New Roman" w:cs="Times New Roman"/>
        </w:rPr>
        <w:t>,7</w:t>
      </w:r>
      <w:proofErr w:type="gramEnd"/>
      <w:r w:rsidRPr="00B032D2">
        <w:rPr>
          <w:rFonts w:ascii="Times New Roman" w:hAnsi="Times New Roman" w:cs="Times New Roman"/>
        </w:rPr>
        <w:t>%. Angka tersebut menunjukkan bahwa variabel</w:t>
      </w:r>
      <w:r w:rsidRPr="00B032D2">
        <w:rPr>
          <w:rFonts w:ascii="Times New Roman" w:hAnsi="Times New Roman" w:cs="Times New Roman"/>
          <w:spacing w:val="-15"/>
        </w:rPr>
        <w:t xml:space="preserve"> </w:t>
      </w:r>
      <w:r w:rsidRPr="00B032D2">
        <w:rPr>
          <w:rFonts w:ascii="Times New Roman" w:hAnsi="Times New Roman" w:cs="Times New Roman"/>
          <w:i/>
        </w:rPr>
        <w:t>online</w:t>
      </w:r>
      <w:r w:rsidRPr="00B032D2">
        <w:rPr>
          <w:rFonts w:ascii="Times New Roman" w:hAnsi="Times New Roman" w:cs="Times New Roman"/>
          <w:i/>
          <w:spacing w:val="-14"/>
        </w:rPr>
        <w:t xml:space="preserve"> </w:t>
      </w:r>
      <w:r w:rsidRPr="00B032D2">
        <w:rPr>
          <w:rFonts w:ascii="Times New Roman" w:hAnsi="Times New Roman" w:cs="Times New Roman"/>
          <w:i/>
        </w:rPr>
        <w:t>customer</w:t>
      </w:r>
      <w:r w:rsidRPr="00B032D2">
        <w:rPr>
          <w:rFonts w:ascii="Times New Roman" w:hAnsi="Times New Roman" w:cs="Times New Roman"/>
          <w:i/>
          <w:spacing w:val="-12"/>
        </w:rPr>
        <w:t xml:space="preserve"> </w:t>
      </w:r>
      <w:r w:rsidRPr="00B032D2">
        <w:rPr>
          <w:rFonts w:ascii="Times New Roman" w:hAnsi="Times New Roman" w:cs="Times New Roman"/>
          <w:i/>
        </w:rPr>
        <w:t>review</w:t>
      </w:r>
      <w:r w:rsidRPr="00B032D2">
        <w:rPr>
          <w:rFonts w:ascii="Times New Roman" w:hAnsi="Times New Roman" w:cs="Times New Roman"/>
          <w:i/>
          <w:spacing w:val="-14"/>
        </w:rPr>
        <w:t xml:space="preserve"> </w:t>
      </w:r>
      <w:r w:rsidRPr="00B032D2">
        <w:rPr>
          <w:rFonts w:ascii="Times New Roman" w:hAnsi="Times New Roman" w:cs="Times New Roman"/>
        </w:rPr>
        <w:t>produk</w:t>
      </w:r>
      <w:r w:rsidRPr="00B032D2">
        <w:rPr>
          <w:rFonts w:ascii="Times New Roman" w:hAnsi="Times New Roman" w:cs="Times New Roman"/>
          <w:spacing w:val="-13"/>
        </w:rPr>
        <w:t xml:space="preserve"> </w:t>
      </w:r>
      <w:r w:rsidRPr="00B032D2">
        <w:rPr>
          <w:rFonts w:ascii="Times New Roman" w:hAnsi="Times New Roman" w:cs="Times New Roman"/>
        </w:rPr>
        <w:t>kosmetik</w:t>
      </w:r>
      <w:r w:rsidRPr="00B032D2">
        <w:rPr>
          <w:rFonts w:ascii="Times New Roman" w:hAnsi="Times New Roman" w:cs="Times New Roman"/>
          <w:spacing w:val="-15"/>
        </w:rPr>
        <w:t xml:space="preserve"> </w:t>
      </w:r>
      <w:r w:rsidRPr="00B032D2">
        <w:rPr>
          <w:rFonts w:ascii="Times New Roman" w:hAnsi="Times New Roman" w:cs="Times New Roman"/>
        </w:rPr>
        <w:t>rias</w:t>
      </w:r>
      <w:r w:rsidRPr="00B032D2">
        <w:rPr>
          <w:rFonts w:ascii="Times New Roman" w:hAnsi="Times New Roman" w:cs="Times New Roman"/>
          <w:spacing w:val="-15"/>
        </w:rPr>
        <w:t xml:space="preserve"> </w:t>
      </w:r>
      <w:r w:rsidRPr="00B032D2">
        <w:rPr>
          <w:rFonts w:ascii="Times New Roman" w:hAnsi="Times New Roman" w:cs="Times New Roman"/>
        </w:rPr>
        <w:t>wajah</w:t>
      </w:r>
      <w:r w:rsidRPr="00B032D2">
        <w:rPr>
          <w:rFonts w:ascii="Times New Roman" w:hAnsi="Times New Roman" w:cs="Times New Roman"/>
          <w:spacing w:val="-15"/>
        </w:rPr>
        <w:t xml:space="preserve"> </w:t>
      </w:r>
      <w:r w:rsidRPr="00B032D2">
        <w:rPr>
          <w:rFonts w:ascii="Times New Roman" w:hAnsi="Times New Roman" w:cs="Times New Roman"/>
        </w:rPr>
        <w:t>dekoratif</w:t>
      </w:r>
      <w:r w:rsidRPr="00B032D2">
        <w:rPr>
          <w:rFonts w:ascii="Times New Roman" w:hAnsi="Times New Roman" w:cs="Times New Roman"/>
          <w:spacing w:val="-13"/>
        </w:rPr>
        <w:t xml:space="preserve"> </w:t>
      </w:r>
      <w:r w:rsidRPr="00B032D2">
        <w:rPr>
          <w:rFonts w:ascii="Times New Roman" w:hAnsi="Times New Roman" w:cs="Times New Roman"/>
        </w:rPr>
        <w:t>(X)</w:t>
      </w:r>
      <w:r w:rsidRPr="00B032D2">
        <w:rPr>
          <w:rFonts w:ascii="Times New Roman" w:hAnsi="Times New Roman" w:cs="Times New Roman"/>
          <w:spacing w:val="-15"/>
        </w:rPr>
        <w:t xml:space="preserve"> </w:t>
      </w:r>
      <w:r w:rsidRPr="00B032D2">
        <w:rPr>
          <w:rFonts w:ascii="Times New Roman" w:hAnsi="Times New Roman" w:cs="Times New Roman"/>
        </w:rPr>
        <w:t xml:space="preserve">memiliki pengaruh terhadap variabel perilaku konsumtif di TikTok </w:t>
      </w:r>
      <w:r w:rsidRPr="00B032D2">
        <w:rPr>
          <w:rFonts w:ascii="Times New Roman" w:hAnsi="Times New Roman" w:cs="Times New Roman"/>
          <w:i/>
        </w:rPr>
        <w:t xml:space="preserve">Shop </w:t>
      </w:r>
      <w:r w:rsidRPr="00B032D2">
        <w:rPr>
          <w:rFonts w:ascii="Times New Roman" w:hAnsi="Times New Roman" w:cs="Times New Roman"/>
        </w:rPr>
        <w:t>(Y) sebesar 8</w:t>
      </w:r>
      <w:proofErr w:type="gramStart"/>
      <w:r w:rsidRPr="00B032D2">
        <w:rPr>
          <w:rFonts w:ascii="Times New Roman" w:hAnsi="Times New Roman" w:cs="Times New Roman"/>
        </w:rPr>
        <w:t>,7</w:t>
      </w:r>
      <w:proofErr w:type="gramEnd"/>
      <w:r w:rsidRPr="00B032D2">
        <w:rPr>
          <w:rFonts w:ascii="Times New Roman" w:hAnsi="Times New Roman" w:cs="Times New Roman"/>
        </w:rPr>
        <w:t>%. Sedangkan sisanya yaitu sebesar 91</w:t>
      </w:r>
      <w:proofErr w:type="gramStart"/>
      <w:r w:rsidRPr="00B032D2">
        <w:rPr>
          <w:rFonts w:ascii="Times New Roman" w:hAnsi="Times New Roman" w:cs="Times New Roman"/>
        </w:rPr>
        <w:t>,3</w:t>
      </w:r>
      <w:proofErr w:type="gramEnd"/>
      <w:r w:rsidRPr="00B032D2">
        <w:rPr>
          <w:rFonts w:ascii="Times New Roman" w:hAnsi="Times New Roman" w:cs="Times New Roman"/>
        </w:rPr>
        <w:t>% pengaruhnya disebabkan faktor lainnya yang tidak diteliti dalam penelitian ini.</w:t>
      </w:r>
    </w:p>
    <w:p w14:paraId="75DAA819" w14:textId="0DBE9CCF" w:rsidR="007039AC" w:rsidRPr="00B032D2" w:rsidRDefault="007039AC" w:rsidP="007039AC">
      <w:pPr>
        <w:pStyle w:val="JRPMHeading1"/>
        <w:spacing w:after="240"/>
        <w:jc w:val="center"/>
        <w:rPr>
          <w:iCs/>
          <w:lang w:val="en-GB"/>
        </w:rPr>
      </w:pPr>
      <w:r w:rsidRPr="00B032D2">
        <w:t>KESIMPULAN</w:t>
      </w:r>
    </w:p>
    <w:p w14:paraId="606FBCA5" w14:textId="77777777" w:rsidR="007039AC" w:rsidRPr="00B032D2" w:rsidRDefault="007039AC" w:rsidP="007039AC">
      <w:pPr>
        <w:pStyle w:val="JRPMHeading1"/>
        <w:spacing w:before="0" w:after="0"/>
        <w:ind w:firstLine="720"/>
        <w:jc w:val="both"/>
        <w:rPr>
          <w:b w:val="0"/>
          <w:bCs/>
          <w:lang w:val="id-ID"/>
        </w:rPr>
      </w:pPr>
      <w:r w:rsidRPr="00B032D2">
        <w:rPr>
          <w:b w:val="0"/>
          <w:bCs/>
        </w:rPr>
        <w:t>Berdasarkan uraian analisis hasil penelitian yang telah dikemukakan</w:t>
      </w:r>
      <w:r w:rsidRPr="00B032D2">
        <w:rPr>
          <w:b w:val="0"/>
          <w:bCs/>
          <w:spacing w:val="-9"/>
        </w:rPr>
        <w:t xml:space="preserve"> </w:t>
      </w:r>
      <w:r w:rsidRPr="00B032D2">
        <w:rPr>
          <w:b w:val="0"/>
          <w:bCs/>
        </w:rPr>
        <w:t>sebelumnya,</w:t>
      </w:r>
      <w:r w:rsidRPr="00B032D2">
        <w:rPr>
          <w:b w:val="0"/>
          <w:bCs/>
          <w:spacing w:val="-9"/>
        </w:rPr>
        <w:t xml:space="preserve"> </w:t>
      </w:r>
      <w:r w:rsidRPr="00B032D2">
        <w:rPr>
          <w:b w:val="0"/>
          <w:bCs/>
        </w:rPr>
        <w:t>maka</w:t>
      </w:r>
      <w:r w:rsidRPr="00B032D2">
        <w:rPr>
          <w:b w:val="0"/>
          <w:bCs/>
          <w:spacing w:val="-11"/>
        </w:rPr>
        <w:t xml:space="preserve"> </w:t>
      </w:r>
      <w:r w:rsidRPr="00B032D2">
        <w:rPr>
          <w:b w:val="0"/>
          <w:bCs/>
        </w:rPr>
        <w:t>data</w:t>
      </w:r>
      <w:r w:rsidRPr="00B032D2">
        <w:rPr>
          <w:b w:val="0"/>
          <w:bCs/>
          <w:spacing w:val="-10"/>
        </w:rPr>
        <w:t xml:space="preserve"> </w:t>
      </w:r>
      <w:r w:rsidRPr="00B032D2">
        <w:rPr>
          <w:b w:val="0"/>
          <w:bCs/>
        </w:rPr>
        <w:t>penelitian</w:t>
      </w:r>
      <w:r w:rsidRPr="00B032D2">
        <w:rPr>
          <w:b w:val="0"/>
          <w:bCs/>
          <w:spacing w:val="-9"/>
        </w:rPr>
        <w:t xml:space="preserve"> </w:t>
      </w:r>
      <w:r w:rsidRPr="00B032D2">
        <w:rPr>
          <w:b w:val="0"/>
          <w:bCs/>
        </w:rPr>
        <w:t>ini</w:t>
      </w:r>
      <w:r w:rsidRPr="00B032D2">
        <w:rPr>
          <w:b w:val="0"/>
          <w:bCs/>
          <w:spacing w:val="-9"/>
        </w:rPr>
        <w:t xml:space="preserve"> </w:t>
      </w:r>
      <w:r w:rsidRPr="00B032D2">
        <w:rPr>
          <w:b w:val="0"/>
          <w:bCs/>
        </w:rPr>
        <w:t>berdistribusi</w:t>
      </w:r>
      <w:r w:rsidRPr="00B032D2">
        <w:rPr>
          <w:b w:val="0"/>
          <w:bCs/>
          <w:spacing w:val="-9"/>
        </w:rPr>
        <w:t xml:space="preserve"> </w:t>
      </w:r>
      <w:r w:rsidRPr="00B032D2">
        <w:rPr>
          <w:b w:val="0"/>
          <w:bCs/>
        </w:rPr>
        <w:t>normal</w:t>
      </w:r>
      <w:r w:rsidRPr="00B032D2">
        <w:rPr>
          <w:b w:val="0"/>
          <w:bCs/>
          <w:spacing w:val="-9"/>
        </w:rPr>
        <w:t xml:space="preserve"> </w:t>
      </w:r>
      <w:r w:rsidRPr="00B032D2">
        <w:rPr>
          <w:b w:val="0"/>
          <w:bCs/>
        </w:rPr>
        <w:t>dan</w:t>
      </w:r>
      <w:r w:rsidRPr="00B032D2">
        <w:rPr>
          <w:b w:val="0"/>
          <w:bCs/>
          <w:spacing w:val="-9"/>
        </w:rPr>
        <w:t xml:space="preserve"> </w:t>
      </w:r>
      <w:r w:rsidRPr="00B032D2">
        <w:rPr>
          <w:b w:val="0"/>
          <w:bCs/>
        </w:rPr>
        <w:t>linear. Setelah itu dilakukan pengujian hipotesis dengan analisis regresi linear sederhana, uji t, dan koefisien determinasi. Berdasarkan hasil regresi linear sederhana dengan persamaaan regresi</w:t>
      </w:r>
      <w:r w:rsidRPr="00B032D2">
        <w:rPr>
          <w:b w:val="0"/>
          <w:bCs/>
          <w:spacing w:val="-1"/>
        </w:rPr>
        <w:t xml:space="preserve"> </w:t>
      </w:r>
      <w:r w:rsidRPr="00B032D2">
        <w:rPr>
          <w:b w:val="0"/>
          <w:bCs/>
        </w:rPr>
        <w:t xml:space="preserve">Y = 27,737 + 0,217X. </w:t>
      </w:r>
      <w:proofErr w:type="gramStart"/>
      <w:r w:rsidRPr="00B032D2">
        <w:rPr>
          <w:b w:val="0"/>
          <w:bCs/>
        </w:rPr>
        <w:t>persamaan</w:t>
      </w:r>
      <w:proofErr w:type="gramEnd"/>
      <w:r w:rsidRPr="00B032D2">
        <w:rPr>
          <w:b w:val="0"/>
          <w:bCs/>
        </w:rPr>
        <w:t xml:space="preserve"> garis tersebut menunjukkan bahwa setiap kenaikan pada nilai variabel </w:t>
      </w:r>
      <w:r w:rsidRPr="00B032D2">
        <w:rPr>
          <w:b w:val="0"/>
          <w:bCs/>
          <w:i/>
        </w:rPr>
        <w:t xml:space="preserve">online customer review </w:t>
      </w:r>
      <w:r w:rsidRPr="00B032D2">
        <w:rPr>
          <w:b w:val="0"/>
          <w:bCs/>
        </w:rPr>
        <w:t>maka menghasilkan peningkatan 0,217 pada perilaku konsumtif di TikTok Shop pada mahasiswi Pendidikan Tata Rias. Hasil uji signifikansi menghasilkan nilai signifikansi</w:t>
      </w:r>
      <w:r w:rsidRPr="00B032D2">
        <w:rPr>
          <w:b w:val="0"/>
          <w:bCs/>
          <w:spacing w:val="-12"/>
        </w:rPr>
        <w:t xml:space="preserve"> </w:t>
      </w:r>
      <w:r w:rsidRPr="00B032D2">
        <w:rPr>
          <w:b w:val="0"/>
          <w:bCs/>
        </w:rPr>
        <w:t>&lt;0,001</w:t>
      </w:r>
      <w:r w:rsidRPr="00B032D2">
        <w:rPr>
          <w:b w:val="0"/>
          <w:bCs/>
          <w:spacing w:val="-13"/>
        </w:rPr>
        <w:t xml:space="preserve"> </w:t>
      </w:r>
      <w:r w:rsidRPr="00B032D2">
        <w:rPr>
          <w:b w:val="0"/>
          <w:bCs/>
        </w:rPr>
        <w:t>dimana</w:t>
      </w:r>
      <w:r w:rsidRPr="00B032D2">
        <w:rPr>
          <w:b w:val="0"/>
          <w:bCs/>
          <w:spacing w:val="-14"/>
        </w:rPr>
        <w:t xml:space="preserve"> </w:t>
      </w:r>
      <w:r w:rsidRPr="00B032D2">
        <w:rPr>
          <w:b w:val="0"/>
          <w:bCs/>
        </w:rPr>
        <w:t>0,001</w:t>
      </w:r>
      <w:r w:rsidRPr="00B032D2">
        <w:rPr>
          <w:b w:val="0"/>
          <w:bCs/>
          <w:spacing w:val="-13"/>
        </w:rPr>
        <w:t xml:space="preserve"> </w:t>
      </w:r>
      <w:r w:rsidRPr="00B032D2">
        <w:rPr>
          <w:b w:val="0"/>
          <w:bCs/>
        </w:rPr>
        <w:t>&lt;</w:t>
      </w:r>
      <w:r w:rsidRPr="00B032D2">
        <w:rPr>
          <w:b w:val="0"/>
          <w:bCs/>
          <w:spacing w:val="-14"/>
        </w:rPr>
        <w:t xml:space="preserve"> </w:t>
      </w:r>
      <w:r w:rsidRPr="00B032D2">
        <w:rPr>
          <w:b w:val="0"/>
          <w:bCs/>
        </w:rPr>
        <w:t>0</w:t>
      </w:r>
      <w:proofErr w:type="gramStart"/>
      <w:r w:rsidRPr="00B032D2">
        <w:rPr>
          <w:b w:val="0"/>
          <w:bCs/>
        </w:rPr>
        <w:t>,05</w:t>
      </w:r>
      <w:proofErr w:type="gramEnd"/>
      <w:r w:rsidRPr="00B032D2">
        <w:rPr>
          <w:b w:val="0"/>
          <w:bCs/>
          <w:spacing w:val="-13"/>
        </w:rPr>
        <w:t xml:space="preserve"> </w:t>
      </w:r>
      <w:r w:rsidRPr="00B032D2">
        <w:rPr>
          <w:b w:val="0"/>
          <w:bCs/>
        </w:rPr>
        <w:t>yang</w:t>
      </w:r>
      <w:r w:rsidRPr="00B032D2">
        <w:rPr>
          <w:b w:val="0"/>
          <w:bCs/>
          <w:spacing w:val="-13"/>
        </w:rPr>
        <w:t xml:space="preserve"> </w:t>
      </w:r>
      <w:r w:rsidRPr="00B032D2">
        <w:rPr>
          <w:b w:val="0"/>
          <w:bCs/>
        </w:rPr>
        <w:t>berarti</w:t>
      </w:r>
      <w:r w:rsidRPr="00B032D2">
        <w:rPr>
          <w:b w:val="0"/>
          <w:bCs/>
          <w:spacing w:val="-13"/>
        </w:rPr>
        <w:t xml:space="preserve"> </w:t>
      </w:r>
      <w:r w:rsidRPr="00B032D2">
        <w:rPr>
          <w:b w:val="0"/>
          <w:bCs/>
        </w:rPr>
        <w:t>hasil</w:t>
      </w:r>
      <w:r w:rsidRPr="00B032D2">
        <w:rPr>
          <w:b w:val="0"/>
          <w:bCs/>
          <w:spacing w:val="-12"/>
        </w:rPr>
        <w:t xml:space="preserve"> </w:t>
      </w:r>
      <w:r w:rsidRPr="00B032D2">
        <w:rPr>
          <w:b w:val="0"/>
          <w:bCs/>
        </w:rPr>
        <w:t>nilai</w:t>
      </w:r>
      <w:r w:rsidRPr="00B032D2">
        <w:rPr>
          <w:b w:val="0"/>
          <w:bCs/>
          <w:spacing w:val="-13"/>
        </w:rPr>
        <w:t xml:space="preserve"> </w:t>
      </w:r>
      <w:r w:rsidRPr="00B032D2">
        <w:rPr>
          <w:b w:val="0"/>
          <w:bCs/>
        </w:rPr>
        <w:t>signifikan</w:t>
      </w:r>
      <w:r w:rsidRPr="00B032D2">
        <w:rPr>
          <w:b w:val="0"/>
          <w:bCs/>
          <w:spacing w:val="-13"/>
        </w:rPr>
        <w:t xml:space="preserve"> </w:t>
      </w:r>
      <w:r w:rsidRPr="00B032D2">
        <w:rPr>
          <w:b w:val="0"/>
          <w:bCs/>
        </w:rPr>
        <w:t xml:space="preserve">sehingga hipotesis Ho ditolak dan Ha diterima. Hipotesis yang diterima menyatakan bahwa terdapat pengaruh </w:t>
      </w:r>
      <w:r w:rsidRPr="00B032D2">
        <w:rPr>
          <w:b w:val="0"/>
          <w:bCs/>
          <w:i/>
        </w:rPr>
        <w:t xml:space="preserve">online customer review </w:t>
      </w:r>
      <w:r w:rsidRPr="00B032D2">
        <w:rPr>
          <w:b w:val="0"/>
          <w:bCs/>
        </w:rPr>
        <w:t xml:space="preserve">terhadap perilaku konsumtif di TikTok </w:t>
      </w:r>
      <w:r w:rsidRPr="00B032D2">
        <w:rPr>
          <w:b w:val="0"/>
          <w:bCs/>
          <w:i/>
          <w:iCs/>
        </w:rPr>
        <w:t>Shop</w:t>
      </w:r>
      <w:r w:rsidRPr="00B032D2">
        <w:rPr>
          <w:b w:val="0"/>
          <w:bCs/>
        </w:rPr>
        <w:t xml:space="preserve"> pada mahasiswi Pendidikan Tata Rias Universitas Negeri Jakarta. Besarnya kontribusi koefisien determinasi (R</w:t>
      </w:r>
      <w:r w:rsidRPr="00B032D2">
        <w:rPr>
          <w:b w:val="0"/>
          <w:bCs/>
          <w:vertAlign w:val="superscript"/>
        </w:rPr>
        <w:t>2</w:t>
      </w:r>
      <w:r w:rsidRPr="00B032D2">
        <w:rPr>
          <w:b w:val="0"/>
          <w:bCs/>
        </w:rPr>
        <w:t xml:space="preserve">) 0,087 yang berarti bahwa variabel </w:t>
      </w:r>
      <w:r w:rsidRPr="00B032D2">
        <w:rPr>
          <w:b w:val="0"/>
          <w:bCs/>
          <w:i/>
        </w:rPr>
        <w:t xml:space="preserve">online customer review </w:t>
      </w:r>
      <w:r w:rsidRPr="00B032D2">
        <w:rPr>
          <w:b w:val="0"/>
          <w:bCs/>
        </w:rPr>
        <w:t>berperan sebesar 8</w:t>
      </w:r>
      <w:proofErr w:type="gramStart"/>
      <w:r w:rsidRPr="00B032D2">
        <w:rPr>
          <w:b w:val="0"/>
          <w:bCs/>
        </w:rPr>
        <w:t>,7</w:t>
      </w:r>
      <w:proofErr w:type="gramEnd"/>
      <w:r w:rsidRPr="00B032D2">
        <w:rPr>
          <w:b w:val="0"/>
          <w:bCs/>
        </w:rPr>
        <w:t xml:space="preserve"> % pada perilaku konsumtif di TikTok shop pada mahasiswi Pendidikan tata rias. Sisanya sebesar94</w:t>
      </w:r>
      <w:proofErr w:type="gramStart"/>
      <w:r w:rsidRPr="00B032D2">
        <w:rPr>
          <w:b w:val="0"/>
          <w:bCs/>
        </w:rPr>
        <w:t>,3</w:t>
      </w:r>
      <w:proofErr w:type="gramEnd"/>
      <w:r w:rsidRPr="00B032D2">
        <w:rPr>
          <w:b w:val="0"/>
          <w:bCs/>
        </w:rPr>
        <w:t>% dipengaruhi oleh variabel atau faktor lain yang tidak diteliti dalam penelitian ini.</w:t>
      </w:r>
    </w:p>
    <w:p w14:paraId="39A4DFA2" w14:textId="66848736" w:rsidR="007039AC" w:rsidRPr="00B032D2" w:rsidRDefault="007039AC" w:rsidP="007039AC">
      <w:pPr>
        <w:pStyle w:val="JRPMHeading1"/>
        <w:spacing w:after="240"/>
        <w:jc w:val="center"/>
      </w:pPr>
      <w:r w:rsidRPr="00B032D2">
        <w:t>UCAPAN TERIMA KASIH</w:t>
      </w:r>
    </w:p>
    <w:p w14:paraId="05240D97" w14:textId="77777777" w:rsidR="007039AC" w:rsidRPr="00B032D2" w:rsidRDefault="007039AC" w:rsidP="007039AC">
      <w:pPr>
        <w:spacing w:after="0" w:line="240" w:lineRule="auto"/>
        <w:ind w:firstLine="720"/>
        <w:jc w:val="both"/>
        <w:rPr>
          <w:rFonts w:ascii="Times New Roman" w:hAnsi="Times New Roman" w:cs="Times New Roman"/>
        </w:rPr>
      </w:pPr>
      <w:r w:rsidRPr="00B032D2">
        <w:rPr>
          <w:rFonts w:ascii="Times New Roman" w:hAnsi="Times New Roman" w:cs="Times New Roman"/>
        </w:rPr>
        <w:t xml:space="preserve">Penulis menyampaikan terima kasih kepada dosen pembimbing Sri Irtawidjajanti, M.Pd dan Prof. Dr. Neneng Siti Silfi A., </w:t>
      </w:r>
      <w:proofErr w:type="gramStart"/>
      <w:r w:rsidRPr="00B032D2">
        <w:rPr>
          <w:rFonts w:ascii="Times New Roman" w:hAnsi="Times New Roman" w:cs="Times New Roman"/>
        </w:rPr>
        <w:t>M.Si.,</w:t>
      </w:r>
      <w:proofErr w:type="gramEnd"/>
      <w:r w:rsidRPr="00B032D2">
        <w:rPr>
          <w:rFonts w:ascii="Times New Roman" w:hAnsi="Times New Roman" w:cs="Times New Roman"/>
        </w:rPr>
        <w:t xml:space="preserve"> Apt. atas bimbingan dan arahannya selama penyusunan penelitian ini. Ucapan terima kasih juga disampaikan kepada seluruh dosen Program Studi Pendidikan Tata Rias, Fakultas Teknik, Universitas Negeri Jakarta atas ilmu yang telah diberikan. Penulis juga berterima kasih kepada teman-teman dan seluruh responden yang telah bersedia meluangkan waktu untuk berpartisipasi dalam penelitian ini.</w:t>
      </w:r>
    </w:p>
    <w:p w14:paraId="532A151F" w14:textId="2AC55D05" w:rsidR="007039AC" w:rsidRPr="00B032D2" w:rsidRDefault="007039AC" w:rsidP="007039AC">
      <w:pPr>
        <w:pStyle w:val="JRPMHeading1"/>
        <w:spacing w:after="240"/>
        <w:jc w:val="center"/>
      </w:pPr>
      <w:r w:rsidRPr="00B032D2">
        <w:t xml:space="preserve">REFERENSI </w:t>
      </w:r>
    </w:p>
    <w:p w14:paraId="10793A1B" w14:textId="77777777" w:rsidR="007039AC" w:rsidRPr="00B032D2" w:rsidRDefault="007039AC" w:rsidP="007039AC">
      <w:pPr>
        <w:spacing w:after="0" w:line="240" w:lineRule="auto"/>
        <w:ind w:left="720" w:hanging="720"/>
        <w:jc w:val="both"/>
        <w:rPr>
          <w:rFonts w:ascii="Times New Roman" w:hAnsi="Times New Roman" w:cs="Times New Roman"/>
        </w:rPr>
      </w:pPr>
      <w:r w:rsidRPr="00B032D2">
        <w:rPr>
          <w:rFonts w:ascii="Times New Roman" w:hAnsi="Times New Roman" w:cs="Times New Roman"/>
        </w:rPr>
        <w:t xml:space="preserve">Amory, J. D. S., Mudo, M., &amp; J, R. (2025). Transformasi ekonomi digital dan evolusi pola konsumsi: Tinjauan literatur tentang perubahan perilaku belanja di era internet. </w:t>
      </w:r>
      <w:r w:rsidRPr="00B032D2">
        <w:rPr>
          <w:rFonts w:ascii="Times New Roman" w:hAnsi="Times New Roman" w:cs="Times New Roman"/>
          <w:i/>
          <w:iCs/>
        </w:rPr>
        <w:t>Jurnal MINFO Polgan</w:t>
      </w:r>
      <w:r w:rsidRPr="00B032D2">
        <w:rPr>
          <w:rFonts w:ascii="Times New Roman" w:hAnsi="Times New Roman" w:cs="Times New Roman"/>
        </w:rPr>
        <w:t>, 14(1), 28–37.</w:t>
      </w:r>
    </w:p>
    <w:p w14:paraId="15B6CA3E" w14:textId="77777777" w:rsidR="007039AC" w:rsidRPr="00B032D2" w:rsidRDefault="007039AC" w:rsidP="007039AC">
      <w:pPr>
        <w:spacing w:after="0" w:line="240" w:lineRule="auto"/>
        <w:ind w:left="720" w:hanging="720"/>
        <w:jc w:val="both"/>
        <w:rPr>
          <w:rFonts w:ascii="Times New Roman" w:hAnsi="Times New Roman" w:cs="Times New Roman"/>
        </w:rPr>
      </w:pPr>
      <w:r w:rsidRPr="00B032D2">
        <w:rPr>
          <w:rFonts w:ascii="Times New Roman" w:hAnsi="Times New Roman" w:cs="Times New Roman"/>
        </w:rPr>
        <w:t xml:space="preserve">Arief, R. P. (2023). Hukum perlindungan konsumen atas barang yang tidak sesuai dengan gambar pada transaksi di marketplace. </w:t>
      </w:r>
      <w:r w:rsidRPr="00B032D2">
        <w:rPr>
          <w:rFonts w:ascii="Times New Roman" w:hAnsi="Times New Roman" w:cs="Times New Roman"/>
          <w:i/>
          <w:iCs/>
        </w:rPr>
        <w:t>UNESREV</w:t>
      </w:r>
      <w:r w:rsidRPr="00B032D2">
        <w:rPr>
          <w:rFonts w:ascii="Times New Roman" w:hAnsi="Times New Roman" w:cs="Times New Roman"/>
        </w:rPr>
        <w:t>, 6(2).</w:t>
      </w:r>
    </w:p>
    <w:p w14:paraId="20797B5A" w14:textId="77777777" w:rsidR="007039AC" w:rsidRPr="00B032D2" w:rsidRDefault="007039AC" w:rsidP="007039AC">
      <w:pPr>
        <w:spacing w:after="0" w:line="240" w:lineRule="auto"/>
        <w:ind w:left="720" w:hanging="720"/>
        <w:jc w:val="both"/>
        <w:rPr>
          <w:rFonts w:ascii="Times New Roman" w:hAnsi="Times New Roman" w:cs="Times New Roman"/>
        </w:rPr>
      </w:pPr>
      <w:r w:rsidRPr="00B032D2">
        <w:rPr>
          <w:rFonts w:ascii="Times New Roman" w:hAnsi="Times New Roman" w:cs="Times New Roman"/>
        </w:rPr>
        <w:t xml:space="preserve">Damasta, S., &amp; Moch Isnain. (2018). Pengaruh kemudahan transaksi dan </w:t>
      </w:r>
      <w:r w:rsidRPr="00B032D2">
        <w:rPr>
          <w:rFonts w:ascii="Times New Roman" w:hAnsi="Times New Roman" w:cs="Times New Roman"/>
          <w:i/>
          <w:iCs/>
        </w:rPr>
        <w:t>shopping convenience</w:t>
      </w:r>
      <w:r w:rsidRPr="00B032D2">
        <w:rPr>
          <w:rFonts w:ascii="Times New Roman" w:hAnsi="Times New Roman" w:cs="Times New Roman"/>
        </w:rPr>
        <w:t xml:space="preserve"> terhadap </w:t>
      </w:r>
      <w:r w:rsidRPr="00B032D2">
        <w:rPr>
          <w:rFonts w:ascii="Times New Roman" w:hAnsi="Times New Roman" w:cs="Times New Roman"/>
          <w:i/>
          <w:iCs/>
        </w:rPr>
        <w:t>customer satisfaction</w:t>
      </w:r>
      <w:r w:rsidRPr="00B032D2">
        <w:rPr>
          <w:rFonts w:ascii="Times New Roman" w:hAnsi="Times New Roman" w:cs="Times New Roman"/>
        </w:rPr>
        <w:t xml:space="preserve"> melalui keputusan pembelian dalam transaksi belanja online (Studi pada mahasiswa FISIP UNDIP pengakses situs Lazada.co.id). </w:t>
      </w:r>
      <w:r w:rsidRPr="00B032D2">
        <w:rPr>
          <w:rFonts w:ascii="Times New Roman" w:hAnsi="Times New Roman" w:cs="Times New Roman"/>
          <w:i/>
          <w:iCs/>
        </w:rPr>
        <w:t>Trusted Company</w:t>
      </w:r>
      <w:r w:rsidRPr="00B032D2">
        <w:rPr>
          <w:rFonts w:ascii="Times New Roman" w:hAnsi="Times New Roman" w:cs="Times New Roman"/>
        </w:rPr>
        <w:t>.</w:t>
      </w:r>
    </w:p>
    <w:p w14:paraId="6F7DE277" w14:textId="77777777" w:rsidR="007039AC" w:rsidRPr="00B032D2" w:rsidRDefault="007039AC" w:rsidP="007039AC">
      <w:pPr>
        <w:spacing w:after="0" w:line="240" w:lineRule="auto"/>
        <w:ind w:left="720" w:hanging="720"/>
        <w:jc w:val="both"/>
        <w:rPr>
          <w:rFonts w:ascii="Times New Roman" w:hAnsi="Times New Roman" w:cs="Times New Roman"/>
        </w:rPr>
      </w:pPr>
      <w:r w:rsidRPr="00B032D2">
        <w:rPr>
          <w:rFonts w:ascii="Times New Roman" w:hAnsi="Times New Roman" w:cs="Times New Roman"/>
        </w:rPr>
        <w:t>Kurnia, R., et al. (2024). Regulasi perdagangan digital dan dampaknya terhadap TikTok Shop. Jurnal Ekonomi Digital, 5(1), 15-28.</w:t>
      </w:r>
    </w:p>
    <w:p w14:paraId="4B65E6F7" w14:textId="77777777" w:rsidR="007039AC" w:rsidRPr="00B032D2" w:rsidRDefault="007039AC" w:rsidP="007039AC">
      <w:pPr>
        <w:spacing w:after="0" w:line="240" w:lineRule="auto"/>
        <w:ind w:left="720" w:hanging="720"/>
        <w:jc w:val="both"/>
        <w:rPr>
          <w:rFonts w:ascii="Times New Roman" w:hAnsi="Times New Roman" w:cs="Times New Roman"/>
        </w:rPr>
      </w:pPr>
      <w:r w:rsidRPr="00B032D2">
        <w:rPr>
          <w:rFonts w:ascii="Times New Roman" w:hAnsi="Times New Roman" w:cs="Times New Roman"/>
        </w:rPr>
        <w:t>Ningsih, Y. (2019). Word of mouth di era digital. Jurnal Komunikasi Pemasaran, 4(3), 89-98.</w:t>
      </w:r>
    </w:p>
    <w:p w14:paraId="1F5A75C3" w14:textId="77777777" w:rsidR="007039AC" w:rsidRPr="00B032D2" w:rsidRDefault="007039AC" w:rsidP="007039AC">
      <w:pPr>
        <w:spacing w:after="0" w:line="240" w:lineRule="auto"/>
        <w:ind w:left="720" w:hanging="720"/>
        <w:jc w:val="both"/>
        <w:rPr>
          <w:rFonts w:ascii="Times New Roman" w:hAnsi="Times New Roman" w:cs="Times New Roman"/>
        </w:rPr>
      </w:pPr>
      <w:r w:rsidRPr="00B032D2">
        <w:rPr>
          <w:rFonts w:ascii="Times New Roman" w:hAnsi="Times New Roman" w:cs="Times New Roman"/>
        </w:rPr>
        <w:t xml:space="preserve">Nur, Z. R. F., Rabbiana, I. N. N., Diba, T., &amp; Fitroh, F. (2023). TikTok Shop: Unveiling the evolution from social media to social commerce and its computational impact on digital marketing. </w:t>
      </w:r>
      <w:r w:rsidRPr="00B032D2">
        <w:rPr>
          <w:rFonts w:ascii="Times New Roman" w:hAnsi="Times New Roman" w:cs="Times New Roman"/>
          <w:i/>
          <w:iCs/>
        </w:rPr>
        <w:t>Journal of Computer Science and Engineering (JCSE)</w:t>
      </w:r>
      <w:r w:rsidRPr="00B032D2">
        <w:rPr>
          <w:rFonts w:ascii="Times New Roman" w:hAnsi="Times New Roman" w:cs="Times New Roman"/>
        </w:rPr>
        <w:t>, 4(2), 88–96.</w:t>
      </w:r>
    </w:p>
    <w:p w14:paraId="6C64801F" w14:textId="77777777" w:rsidR="007039AC" w:rsidRPr="00B032D2" w:rsidRDefault="007039AC" w:rsidP="007039AC">
      <w:pPr>
        <w:spacing w:after="0" w:line="240" w:lineRule="auto"/>
        <w:ind w:left="720" w:hanging="720"/>
        <w:jc w:val="both"/>
        <w:rPr>
          <w:rFonts w:ascii="Times New Roman" w:hAnsi="Times New Roman" w:cs="Times New Roman"/>
        </w:rPr>
      </w:pPr>
      <w:r w:rsidRPr="00B032D2">
        <w:rPr>
          <w:rFonts w:ascii="Times New Roman" w:hAnsi="Times New Roman" w:cs="Times New Roman"/>
        </w:rPr>
        <w:t>Sutji, H., &amp; Saptomo, H. (2018). Peran gadget dalam perilaku konsumtif. Jurnal Teknologi dan Perilaku Konsumen, 6(4), 78-84.</w:t>
      </w:r>
    </w:p>
    <w:p w14:paraId="66940DA3" w14:textId="77777777" w:rsidR="007039AC" w:rsidRPr="00B032D2" w:rsidRDefault="007039AC" w:rsidP="007039AC">
      <w:pPr>
        <w:spacing w:after="0" w:line="240" w:lineRule="auto"/>
        <w:ind w:left="720" w:hanging="720"/>
        <w:jc w:val="both"/>
        <w:rPr>
          <w:rFonts w:ascii="Times New Roman" w:eastAsia="Times New Roman" w:hAnsi="Times New Roman" w:cs="Times New Roman"/>
        </w:rPr>
      </w:pPr>
      <w:r w:rsidRPr="00B032D2">
        <w:rPr>
          <w:rFonts w:ascii="Times New Roman" w:eastAsia="Times New Roman" w:hAnsi="Times New Roman" w:cs="Times New Roman"/>
        </w:rPr>
        <w:t>Tranggono, r. i., &amp; latifah, f. (2007). Buku Pegangan Ilmu Pengetahuan Kosmetik.8</w:t>
      </w:r>
    </w:p>
    <w:p w14:paraId="633CC6C3" w14:textId="63B93782" w:rsidR="00CD5E44" w:rsidRPr="009C65E7" w:rsidRDefault="00CD5E44" w:rsidP="007039AC">
      <w:pPr>
        <w:pStyle w:val="JRPMBody"/>
        <w:ind w:left="720" w:hanging="720"/>
        <w:rPr>
          <w:color w:val="000000" w:themeColor="text1"/>
          <w:spacing w:val="-2"/>
        </w:rPr>
      </w:pPr>
    </w:p>
    <w:sectPr w:rsidR="00CD5E44" w:rsidRPr="009C65E7" w:rsidSect="007039AC">
      <w:headerReference w:type="even" r:id="rId19"/>
      <w:headerReference w:type="default" r:id="rId20"/>
      <w:footerReference w:type="even" r:id="rId21"/>
      <w:headerReference w:type="first" r:id="rId22"/>
      <w:footerReference w:type="first" r:id="rId23"/>
      <w:pgSz w:w="11909" w:h="16834" w:code="9"/>
      <w:pgMar w:top="1699" w:right="1123" w:bottom="1123" w:left="1710" w:header="720" w:footer="720" w:gutter="0"/>
      <w:pgNumType w:start="188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F17A1" w14:textId="77777777" w:rsidR="00CD6A63" w:rsidRDefault="00CD6A63" w:rsidP="00C94866">
      <w:pPr>
        <w:spacing w:after="0" w:line="240" w:lineRule="auto"/>
      </w:pPr>
      <w:r>
        <w:separator/>
      </w:r>
    </w:p>
  </w:endnote>
  <w:endnote w:type="continuationSeparator" w:id="0">
    <w:p w14:paraId="0ECF0C18" w14:textId="77777777" w:rsidR="00CD6A63" w:rsidRDefault="00CD6A63" w:rsidP="00C9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ardo">
    <w:charset w:val="00"/>
    <w:family w:val="auto"/>
    <w:pitch w:val="default"/>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62110" w14:textId="77777777" w:rsidR="00CD6A63" w:rsidRPr="00EC376E" w:rsidRDefault="00CD6A63" w:rsidP="00300EE3">
    <w:pPr>
      <w:pStyle w:val="Footer"/>
      <w:spacing w:before="120"/>
      <w:jc w:val="center"/>
      <w:rPr>
        <w:rFonts w:ascii="Georgia" w:hAnsi="Georgia" w:cs="Vani"/>
        <w:sz w:val="18"/>
        <w:szCs w:val="20"/>
      </w:rPr>
    </w:pPr>
    <w:r w:rsidRPr="00EC376E">
      <w:rPr>
        <w:rFonts w:ascii="Georgia" w:hAnsi="Georgia" w:cs="Vani"/>
        <w:sz w:val="18"/>
        <w:szCs w:val="20"/>
      </w:rPr>
      <w:t>Copyright © 20</w:t>
    </w:r>
    <w:r>
      <w:rPr>
        <w:rFonts w:ascii="Georgia" w:hAnsi="Georgia" w:cs="Vani"/>
        <w:sz w:val="18"/>
        <w:szCs w:val="20"/>
      </w:rPr>
      <w:t>25</w:t>
    </w:r>
    <w:r w:rsidRPr="00EC376E">
      <w:rPr>
        <w:rFonts w:ascii="Georgia" w:hAnsi="Georgia" w:cs="Vani"/>
        <w:sz w:val="18"/>
        <w:szCs w:val="20"/>
      </w:rPr>
      <w:t>, Jurnal</w:t>
    </w:r>
    <w:r>
      <w:rPr>
        <w:rFonts w:ascii="Georgia" w:hAnsi="Georgia" w:cs="Vani"/>
        <w:sz w:val="18"/>
        <w:szCs w:val="20"/>
      </w:rPr>
      <w:t xml:space="preserve"> Pengabdian Masyarakat dan Riset Pendidikan</w:t>
    </w:r>
  </w:p>
  <w:p w14:paraId="4BBF3D07" w14:textId="77777777" w:rsidR="00CD6A63" w:rsidRDefault="00CD6A63" w:rsidP="00300EE3">
    <w:pPr>
      <w:pStyle w:val="Footer"/>
      <w:jc w:val="center"/>
    </w:pPr>
    <w:r w:rsidRPr="00EC376E">
      <w:rPr>
        <w:rFonts w:ascii="Georgia" w:hAnsi="Georgia" w:cs="Vani"/>
        <w:sz w:val="18"/>
        <w:szCs w:val="20"/>
      </w:rPr>
      <w:t xml:space="preserve">ISSN </w:t>
    </w:r>
    <w:r w:rsidRPr="009662D7">
      <w:rPr>
        <w:rFonts w:ascii="Georgia" w:hAnsi="Georgia" w:cs="Vani"/>
        <w:sz w:val="18"/>
        <w:szCs w:val="20"/>
      </w:rPr>
      <w:t>2963-7856</w:t>
    </w:r>
    <w:r w:rsidRPr="00EC376E">
      <w:rPr>
        <w:rFonts w:ascii="Georgia" w:hAnsi="Georgia" w:cs="Vani"/>
        <w:sz w:val="18"/>
        <w:szCs w:val="20"/>
        <w:lang w:val="id-ID"/>
      </w:rPr>
      <w:t xml:space="preserve"> (print)</w:t>
    </w:r>
    <w:r w:rsidRPr="00EC376E">
      <w:rPr>
        <w:rFonts w:ascii="Georgia" w:hAnsi="Georgia" w:cs="Vani"/>
        <w:sz w:val="18"/>
        <w:szCs w:val="20"/>
      </w:rPr>
      <w:t xml:space="preserve">, ISSN </w:t>
    </w:r>
    <w:r>
      <w:rPr>
        <w:rFonts w:ascii="Georgia" w:hAnsi="Georgia" w:cs="Vani"/>
        <w:sz w:val="18"/>
        <w:szCs w:val="20"/>
      </w:rPr>
      <w:t>2961-9890</w:t>
    </w:r>
    <w:r w:rsidRPr="00EC376E">
      <w:rPr>
        <w:rFonts w:ascii="Georgia" w:hAnsi="Georgia" w:cs="Vani"/>
        <w:sz w:val="18"/>
        <w:szCs w:val="20"/>
        <w:lang w:val="id-ID"/>
      </w:rPr>
      <w:t xml:space="preserve"> (online</w:t>
    </w:r>
    <w:r w:rsidRPr="00EC376E">
      <w:rPr>
        <w:rFonts w:ascii="Georgia" w:hAnsi="Georgia" w:cs="Vani"/>
        <w:sz w:val="16"/>
        <w:szCs w:val="20"/>
        <w:lang w:val="id-ID"/>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8"/>
      </w:rPr>
      <w:id w:val="1065213717"/>
      <w:docPartObj>
        <w:docPartGallery w:val="Page Numbers (Bottom of Page)"/>
        <w:docPartUnique/>
      </w:docPartObj>
    </w:sdtPr>
    <w:sdtEndPr>
      <w:rPr>
        <w:rFonts w:ascii="Georgia" w:hAnsi="Georgia"/>
        <w:noProof/>
        <w:sz w:val="20"/>
        <w:szCs w:val="22"/>
      </w:rPr>
    </w:sdtEndPr>
    <w:sdtContent>
      <w:p w14:paraId="0D2661BC" w14:textId="3A41D206" w:rsidR="00CD6A63" w:rsidRPr="00607D70" w:rsidRDefault="00CD6A63" w:rsidP="00607D70">
        <w:pPr>
          <w:pStyle w:val="Footer"/>
          <w:tabs>
            <w:tab w:val="left" w:pos="4270"/>
            <w:tab w:val="center" w:pos="4543"/>
          </w:tabs>
          <w:rPr>
            <w:rFonts w:ascii="Georgia" w:hAnsi="Georgia" w:cs="Times New Roman"/>
            <w:noProof/>
            <w:sz w:val="20"/>
          </w:rPr>
        </w:pPr>
        <w:r>
          <w:rPr>
            <w:rFonts w:ascii="Times New Roman" w:hAnsi="Times New Roman" w:cs="Times New Roman"/>
            <w:sz w:val="16"/>
            <w:szCs w:val="18"/>
          </w:rPr>
          <w:tab/>
        </w:r>
        <w:r>
          <w:rPr>
            <w:rFonts w:ascii="Times New Roman" w:hAnsi="Times New Roman" w:cs="Times New Roman"/>
            <w:sz w:val="16"/>
            <w:szCs w:val="18"/>
          </w:rPr>
          <w:tab/>
        </w:r>
        <w:r w:rsidRPr="00733D4B">
          <w:rPr>
            <w:rFonts w:ascii="Georgia" w:hAnsi="Georgia" w:cs="Times New Roman"/>
            <w:noProof/>
            <w:sz w:val="20"/>
          </w:rPr>
          <w:fldChar w:fldCharType="begin"/>
        </w:r>
        <w:r w:rsidRPr="00733D4B">
          <w:rPr>
            <w:rFonts w:ascii="Georgia" w:hAnsi="Georgia" w:cs="Times New Roman"/>
            <w:noProof/>
            <w:sz w:val="20"/>
          </w:rPr>
          <w:instrText xml:space="preserve"> PAGE   \* MERGEFORMAT </w:instrText>
        </w:r>
        <w:r w:rsidRPr="00733D4B">
          <w:rPr>
            <w:rFonts w:ascii="Georgia" w:hAnsi="Georgia" w:cs="Times New Roman"/>
            <w:noProof/>
            <w:sz w:val="20"/>
          </w:rPr>
          <w:fldChar w:fldCharType="separate"/>
        </w:r>
        <w:r w:rsidR="006B1E55">
          <w:rPr>
            <w:rFonts w:ascii="Georgia" w:hAnsi="Georgia" w:cs="Times New Roman"/>
            <w:noProof/>
            <w:sz w:val="20"/>
          </w:rPr>
          <w:t>1887</w:t>
        </w:r>
        <w:r w:rsidRPr="00733D4B">
          <w:rPr>
            <w:rFonts w:ascii="Georgia" w:hAnsi="Georgia" w:cs="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BBD3A" w14:textId="77777777" w:rsidR="00CD6A63" w:rsidRDefault="00CD6A63" w:rsidP="00C94866">
      <w:pPr>
        <w:spacing w:after="0" w:line="240" w:lineRule="auto"/>
      </w:pPr>
      <w:r>
        <w:separator/>
      </w:r>
    </w:p>
  </w:footnote>
  <w:footnote w:type="continuationSeparator" w:id="0">
    <w:p w14:paraId="729B8BCB" w14:textId="77777777" w:rsidR="00CD6A63" w:rsidRDefault="00CD6A63" w:rsidP="00C94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b/>
        <w:sz w:val="20"/>
        <w:szCs w:val="20"/>
      </w:rPr>
      <w:id w:val="920996071"/>
      <w:docPartObj>
        <w:docPartGallery w:val="Page Numbers (Top of Page)"/>
        <w:docPartUnique/>
      </w:docPartObj>
    </w:sdtPr>
    <w:sdtEndPr>
      <w:rPr>
        <w:b w:val="0"/>
      </w:rPr>
    </w:sdtEndPr>
    <w:sdtContent>
      <w:p w14:paraId="2B3BA2C3" w14:textId="02C86DDF" w:rsidR="00CD6A63" w:rsidRPr="0077799C" w:rsidRDefault="00CD6A63" w:rsidP="00300EE3">
        <w:pPr>
          <w:pStyle w:val="Header"/>
          <w:tabs>
            <w:tab w:val="clear" w:pos="4680"/>
            <w:tab w:val="clear" w:pos="9360"/>
            <w:tab w:val="left" w:pos="0"/>
            <w:tab w:val="center" w:pos="3420"/>
            <w:tab w:val="right" w:pos="9000"/>
          </w:tabs>
          <w:contextualSpacing/>
          <w:rPr>
            <w:rFonts w:ascii="Georgia" w:hAnsi="Georgia" w:cs="Times New Roman"/>
            <w:noProof/>
            <w:sz w:val="20"/>
          </w:rPr>
        </w:pPr>
        <w:sdt>
          <w:sdtPr>
            <w:rPr>
              <w:rFonts w:ascii="Georgia" w:hAnsi="Georgia" w:cs="Times New Roman"/>
              <w:sz w:val="20"/>
              <w:szCs w:val="20"/>
            </w:rPr>
            <w:id w:val="694804794"/>
            <w:docPartObj>
              <w:docPartGallery w:val="Page Numbers (Top of Page)"/>
              <w:docPartUnique/>
            </w:docPartObj>
          </w:sdtPr>
          <w:sdtEndPr>
            <w:rPr>
              <w:rFonts w:eastAsia="Times New Roman"/>
              <w:i/>
            </w:rPr>
          </w:sdtEndPr>
          <w:sdtContent>
            <w:r w:rsidRPr="00016DFD">
              <w:rPr>
                <w:rFonts w:ascii="Georgia" w:eastAsia="Times New Roman" w:hAnsi="Georgia" w:cs="Times New Roman"/>
                <w:b/>
                <w:i/>
                <w:sz w:val="20"/>
                <w:szCs w:val="20"/>
              </w:rPr>
              <w:t>Jurnal Pengabdian Masyarakat dan Riset Pendidikan</w:t>
            </w:r>
            <w:r w:rsidRPr="00016DFD">
              <w:rPr>
                <w:rFonts w:ascii="Georgia" w:eastAsia="Times New Roman" w:hAnsi="Georgia" w:cs="Times New Roman"/>
                <w:i/>
                <w:sz w:val="20"/>
                <w:szCs w:val="20"/>
              </w:rPr>
              <w:t xml:space="preserve">, </w:t>
            </w:r>
            <w:r w:rsidRPr="00016DFD">
              <w:rPr>
                <w:rFonts w:ascii="Georgia" w:eastAsia="Times New Roman" w:hAnsi="Georgia" w:cs="Times New Roman"/>
                <w:i/>
                <w:sz w:val="20"/>
                <w:szCs w:val="20"/>
              </w:rPr>
              <w:br/>
            </w:r>
            <w:r>
              <w:rPr>
                <w:rFonts w:ascii="Georgia" w:eastAsia="Times New Roman" w:hAnsi="Georgia" w:cs="Times New Roman"/>
                <w:i/>
                <w:sz w:val="20"/>
                <w:szCs w:val="20"/>
              </w:rPr>
              <w:t>Volume 4, No. 1</w:t>
            </w:r>
            <w:r w:rsidRPr="00016DFD">
              <w:rPr>
                <w:rFonts w:ascii="Georgia" w:eastAsia="Times New Roman" w:hAnsi="Georgia" w:cs="Times New Roman"/>
                <w:i/>
                <w:sz w:val="20"/>
                <w:szCs w:val="20"/>
              </w:rPr>
              <w:t xml:space="preserve">, </w:t>
            </w:r>
            <w:r>
              <w:rPr>
                <w:rFonts w:ascii="Georgia" w:eastAsia="Times New Roman" w:hAnsi="Georgia" w:cs="Times New Roman"/>
                <w:i/>
                <w:sz w:val="20"/>
                <w:szCs w:val="20"/>
              </w:rPr>
              <w:t xml:space="preserve">Juli-September 2025, hal. </w:t>
            </w:r>
            <w:r w:rsidR="007039AC" w:rsidRPr="007039AC">
              <w:rPr>
                <w:rFonts w:ascii="Georgia" w:hAnsi="Georgia" w:cs="Vani"/>
                <w:sz w:val="20"/>
                <w:szCs w:val="20"/>
              </w:rPr>
              <w:t>1887-1894</w:t>
            </w:r>
          </w:sdtContent>
        </w:sdt>
        <w:r w:rsidRPr="00016DFD">
          <w:rPr>
            <w:rFonts w:ascii="Georgia" w:hAnsi="Georgia" w:cs="Times New Roman"/>
            <w:noProof/>
            <w:sz w:val="20"/>
            <w:szCs w:val="20"/>
          </w:rPr>
          <w:tab/>
        </w:r>
        <w:r>
          <w:rPr>
            <w:rFonts w:ascii="Georgia" w:hAnsi="Georgia" w:cs="Times New Roman"/>
            <w:noProof/>
            <w:sz w:val="20"/>
            <w:szCs w:val="20"/>
          </w:rPr>
          <w:t xml:space="preserve">  </w:t>
        </w:r>
        <w:r w:rsidRPr="008F559F">
          <w:rPr>
            <w:rFonts w:ascii="Georgia" w:hAnsi="Georgia" w:cs="Times New Roman"/>
            <w:noProof/>
            <w:sz w:val="20"/>
          </w:rPr>
          <w:t xml:space="preserve"> </w:t>
        </w:r>
        <w:r w:rsidRPr="008F559F">
          <w:rPr>
            <w:rFonts w:ascii="Georgia" w:hAnsi="Georgia" w:cs="Times New Roman"/>
            <w:noProof/>
            <w:sz w:val="20"/>
          </w:rPr>
          <w:fldChar w:fldCharType="begin"/>
        </w:r>
        <w:r w:rsidRPr="008F559F">
          <w:rPr>
            <w:rFonts w:ascii="Georgia" w:hAnsi="Georgia" w:cs="Times New Roman"/>
            <w:noProof/>
            <w:sz w:val="20"/>
          </w:rPr>
          <w:instrText xml:space="preserve"> PAGE   \* MERGEFORMAT </w:instrText>
        </w:r>
        <w:r w:rsidRPr="008F559F">
          <w:rPr>
            <w:rFonts w:ascii="Georgia" w:hAnsi="Georgia" w:cs="Times New Roman"/>
            <w:noProof/>
            <w:sz w:val="20"/>
          </w:rPr>
          <w:fldChar w:fldCharType="separate"/>
        </w:r>
        <w:r w:rsidR="006B1E55">
          <w:rPr>
            <w:rFonts w:ascii="Georgia" w:hAnsi="Georgia" w:cs="Times New Roman"/>
            <w:noProof/>
            <w:sz w:val="20"/>
          </w:rPr>
          <w:t>1888</w:t>
        </w:r>
        <w:r w:rsidRPr="008F559F">
          <w:rPr>
            <w:rFonts w:ascii="Georgia" w:hAnsi="Georgia" w:cs="Times New Roman"/>
            <w:noProof/>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3B496" w14:textId="0AAC2DE0" w:rsidR="00CD6A63" w:rsidRPr="0059015D" w:rsidRDefault="00CD6A63" w:rsidP="0059015D">
    <w:pPr>
      <w:pBdr>
        <w:top w:val="nil"/>
        <w:left w:val="nil"/>
        <w:bottom w:val="nil"/>
        <w:right w:val="nil"/>
        <w:between w:val="nil"/>
      </w:pBdr>
      <w:spacing w:after="0" w:line="240" w:lineRule="auto"/>
      <w:jc w:val="both"/>
      <w:rPr>
        <w:rFonts w:ascii="Georgia" w:eastAsia="Cardo" w:hAnsi="Georgia" w:cs="Times New Roman"/>
        <w:b/>
        <w:i/>
        <w:color w:val="000000"/>
        <w:sz w:val="20"/>
        <w:szCs w:val="20"/>
      </w:rPr>
    </w:pPr>
    <w:sdt>
      <w:sdtPr>
        <w:rPr>
          <w:rFonts w:ascii="Times New Roman" w:hAnsi="Times New Roman" w:cs="Times New Roman"/>
          <w:b/>
          <w:sz w:val="20"/>
          <w:szCs w:val="20"/>
        </w:rPr>
        <w:tag w:val="goog_rdk_0"/>
        <w:id w:val="-761225384"/>
      </w:sdtPr>
      <w:sdtContent>
        <w:sdt>
          <w:sdtPr>
            <w:rPr>
              <w:rFonts w:ascii="Georgia" w:hAnsi="Georgia" w:cs="Times New Roman"/>
              <w:b/>
              <w:i/>
              <w:iCs/>
              <w:sz w:val="20"/>
              <w:szCs w:val="20"/>
              <w:lang w:val="id-ID"/>
            </w:rPr>
            <w:tag w:val="goog_rdk_0"/>
            <w:id w:val="1345514712"/>
          </w:sdtPr>
          <w:sdtEndPr>
            <w:rPr>
              <w:bCs/>
            </w:rPr>
          </w:sdtEndPr>
          <w:sdtContent>
            <w:bookmarkStart w:id="10" w:name="_heading=h.6y4wrb5e8p3h" w:colFirst="0" w:colLast="0"/>
            <w:bookmarkEnd w:id="10"/>
            <w:sdt>
              <w:sdtPr>
                <w:rPr>
                  <w:rFonts w:ascii="Times New Roman" w:hAnsi="Times New Roman" w:cs="Times New Roman"/>
                  <w:sz w:val="20"/>
                  <w:szCs w:val="20"/>
                </w:rPr>
                <w:tag w:val="goog_rdk_0"/>
                <w:id w:val="-2081971336"/>
              </w:sdtPr>
              <w:sdtEndPr>
                <w:rPr>
                  <w:b/>
                </w:rPr>
              </w:sdtEndPr>
              <w:sdtContent>
                <w:sdt>
                  <w:sdtPr>
                    <w:rPr>
                      <w:rFonts w:ascii="Times New Roman" w:hAnsi="Times New Roman" w:cs="Times New Roman"/>
                      <w:b/>
                      <w:noProof/>
                      <w:sz w:val="20"/>
                      <w:szCs w:val="20"/>
                      <w:lang w:val="en-ID"/>
                    </w:rPr>
                    <w:tag w:val="goog_rdk_0"/>
                    <w:id w:val="-1563550573"/>
                  </w:sdtPr>
                  <w:sdtContent>
                    <w:sdt>
                      <w:sdtPr>
                        <w:rPr>
                          <w:rFonts w:ascii="Times New Roman" w:hAnsi="Times New Roman" w:cs="Times New Roman"/>
                          <w:b/>
                          <w:color w:val="000000" w:themeColor="text1"/>
                          <w:sz w:val="20"/>
                          <w:szCs w:val="20"/>
                        </w:rPr>
                        <w:tag w:val="goog_rdk_0"/>
                        <w:id w:val="1449964645"/>
                      </w:sdtPr>
                      <w:sdtEndPr>
                        <w:rPr>
                          <w:rFonts w:ascii="Georgia" w:hAnsi="Georgia"/>
                          <w:i/>
                        </w:rPr>
                      </w:sdtEndPr>
                      <w:sdtContent>
                        <w:sdt>
                          <w:sdtPr>
                            <w:rPr>
                              <w:rFonts w:ascii="Times New Roman" w:hAnsi="Times New Roman" w:cs="Times New Roman"/>
                              <w:b/>
                              <w:sz w:val="20"/>
                              <w:szCs w:val="20"/>
                            </w:rPr>
                            <w:tag w:val="goog_rdk_0"/>
                            <w:id w:val="-1551765052"/>
                          </w:sdtPr>
                          <w:sdtContent>
                            <w:r w:rsidR="007039AC" w:rsidRPr="00B032D2">
                              <w:rPr>
                                <w:rFonts w:ascii="Georgia" w:hAnsi="Georgia" w:cs="Times New Roman"/>
                                <w:b/>
                                <w:i/>
                                <w:sz w:val="20"/>
                                <w:szCs w:val="20"/>
                              </w:rPr>
                              <w:t xml:space="preserve">Pengaruh Online Customer Review Produk Kosmetik Rias Wajah Dekoratif terhadap Perilaku Konsumtif di TikTok </w:t>
                            </w:r>
                            <w:proofErr w:type="gramStart"/>
                            <w:r w:rsidR="007039AC" w:rsidRPr="00B032D2">
                              <w:rPr>
                                <w:rFonts w:ascii="Georgia" w:hAnsi="Georgia" w:cs="Times New Roman"/>
                                <w:b/>
                                <w:i/>
                                <w:sz w:val="20"/>
                                <w:szCs w:val="20"/>
                              </w:rPr>
                              <w:t>Shop(</w:t>
                            </w:r>
                            <w:proofErr w:type="gramEnd"/>
                            <w:r w:rsidR="007039AC" w:rsidRPr="00B032D2">
                              <w:rPr>
                                <w:rFonts w:ascii="Georgia" w:hAnsi="Georgia" w:cs="Times New Roman"/>
                                <w:b/>
                                <w:i/>
                                <w:sz w:val="20"/>
                                <w:szCs w:val="20"/>
                              </w:rPr>
                              <w:t xml:space="preserve">Studi pada Mahasiswi Program Studi Pendidikan Tata Rias Universitas Negeri Jakarta), </w:t>
                            </w:r>
                            <w:r w:rsidR="007039AC" w:rsidRPr="00B032D2">
                              <w:rPr>
                                <w:rFonts w:ascii="Georgia" w:hAnsi="Georgia" w:cs="Times New Roman"/>
                                <w:i/>
                                <w:sz w:val="20"/>
                                <w:szCs w:val="20"/>
                                <w:lang w:val="en-GB"/>
                              </w:rPr>
                              <w:t>Firda Fairuz Karimah, Sri Irtawidjajanti, Neneng Siti Silfi Ambarwati</w:t>
                            </w:r>
                            <w:r w:rsidR="007039AC">
                              <w:rPr>
                                <w:rFonts w:ascii="Georgia" w:hAnsi="Georgia" w:cs="Times New Roman"/>
                                <w:i/>
                                <w:sz w:val="20"/>
                                <w:szCs w:val="20"/>
                                <w:lang w:val="en-GB"/>
                              </w:rPr>
                              <w:t xml:space="preserve"> </w:t>
                            </w:r>
                            <w:r>
                              <w:rPr>
                                <w:rFonts w:ascii="Georgia" w:eastAsia="Times New Roman" w:hAnsi="Georgia" w:cs="Times New Roman"/>
                                <w:i/>
                                <w:color w:val="000000"/>
                                <w:sz w:val="20"/>
                                <w:szCs w:val="20"/>
                              </w:rPr>
                              <w:tab/>
                            </w:r>
                            <w:r>
                              <w:rPr>
                                <w:rFonts w:ascii="Georgia" w:eastAsia="Times New Roman" w:hAnsi="Georgia" w:cs="Times New Roman"/>
                                <w:i/>
                                <w:color w:val="000000"/>
                                <w:sz w:val="20"/>
                                <w:szCs w:val="20"/>
                              </w:rPr>
                              <w:tab/>
                            </w:r>
                            <w:r>
                              <w:rPr>
                                <w:rFonts w:ascii="Georgia" w:eastAsia="Times New Roman" w:hAnsi="Georgia" w:cs="Times New Roman"/>
                                <w:i/>
                                <w:color w:val="000000"/>
                                <w:sz w:val="20"/>
                                <w:szCs w:val="20"/>
                              </w:rPr>
                              <w:tab/>
                            </w:r>
                            <w:r>
                              <w:rPr>
                                <w:rFonts w:ascii="Georgia" w:eastAsia="Times New Roman" w:hAnsi="Georgia" w:cs="Times New Roman"/>
                                <w:i/>
                                <w:color w:val="000000"/>
                                <w:sz w:val="20"/>
                                <w:szCs w:val="20"/>
                              </w:rPr>
                              <w:tab/>
                            </w:r>
                            <w:r>
                              <w:rPr>
                                <w:rFonts w:ascii="Georgia" w:eastAsia="Times New Roman" w:hAnsi="Georgia" w:cs="Times New Roman"/>
                                <w:i/>
                                <w:color w:val="000000"/>
                                <w:sz w:val="20"/>
                                <w:szCs w:val="20"/>
                              </w:rPr>
                              <w:tab/>
                            </w:r>
                            <w:r w:rsidR="00E37F61">
                              <w:rPr>
                                <w:rFonts w:ascii="Georgia" w:eastAsia="Times New Roman" w:hAnsi="Georgia" w:cs="Times New Roman"/>
                                <w:i/>
                                <w:color w:val="000000"/>
                                <w:sz w:val="20"/>
                                <w:szCs w:val="20"/>
                              </w:rPr>
                              <w:tab/>
                            </w:r>
                            <w:r w:rsidR="00E37F61">
                              <w:rPr>
                                <w:rFonts w:ascii="Georgia" w:eastAsia="Times New Roman" w:hAnsi="Georgia" w:cs="Times New Roman"/>
                                <w:i/>
                                <w:color w:val="000000"/>
                                <w:sz w:val="20"/>
                                <w:szCs w:val="20"/>
                              </w:rPr>
                              <w:tab/>
                            </w:r>
                            <w:r w:rsidR="00E37F61">
                              <w:rPr>
                                <w:rFonts w:ascii="Georgia" w:eastAsia="Times New Roman" w:hAnsi="Georgia" w:cs="Times New Roman"/>
                                <w:i/>
                                <w:color w:val="000000"/>
                                <w:sz w:val="20"/>
                                <w:szCs w:val="20"/>
                              </w:rPr>
                              <w:tab/>
                            </w:r>
                            <w:r w:rsidR="00E37F61">
                              <w:rPr>
                                <w:rFonts w:ascii="Georgia" w:eastAsia="Times New Roman" w:hAnsi="Georgia" w:cs="Times New Roman"/>
                                <w:i/>
                                <w:color w:val="000000"/>
                                <w:sz w:val="20"/>
                                <w:szCs w:val="20"/>
                              </w:rPr>
                              <w:tab/>
                            </w:r>
                            <w:r w:rsidR="007039AC">
                              <w:rPr>
                                <w:rFonts w:ascii="Georgia" w:eastAsia="Times New Roman" w:hAnsi="Georgia" w:cs="Times New Roman"/>
                                <w:i/>
                                <w:color w:val="000000"/>
                                <w:sz w:val="20"/>
                                <w:szCs w:val="20"/>
                              </w:rPr>
                              <w:tab/>
                            </w:r>
                          </w:sdtContent>
                        </w:sdt>
                      </w:sdtContent>
                    </w:sdt>
                  </w:sdtContent>
                </w:sdt>
              </w:sdtContent>
            </w:sdt>
          </w:sdtContent>
        </w:sdt>
        <w:r w:rsidRPr="009D1AC8">
          <w:rPr>
            <w:rFonts w:ascii="Georgia" w:hAnsi="Georgia"/>
            <w:noProof/>
            <w:sz w:val="20"/>
          </w:rPr>
          <w:fldChar w:fldCharType="begin"/>
        </w:r>
        <w:r w:rsidRPr="009D1AC8">
          <w:rPr>
            <w:rFonts w:ascii="Georgia" w:hAnsi="Georgia"/>
            <w:noProof/>
            <w:sz w:val="20"/>
          </w:rPr>
          <w:instrText xml:space="preserve"> PAGE   \* MERGEFORMAT </w:instrText>
        </w:r>
        <w:r w:rsidRPr="009D1AC8">
          <w:rPr>
            <w:rFonts w:ascii="Georgia" w:hAnsi="Georgia"/>
            <w:noProof/>
            <w:sz w:val="20"/>
          </w:rPr>
          <w:fldChar w:fldCharType="separate"/>
        </w:r>
        <w:r w:rsidR="006B1E55">
          <w:rPr>
            <w:rFonts w:ascii="Georgia" w:hAnsi="Georgia"/>
            <w:noProof/>
            <w:sz w:val="20"/>
          </w:rPr>
          <w:t>1893</w:t>
        </w:r>
        <w:r w:rsidRPr="009D1AC8">
          <w:rPr>
            <w:rFonts w:ascii="Georgia" w:hAnsi="Georgia"/>
            <w:noProof/>
            <w:sz w:val="20"/>
          </w:rPr>
          <w:fldChar w:fldCharType="end"/>
        </w:r>
        <w:r>
          <w:rPr>
            <w:rFonts w:ascii="Georgia" w:hAnsi="Georgia"/>
            <w:i/>
            <w:sz w:val="20"/>
            <w:szCs w:val="20"/>
          </w:rPr>
          <w:t xml:space="preserve">   </w:t>
        </w:r>
      </w:sdtContent>
    </w:sdt>
    <w:r>
      <w:rPr>
        <w:rFonts w:ascii="Georgia" w:hAnsi="Georgia"/>
        <w:i/>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B8873" w14:textId="77777777" w:rsidR="00CD6A63" w:rsidRPr="00016DFD" w:rsidRDefault="00CD6A63" w:rsidP="003D2399">
    <w:pPr>
      <w:spacing w:after="0" w:line="240" w:lineRule="auto"/>
      <w:ind w:left="2070" w:right="-18"/>
      <w:jc w:val="center"/>
      <w:rPr>
        <w:rFonts w:ascii="Georgia" w:hAnsi="Georgia"/>
        <w:b/>
        <w:bCs/>
        <w:color w:val="000000" w:themeColor="text1"/>
        <w:sz w:val="20"/>
        <w:szCs w:val="20"/>
      </w:rPr>
    </w:pPr>
    <w:r w:rsidRPr="00016DFD">
      <w:rPr>
        <w:rFonts w:ascii="Georgia" w:hAnsi="Georgia"/>
        <w:noProof/>
        <w:sz w:val="20"/>
        <w:szCs w:val="20"/>
      </w:rPr>
      <w:drawing>
        <wp:anchor distT="0" distB="0" distL="114300" distR="114300" simplePos="0" relativeHeight="251657728" behindDoc="1" locked="0" layoutInCell="1" allowOverlap="1" wp14:anchorId="4FC1C0E8" wp14:editId="57127426">
          <wp:simplePos x="0" y="0"/>
          <wp:positionH relativeFrom="column">
            <wp:posOffset>-91440</wp:posOffset>
          </wp:positionH>
          <wp:positionV relativeFrom="paragraph">
            <wp:posOffset>-301625</wp:posOffset>
          </wp:positionV>
          <wp:extent cx="1181100" cy="1181100"/>
          <wp:effectExtent l="0" t="0" r="0" b="0"/>
          <wp:wrapNone/>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016DFD">
      <w:rPr>
        <w:rFonts w:ascii="Georgia" w:hAnsi="Georgia"/>
        <w:b/>
        <w:bCs/>
        <w:sz w:val="20"/>
        <w:szCs w:val="20"/>
      </w:rPr>
      <w:t>p-ISSN</w:t>
    </w:r>
    <w:proofErr w:type="gramEnd"/>
    <w:r w:rsidRPr="00016DFD">
      <w:rPr>
        <w:rFonts w:ascii="Georgia" w:hAnsi="Georgia"/>
        <w:b/>
        <w:bCs/>
        <w:sz w:val="20"/>
        <w:szCs w:val="20"/>
      </w:rPr>
      <w:t xml:space="preserve">: </w:t>
    </w:r>
    <w:r>
      <w:rPr>
        <w:rFonts w:ascii="Georgia" w:hAnsi="Georgia"/>
        <w:b/>
        <w:bCs/>
        <w:sz w:val="20"/>
        <w:szCs w:val="20"/>
      </w:rPr>
      <w:t>2963-7856</w:t>
    </w:r>
    <w:r w:rsidRPr="00016DFD">
      <w:rPr>
        <w:rFonts w:ascii="Georgia" w:hAnsi="Georgia"/>
        <w:b/>
        <w:bCs/>
        <w:sz w:val="20"/>
        <w:szCs w:val="20"/>
      </w:rPr>
      <w:t xml:space="preserve"> | e-ISSN</w:t>
    </w:r>
    <w:r w:rsidRPr="00016DFD">
      <w:rPr>
        <w:rFonts w:ascii="Georgia" w:hAnsi="Georgia"/>
        <w:b/>
        <w:bCs/>
        <w:color w:val="000000" w:themeColor="text1"/>
        <w:sz w:val="20"/>
        <w:szCs w:val="20"/>
      </w:rPr>
      <w:t xml:space="preserve">: </w:t>
    </w:r>
    <w:r w:rsidRPr="00016DFD">
      <w:rPr>
        <w:rFonts w:ascii="Georgia" w:hAnsi="Georgia"/>
        <w:b/>
        <w:bCs/>
        <w:color w:val="000000" w:themeColor="text1"/>
        <w:spacing w:val="2"/>
        <w:sz w:val="20"/>
        <w:szCs w:val="20"/>
        <w:shd w:val="clear" w:color="auto" w:fill="FFFFFF"/>
      </w:rPr>
      <w:t>2961-9890</w:t>
    </w:r>
  </w:p>
  <w:tbl>
    <w:tblPr>
      <w:tblW w:w="0" w:type="auto"/>
      <w:tblBorders>
        <w:bottom w:val="thinThickLargeGap" w:sz="24" w:space="0" w:color="FFC000"/>
      </w:tblBorders>
      <w:tblLook w:val="04A0" w:firstRow="1" w:lastRow="0" w:firstColumn="1" w:lastColumn="0" w:noHBand="0" w:noVBand="1"/>
    </w:tblPr>
    <w:tblGrid>
      <w:gridCol w:w="9076"/>
    </w:tblGrid>
    <w:tr w:rsidR="00CD6A63" w:rsidRPr="00016DFD" w14:paraId="12AA3F0C" w14:textId="77777777" w:rsidTr="003D2399">
      <w:tc>
        <w:tcPr>
          <w:tcW w:w="9282" w:type="dxa"/>
          <w:tcBorders>
            <w:bottom w:val="single" w:sz="12" w:space="0" w:color="9BBB59" w:themeColor="accent3"/>
          </w:tcBorders>
          <w:shd w:val="clear" w:color="auto" w:fill="auto"/>
        </w:tcPr>
        <w:p w14:paraId="1A6E73E1" w14:textId="77777777" w:rsidR="00CD6A63" w:rsidRPr="00016DFD" w:rsidRDefault="00CD6A63" w:rsidP="003D2399">
          <w:pPr>
            <w:pStyle w:val="Header"/>
            <w:ind w:left="2070" w:right="-18"/>
            <w:jc w:val="center"/>
            <w:rPr>
              <w:rFonts w:ascii="Georgia" w:hAnsi="Georgia" w:cs="Vani"/>
              <w:sz w:val="20"/>
              <w:szCs w:val="20"/>
              <w:lang w:val="id-ID"/>
            </w:rPr>
          </w:pPr>
          <w:r w:rsidRPr="00016DFD">
            <w:rPr>
              <w:rFonts w:ascii="Georgia" w:hAnsi="Georgia" w:cs="Vani"/>
              <w:sz w:val="20"/>
              <w:szCs w:val="20"/>
            </w:rPr>
            <w:t xml:space="preserve">Available online at </w:t>
          </w:r>
          <w:hyperlink r:id="rId2" w:history="1">
            <w:r w:rsidRPr="00016DFD">
              <w:rPr>
                <w:rFonts w:ascii="Georgia" w:hAnsi="Georgia"/>
                <w:sz w:val="20"/>
                <w:szCs w:val="20"/>
              </w:rPr>
              <w:t>jerkin.org/index.php/jerkin</w:t>
            </w:r>
          </w:hyperlink>
        </w:p>
        <w:p w14:paraId="1A604FE3" w14:textId="77777777" w:rsidR="00CD6A63" w:rsidRPr="00016DFD" w:rsidRDefault="00CD6A63" w:rsidP="003D2399">
          <w:pPr>
            <w:pStyle w:val="Header"/>
            <w:ind w:left="2070" w:right="-18"/>
            <w:jc w:val="center"/>
            <w:rPr>
              <w:rFonts w:ascii="Georgia" w:hAnsi="Georgia" w:cs="Vani"/>
              <w:b/>
              <w:sz w:val="20"/>
              <w:szCs w:val="20"/>
            </w:rPr>
          </w:pPr>
          <w:r w:rsidRPr="00016DFD">
            <w:rPr>
              <w:rFonts w:ascii="Georgia" w:hAnsi="Georgia" w:cs="Vani"/>
              <w:b/>
              <w:sz w:val="20"/>
              <w:szCs w:val="20"/>
            </w:rPr>
            <w:t xml:space="preserve">Jurnal Pengabdian Masyarakat dan Riset Pendidikan </w:t>
          </w:r>
        </w:p>
        <w:p w14:paraId="7BE58670" w14:textId="38AF4A97" w:rsidR="00CD6A63" w:rsidRPr="00016DFD" w:rsidRDefault="00CD6A63" w:rsidP="003D2399">
          <w:pPr>
            <w:pStyle w:val="Header"/>
            <w:ind w:left="2070" w:right="-18"/>
            <w:jc w:val="center"/>
            <w:rPr>
              <w:rFonts w:ascii="Georgia" w:hAnsi="Georgia" w:cs="Vani"/>
              <w:b/>
              <w:sz w:val="20"/>
              <w:szCs w:val="20"/>
            </w:rPr>
          </w:pPr>
          <w:r>
            <w:rPr>
              <w:rFonts w:ascii="Georgia" w:hAnsi="Georgia" w:cs="Vani"/>
              <w:b/>
              <w:sz w:val="20"/>
              <w:szCs w:val="20"/>
            </w:rPr>
            <w:t>Volume 4 No 1, Juli-September 2025, pp 18</w:t>
          </w:r>
          <w:r w:rsidR="007039AC">
            <w:rPr>
              <w:rFonts w:ascii="Georgia" w:hAnsi="Georgia" w:cs="Vani"/>
              <w:b/>
              <w:sz w:val="20"/>
              <w:szCs w:val="20"/>
            </w:rPr>
            <w:t>87</w:t>
          </w:r>
          <w:r>
            <w:rPr>
              <w:rFonts w:ascii="Georgia" w:hAnsi="Georgia" w:cs="Vani"/>
              <w:b/>
              <w:sz w:val="20"/>
              <w:szCs w:val="20"/>
            </w:rPr>
            <w:t>-</w:t>
          </w:r>
          <w:r w:rsidRPr="008326A5">
            <w:rPr>
              <w:rFonts w:ascii="Georgia" w:hAnsi="Georgia" w:cs="Vani"/>
              <w:b/>
              <w:sz w:val="20"/>
              <w:szCs w:val="20"/>
            </w:rPr>
            <w:t>1</w:t>
          </w:r>
          <w:r>
            <w:rPr>
              <w:rFonts w:ascii="Georgia" w:hAnsi="Georgia" w:cs="Vani"/>
              <w:b/>
              <w:sz w:val="20"/>
              <w:szCs w:val="20"/>
            </w:rPr>
            <w:t>8</w:t>
          </w:r>
          <w:r w:rsidR="007039AC">
            <w:rPr>
              <w:rFonts w:ascii="Georgia" w:hAnsi="Georgia" w:cs="Vani"/>
              <w:b/>
              <w:sz w:val="20"/>
              <w:szCs w:val="20"/>
            </w:rPr>
            <w:t>94</w:t>
          </w:r>
        </w:p>
        <w:p w14:paraId="2F6361C3" w14:textId="77777777" w:rsidR="00CD6A63" w:rsidRPr="00016DFD" w:rsidRDefault="00CD6A63" w:rsidP="003D2399">
          <w:pPr>
            <w:pStyle w:val="Header"/>
            <w:ind w:right="-18"/>
            <w:rPr>
              <w:rFonts w:ascii="Constantia" w:hAnsi="Constantia"/>
              <w:sz w:val="20"/>
              <w:szCs w:val="20"/>
            </w:rPr>
          </w:pPr>
        </w:p>
      </w:tc>
    </w:tr>
  </w:tbl>
  <w:p w14:paraId="28417498" w14:textId="77777777" w:rsidR="00CD6A63" w:rsidRDefault="00CD6A63" w:rsidP="00925F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BDD65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3D0C63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40E7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D2AD08E"/>
    <w:lvl w:ilvl="0" w:tplc="8A9CFD88">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0000006"/>
    <w:multiLevelType w:val="multilevel"/>
    <w:tmpl w:val="DDD86482"/>
    <w:lvl w:ilvl="0">
      <w:start w:val="1"/>
      <w:numFmt w:val="bullet"/>
      <w:lvlText w:val=""/>
      <w:lvlJc w:val="left"/>
      <w:pPr>
        <w:tabs>
          <w:tab w:val="left"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7"/>
    <w:multiLevelType w:val="hybridMultilevel"/>
    <w:tmpl w:val="85126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8"/>
    <w:multiLevelType w:val="hybridMultilevel"/>
    <w:tmpl w:val="FB56C1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E733F2"/>
    <w:multiLevelType w:val="hybridMultilevel"/>
    <w:tmpl w:val="CBF89B82"/>
    <w:lvl w:ilvl="0" w:tplc="0409000F">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nsid w:val="4C6458A2"/>
    <w:multiLevelType w:val="hybridMultilevel"/>
    <w:tmpl w:val="3D44AD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586AD0"/>
    <w:multiLevelType w:val="hybridMultilevel"/>
    <w:tmpl w:val="7A2687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EED395C"/>
    <w:multiLevelType w:val="hybridMultilevel"/>
    <w:tmpl w:val="6AF4A8BC"/>
    <w:lvl w:ilvl="0" w:tplc="8076C78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2EC1322"/>
    <w:multiLevelType w:val="multilevel"/>
    <w:tmpl w:val="589E3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F0682D"/>
    <w:multiLevelType w:val="hybridMultilevel"/>
    <w:tmpl w:val="F37C7D94"/>
    <w:lvl w:ilvl="0" w:tplc="01601454">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797724E8"/>
    <w:multiLevelType w:val="hybridMultilevel"/>
    <w:tmpl w:val="03E8203C"/>
    <w:lvl w:ilvl="0" w:tplc="2A2051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8"/>
  </w:num>
  <w:num w:numId="7">
    <w:abstractNumId w:val="6"/>
  </w:num>
  <w:num w:numId="8">
    <w:abstractNumId w:val="1"/>
  </w:num>
  <w:num w:numId="9">
    <w:abstractNumId w:val="11"/>
  </w:num>
  <w:num w:numId="10">
    <w:abstractNumId w:val="7"/>
  </w:num>
  <w:num w:numId="11">
    <w:abstractNumId w:val="10"/>
  </w:num>
  <w:num w:numId="12">
    <w:abstractNumId w:val="9"/>
  </w:num>
  <w:num w:numId="13">
    <w:abstractNumId w:val="13"/>
  </w:num>
  <w:num w:numId="1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66"/>
    <w:rsid w:val="0000014B"/>
    <w:rsid w:val="000037F1"/>
    <w:rsid w:val="00005838"/>
    <w:rsid w:val="00005A8A"/>
    <w:rsid w:val="00012339"/>
    <w:rsid w:val="00022435"/>
    <w:rsid w:val="0002399A"/>
    <w:rsid w:val="0004728F"/>
    <w:rsid w:val="00053CF0"/>
    <w:rsid w:val="000712CE"/>
    <w:rsid w:val="000834A9"/>
    <w:rsid w:val="00087926"/>
    <w:rsid w:val="00095E27"/>
    <w:rsid w:val="000B054A"/>
    <w:rsid w:val="000C32B7"/>
    <w:rsid w:val="000E765B"/>
    <w:rsid w:val="000F3CA2"/>
    <w:rsid w:val="000F50E9"/>
    <w:rsid w:val="00101196"/>
    <w:rsid w:val="0010424F"/>
    <w:rsid w:val="00110F43"/>
    <w:rsid w:val="001270C7"/>
    <w:rsid w:val="001369A9"/>
    <w:rsid w:val="00137050"/>
    <w:rsid w:val="00152AA6"/>
    <w:rsid w:val="00153026"/>
    <w:rsid w:val="0015372E"/>
    <w:rsid w:val="0016512F"/>
    <w:rsid w:val="001658C9"/>
    <w:rsid w:val="00166683"/>
    <w:rsid w:val="001667BE"/>
    <w:rsid w:val="00174A54"/>
    <w:rsid w:val="00177729"/>
    <w:rsid w:val="00184343"/>
    <w:rsid w:val="001871AD"/>
    <w:rsid w:val="001912E2"/>
    <w:rsid w:val="001940E4"/>
    <w:rsid w:val="001A4DDF"/>
    <w:rsid w:val="001B31B0"/>
    <w:rsid w:val="001D23B7"/>
    <w:rsid w:val="001F64F4"/>
    <w:rsid w:val="002067F9"/>
    <w:rsid w:val="00220224"/>
    <w:rsid w:val="00222029"/>
    <w:rsid w:val="00227B51"/>
    <w:rsid w:val="00227FD5"/>
    <w:rsid w:val="002458AE"/>
    <w:rsid w:val="002570F3"/>
    <w:rsid w:val="002606B5"/>
    <w:rsid w:val="00263BA0"/>
    <w:rsid w:val="00265D3B"/>
    <w:rsid w:val="002673C6"/>
    <w:rsid w:val="002700C0"/>
    <w:rsid w:val="0027712F"/>
    <w:rsid w:val="00280A9B"/>
    <w:rsid w:val="00280CB9"/>
    <w:rsid w:val="00282DCE"/>
    <w:rsid w:val="00287919"/>
    <w:rsid w:val="0029427A"/>
    <w:rsid w:val="00295F85"/>
    <w:rsid w:val="002A7867"/>
    <w:rsid w:val="002E5624"/>
    <w:rsid w:val="00300EE3"/>
    <w:rsid w:val="00304A18"/>
    <w:rsid w:val="00304CC4"/>
    <w:rsid w:val="00313B4C"/>
    <w:rsid w:val="0031505B"/>
    <w:rsid w:val="00321B87"/>
    <w:rsid w:val="00322FD4"/>
    <w:rsid w:val="003230DE"/>
    <w:rsid w:val="00342336"/>
    <w:rsid w:val="003501DE"/>
    <w:rsid w:val="003603A3"/>
    <w:rsid w:val="00364F6A"/>
    <w:rsid w:val="00367E8B"/>
    <w:rsid w:val="00372666"/>
    <w:rsid w:val="0037448F"/>
    <w:rsid w:val="00377060"/>
    <w:rsid w:val="003833D6"/>
    <w:rsid w:val="0038609D"/>
    <w:rsid w:val="00395968"/>
    <w:rsid w:val="003A17B7"/>
    <w:rsid w:val="003A1FC3"/>
    <w:rsid w:val="003A6EC0"/>
    <w:rsid w:val="003B08E9"/>
    <w:rsid w:val="003B2532"/>
    <w:rsid w:val="003B35AB"/>
    <w:rsid w:val="003B4E63"/>
    <w:rsid w:val="003C309A"/>
    <w:rsid w:val="003C61D0"/>
    <w:rsid w:val="003C6829"/>
    <w:rsid w:val="003C7721"/>
    <w:rsid w:val="003D2399"/>
    <w:rsid w:val="003E4AEC"/>
    <w:rsid w:val="00400602"/>
    <w:rsid w:val="00420469"/>
    <w:rsid w:val="004211B2"/>
    <w:rsid w:val="00421F4A"/>
    <w:rsid w:val="00423953"/>
    <w:rsid w:val="00427644"/>
    <w:rsid w:val="00440044"/>
    <w:rsid w:val="00441D54"/>
    <w:rsid w:val="00445D99"/>
    <w:rsid w:val="00454FE3"/>
    <w:rsid w:val="00465BA3"/>
    <w:rsid w:val="00476A8D"/>
    <w:rsid w:val="00482CB6"/>
    <w:rsid w:val="00485CE8"/>
    <w:rsid w:val="004A7033"/>
    <w:rsid w:val="004A77DA"/>
    <w:rsid w:val="004C24F4"/>
    <w:rsid w:val="004C7BA4"/>
    <w:rsid w:val="004D3F1C"/>
    <w:rsid w:val="004D53CC"/>
    <w:rsid w:val="004D603B"/>
    <w:rsid w:val="004F1248"/>
    <w:rsid w:val="00500521"/>
    <w:rsid w:val="00504312"/>
    <w:rsid w:val="00526A53"/>
    <w:rsid w:val="0054073F"/>
    <w:rsid w:val="005436A5"/>
    <w:rsid w:val="005559C9"/>
    <w:rsid w:val="0056191E"/>
    <w:rsid w:val="00572DCA"/>
    <w:rsid w:val="00576239"/>
    <w:rsid w:val="00581504"/>
    <w:rsid w:val="0059015D"/>
    <w:rsid w:val="005A3EBD"/>
    <w:rsid w:val="005A4E5C"/>
    <w:rsid w:val="005B7B56"/>
    <w:rsid w:val="005C282B"/>
    <w:rsid w:val="005D4EF0"/>
    <w:rsid w:val="005D719F"/>
    <w:rsid w:val="005D74A7"/>
    <w:rsid w:val="005D7505"/>
    <w:rsid w:val="005E2B58"/>
    <w:rsid w:val="005E6461"/>
    <w:rsid w:val="005F00FC"/>
    <w:rsid w:val="005F275E"/>
    <w:rsid w:val="005F5622"/>
    <w:rsid w:val="00607D70"/>
    <w:rsid w:val="006113A4"/>
    <w:rsid w:val="00640DC7"/>
    <w:rsid w:val="00642CEC"/>
    <w:rsid w:val="006474F4"/>
    <w:rsid w:val="006723D5"/>
    <w:rsid w:val="0067263A"/>
    <w:rsid w:val="00686C69"/>
    <w:rsid w:val="006A36AC"/>
    <w:rsid w:val="006A4835"/>
    <w:rsid w:val="006A561E"/>
    <w:rsid w:val="006B1E55"/>
    <w:rsid w:val="006B7F18"/>
    <w:rsid w:val="006C04E7"/>
    <w:rsid w:val="006C2F37"/>
    <w:rsid w:val="006D7037"/>
    <w:rsid w:val="006E0AB4"/>
    <w:rsid w:val="006E3000"/>
    <w:rsid w:val="006E7679"/>
    <w:rsid w:val="007039AC"/>
    <w:rsid w:val="00707BFD"/>
    <w:rsid w:val="00710E60"/>
    <w:rsid w:val="007128AC"/>
    <w:rsid w:val="00713343"/>
    <w:rsid w:val="00715052"/>
    <w:rsid w:val="00715D01"/>
    <w:rsid w:val="00730615"/>
    <w:rsid w:val="007361CB"/>
    <w:rsid w:val="007462B6"/>
    <w:rsid w:val="007528F2"/>
    <w:rsid w:val="0075396E"/>
    <w:rsid w:val="00754636"/>
    <w:rsid w:val="007624F2"/>
    <w:rsid w:val="00773913"/>
    <w:rsid w:val="00776639"/>
    <w:rsid w:val="00781EF4"/>
    <w:rsid w:val="0078225E"/>
    <w:rsid w:val="007864DB"/>
    <w:rsid w:val="007A4841"/>
    <w:rsid w:val="007B132C"/>
    <w:rsid w:val="007B2098"/>
    <w:rsid w:val="007D1155"/>
    <w:rsid w:val="007D1738"/>
    <w:rsid w:val="007E73CF"/>
    <w:rsid w:val="007F3327"/>
    <w:rsid w:val="007F5DB1"/>
    <w:rsid w:val="007F7EC6"/>
    <w:rsid w:val="00802CCE"/>
    <w:rsid w:val="00820A4F"/>
    <w:rsid w:val="00825A9F"/>
    <w:rsid w:val="00826074"/>
    <w:rsid w:val="00826BF9"/>
    <w:rsid w:val="008326A5"/>
    <w:rsid w:val="00834959"/>
    <w:rsid w:val="00836D7C"/>
    <w:rsid w:val="00870EA0"/>
    <w:rsid w:val="00874D34"/>
    <w:rsid w:val="00881942"/>
    <w:rsid w:val="008878AE"/>
    <w:rsid w:val="00891386"/>
    <w:rsid w:val="00894713"/>
    <w:rsid w:val="008B24A7"/>
    <w:rsid w:val="008C2490"/>
    <w:rsid w:val="008C30A2"/>
    <w:rsid w:val="008D6FDF"/>
    <w:rsid w:val="008E15A1"/>
    <w:rsid w:val="008E5C71"/>
    <w:rsid w:val="008F0EAA"/>
    <w:rsid w:val="008F3076"/>
    <w:rsid w:val="008F4626"/>
    <w:rsid w:val="009151B6"/>
    <w:rsid w:val="00916EAC"/>
    <w:rsid w:val="00920732"/>
    <w:rsid w:val="00925F9A"/>
    <w:rsid w:val="0094269F"/>
    <w:rsid w:val="00942895"/>
    <w:rsid w:val="00957A16"/>
    <w:rsid w:val="009635B5"/>
    <w:rsid w:val="00966FFD"/>
    <w:rsid w:val="00977269"/>
    <w:rsid w:val="00983FB6"/>
    <w:rsid w:val="00984EEB"/>
    <w:rsid w:val="0099403A"/>
    <w:rsid w:val="009A25F5"/>
    <w:rsid w:val="009A53A0"/>
    <w:rsid w:val="009B1CEE"/>
    <w:rsid w:val="009C000A"/>
    <w:rsid w:val="009C65E7"/>
    <w:rsid w:val="009D5775"/>
    <w:rsid w:val="009E1344"/>
    <w:rsid w:val="009E2847"/>
    <w:rsid w:val="009E7A7F"/>
    <w:rsid w:val="00A25962"/>
    <w:rsid w:val="00A2733B"/>
    <w:rsid w:val="00A33067"/>
    <w:rsid w:val="00A3482A"/>
    <w:rsid w:val="00A5158D"/>
    <w:rsid w:val="00A61C00"/>
    <w:rsid w:val="00A7751B"/>
    <w:rsid w:val="00A92AEC"/>
    <w:rsid w:val="00AA55C8"/>
    <w:rsid w:val="00AA7383"/>
    <w:rsid w:val="00AA76A7"/>
    <w:rsid w:val="00AB3B37"/>
    <w:rsid w:val="00AB48E4"/>
    <w:rsid w:val="00AB6729"/>
    <w:rsid w:val="00AC0A90"/>
    <w:rsid w:val="00AC10C0"/>
    <w:rsid w:val="00AD20A1"/>
    <w:rsid w:val="00AE601A"/>
    <w:rsid w:val="00AF1629"/>
    <w:rsid w:val="00B01455"/>
    <w:rsid w:val="00B1774A"/>
    <w:rsid w:val="00B21BD6"/>
    <w:rsid w:val="00B27CED"/>
    <w:rsid w:val="00B31426"/>
    <w:rsid w:val="00B37DB8"/>
    <w:rsid w:val="00B47CB4"/>
    <w:rsid w:val="00B623C4"/>
    <w:rsid w:val="00B73059"/>
    <w:rsid w:val="00B76C17"/>
    <w:rsid w:val="00B82500"/>
    <w:rsid w:val="00BA572D"/>
    <w:rsid w:val="00BC1BE4"/>
    <w:rsid w:val="00BC62D0"/>
    <w:rsid w:val="00BC65B7"/>
    <w:rsid w:val="00BD2E18"/>
    <w:rsid w:val="00BD5E48"/>
    <w:rsid w:val="00BE5EA3"/>
    <w:rsid w:val="00BE7432"/>
    <w:rsid w:val="00BE7EEA"/>
    <w:rsid w:val="00BF2F8C"/>
    <w:rsid w:val="00BF60F1"/>
    <w:rsid w:val="00C0268A"/>
    <w:rsid w:val="00C11EDC"/>
    <w:rsid w:val="00C244C2"/>
    <w:rsid w:val="00C33E0B"/>
    <w:rsid w:val="00C350DD"/>
    <w:rsid w:val="00C51382"/>
    <w:rsid w:val="00C52842"/>
    <w:rsid w:val="00C56372"/>
    <w:rsid w:val="00C602F2"/>
    <w:rsid w:val="00C67EF6"/>
    <w:rsid w:val="00C7211F"/>
    <w:rsid w:val="00C75FAE"/>
    <w:rsid w:val="00C94129"/>
    <w:rsid w:val="00C94866"/>
    <w:rsid w:val="00C96EF6"/>
    <w:rsid w:val="00CA6C67"/>
    <w:rsid w:val="00CA7FC9"/>
    <w:rsid w:val="00CC05C8"/>
    <w:rsid w:val="00CC2B3D"/>
    <w:rsid w:val="00CD14B4"/>
    <w:rsid w:val="00CD5E44"/>
    <w:rsid w:val="00CD6A63"/>
    <w:rsid w:val="00CE2E3C"/>
    <w:rsid w:val="00CF43FB"/>
    <w:rsid w:val="00CF475F"/>
    <w:rsid w:val="00D0232C"/>
    <w:rsid w:val="00D221BF"/>
    <w:rsid w:val="00D2584B"/>
    <w:rsid w:val="00D30C4E"/>
    <w:rsid w:val="00D44E2F"/>
    <w:rsid w:val="00D52047"/>
    <w:rsid w:val="00D63A3C"/>
    <w:rsid w:val="00D7047C"/>
    <w:rsid w:val="00D85122"/>
    <w:rsid w:val="00DA5F0B"/>
    <w:rsid w:val="00DA7BA3"/>
    <w:rsid w:val="00DB0960"/>
    <w:rsid w:val="00DB327D"/>
    <w:rsid w:val="00DB54F9"/>
    <w:rsid w:val="00DE080E"/>
    <w:rsid w:val="00DE5C2E"/>
    <w:rsid w:val="00E01A2B"/>
    <w:rsid w:val="00E215A2"/>
    <w:rsid w:val="00E37F61"/>
    <w:rsid w:val="00E535F8"/>
    <w:rsid w:val="00E6604C"/>
    <w:rsid w:val="00E673BD"/>
    <w:rsid w:val="00E83C09"/>
    <w:rsid w:val="00E95882"/>
    <w:rsid w:val="00E96353"/>
    <w:rsid w:val="00E969B7"/>
    <w:rsid w:val="00EB357F"/>
    <w:rsid w:val="00EC1152"/>
    <w:rsid w:val="00ED23EC"/>
    <w:rsid w:val="00EE5AB1"/>
    <w:rsid w:val="00EF3469"/>
    <w:rsid w:val="00EF7089"/>
    <w:rsid w:val="00EF7372"/>
    <w:rsid w:val="00F32BD5"/>
    <w:rsid w:val="00F41192"/>
    <w:rsid w:val="00F51C23"/>
    <w:rsid w:val="00F6270A"/>
    <w:rsid w:val="00F65CD7"/>
    <w:rsid w:val="00F71B9F"/>
    <w:rsid w:val="00F82364"/>
    <w:rsid w:val="00F90300"/>
    <w:rsid w:val="00F96760"/>
    <w:rsid w:val="00FA3F6B"/>
    <w:rsid w:val="00FB38F3"/>
    <w:rsid w:val="00FB7246"/>
    <w:rsid w:val="00FB76B3"/>
    <w:rsid w:val="00FD2B47"/>
    <w:rsid w:val="00FD4A50"/>
    <w:rsid w:val="00FF109F"/>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BF212"/>
  <w15:docId w15:val="{18B7DCE3-1D04-44A0-BBB1-025DCEE2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866"/>
  </w:style>
  <w:style w:type="paragraph" w:styleId="Heading1">
    <w:name w:val="heading 1"/>
    <w:basedOn w:val="Normal"/>
    <w:next w:val="Normal"/>
    <w:link w:val="Heading1Char"/>
    <w:uiPriority w:val="9"/>
    <w:qFormat/>
    <w:rsid w:val="00C94866"/>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5E6461"/>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E6461"/>
    <w:pPr>
      <w:keepNext/>
      <w:keepLines/>
      <w:spacing w:before="160" w:after="80" w:line="259"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5E6461"/>
    <w:pPr>
      <w:keepNext/>
      <w:keepLines/>
      <w:spacing w:before="80" w:after="40" w:line="259" w:lineRule="auto"/>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5E6461"/>
    <w:pPr>
      <w:keepNext/>
      <w:keepLines/>
      <w:spacing w:before="80" w:after="40" w:line="259" w:lineRule="auto"/>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5E646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46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46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46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94866"/>
    <w:rPr>
      <w:color w:val="0000FF" w:themeColor="hyperlink"/>
      <w:u w:val="single"/>
    </w:rPr>
  </w:style>
  <w:style w:type="table" w:styleId="TableGrid">
    <w:name w:val="Table Grid"/>
    <w:aliases w:val="Tabel"/>
    <w:basedOn w:val="TableNormal"/>
    <w:uiPriority w:val="39"/>
    <w:qFormat/>
    <w:rsid w:val="00C94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C9486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94866"/>
  </w:style>
  <w:style w:type="paragraph" w:styleId="Footer">
    <w:name w:val="footer"/>
    <w:basedOn w:val="Normal"/>
    <w:link w:val="FooterChar"/>
    <w:uiPriority w:val="99"/>
    <w:unhideWhenUsed/>
    <w:qFormat/>
    <w:rsid w:val="00C9486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94866"/>
  </w:style>
  <w:style w:type="paragraph" w:customStyle="1" w:styleId="E-JOURNALAuthor">
    <w:name w:val="E-JOURNAL_Author"/>
    <w:basedOn w:val="Normal"/>
    <w:qFormat/>
    <w:rsid w:val="00C94866"/>
    <w:pPr>
      <w:spacing w:after="0" w:line="240" w:lineRule="auto"/>
      <w:jc w:val="center"/>
    </w:pPr>
    <w:rPr>
      <w:rFonts w:ascii="Times New Roman" w:eastAsia="Times New Roman" w:hAnsi="Times New Roman" w:cs="Times New Roman"/>
      <w:lang w:val="id-ID"/>
    </w:rPr>
  </w:style>
  <w:style w:type="paragraph" w:customStyle="1" w:styleId="E-JOURNALAbstrakTitle">
    <w:name w:val="E-JOURNAL_AbstrakTitle"/>
    <w:basedOn w:val="Normal"/>
    <w:qFormat/>
    <w:rsid w:val="00C94866"/>
    <w:pPr>
      <w:spacing w:after="60" w:line="240" w:lineRule="auto"/>
      <w:jc w:val="center"/>
    </w:pPr>
    <w:rPr>
      <w:rFonts w:ascii="Times New Roman" w:eastAsia="Times New Roman" w:hAnsi="Times New Roman" w:cs="Times New Roman"/>
      <w:b/>
      <w:szCs w:val="24"/>
      <w:lang w:val="id-ID"/>
    </w:rPr>
  </w:style>
  <w:style w:type="paragraph" w:customStyle="1" w:styleId="E-JOURNALAbstractBody">
    <w:name w:val="E-JOURNAL_AbstractBody"/>
    <w:basedOn w:val="Normal"/>
    <w:qFormat/>
    <w:rsid w:val="00C94866"/>
    <w:pPr>
      <w:spacing w:after="0" w:line="240" w:lineRule="auto"/>
      <w:ind w:firstLine="567"/>
      <w:jc w:val="both"/>
    </w:pPr>
    <w:rPr>
      <w:rFonts w:ascii="Times New Roman" w:eastAsia="Times New Roman" w:hAnsi="Times New Roman" w:cs="Times New Roman"/>
      <w:lang w:val="id-ID"/>
    </w:rPr>
  </w:style>
  <w:style w:type="paragraph" w:customStyle="1" w:styleId="E-JOURNALHeading1">
    <w:name w:val="E-JOURNAL_Heading 1"/>
    <w:basedOn w:val="Normal"/>
    <w:qFormat/>
    <w:rsid w:val="00C94866"/>
    <w:pPr>
      <w:spacing w:before="120" w:after="120" w:line="240" w:lineRule="auto"/>
    </w:pPr>
    <w:rPr>
      <w:rFonts w:ascii="Times New Roman" w:eastAsia="Times New Roman" w:hAnsi="Times New Roman" w:cs="Times New Roman"/>
      <w:b/>
    </w:rPr>
  </w:style>
  <w:style w:type="paragraph" w:customStyle="1" w:styleId="JRPMHeading1">
    <w:name w:val="JRPM_Heading 1"/>
    <w:basedOn w:val="Normal"/>
    <w:qFormat/>
    <w:rsid w:val="00C94866"/>
    <w:pPr>
      <w:spacing w:before="120" w:after="120" w:line="240" w:lineRule="auto"/>
    </w:pPr>
    <w:rPr>
      <w:rFonts w:ascii="Times New Roman" w:eastAsia="Times New Roman" w:hAnsi="Times New Roman" w:cs="Times New Roman"/>
      <w:b/>
    </w:rPr>
  </w:style>
  <w:style w:type="paragraph" w:styleId="BodyText">
    <w:name w:val="Body Text"/>
    <w:basedOn w:val="Normal"/>
    <w:link w:val="BodyTextChar"/>
    <w:uiPriority w:val="1"/>
    <w:qFormat/>
    <w:rsid w:val="00C9486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C94866"/>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unhideWhenUsed/>
    <w:qFormat/>
    <w:rsid w:val="00C94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4866"/>
    <w:rPr>
      <w:rFonts w:ascii="Tahoma" w:hAnsi="Tahoma" w:cs="Tahoma"/>
      <w:sz w:val="16"/>
      <w:szCs w:val="16"/>
    </w:rPr>
  </w:style>
  <w:style w:type="character" w:customStyle="1" w:styleId="Heading1Char">
    <w:name w:val="Heading 1 Char"/>
    <w:basedOn w:val="DefaultParagraphFont"/>
    <w:link w:val="Heading1"/>
    <w:uiPriority w:val="9"/>
    <w:qFormat/>
    <w:rsid w:val="00C94866"/>
    <w:rPr>
      <w:rFonts w:asciiTheme="majorHAnsi" w:eastAsiaTheme="majorEastAsia" w:hAnsiTheme="majorHAnsi" w:cstheme="majorBidi"/>
      <w:b/>
      <w:bCs/>
      <w:color w:val="365F91" w:themeColor="accent1" w:themeShade="BF"/>
      <w:sz w:val="28"/>
      <w:szCs w:val="28"/>
      <w:lang w:val="id-ID"/>
    </w:rPr>
  </w:style>
  <w:style w:type="paragraph" w:customStyle="1" w:styleId="Default">
    <w:name w:val="Default"/>
    <w:qFormat/>
    <w:rsid w:val="00C9486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E-JOURNALTitleEnglish">
    <w:name w:val="E-JOURNAL_Title English"/>
    <w:basedOn w:val="Normal"/>
    <w:qFormat/>
    <w:rsid w:val="00AD20A1"/>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ctBodyEnglish">
    <w:name w:val="E-JOURNAL_AbstractBodyEnglish"/>
    <w:basedOn w:val="Normal"/>
    <w:qFormat/>
    <w:rsid w:val="00AD20A1"/>
    <w:pPr>
      <w:spacing w:after="0" w:line="240" w:lineRule="auto"/>
      <w:ind w:firstLine="567"/>
      <w:jc w:val="both"/>
    </w:pPr>
    <w:rPr>
      <w:rFonts w:ascii="Times New Roman" w:eastAsia="Times New Roman" w:hAnsi="Times New Roman" w:cs="Times New Roman"/>
      <w:i/>
      <w:lang w:val="id-ID"/>
    </w:rPr>
  </w:style>
  <w:style w:type="character" w:styleId="Strong">
    <w:name w:val="Strong"/>
    <w:basedOn w:val="DefaultParagraphFont"/>
    <w:uiPriority w:val="22"/>
    <w:qFormat/>
    <w:rsid w:val="00AD20A1"/>
    <w:rPr>
      <w:b/>
      <w:bCs/>
    </w:rPr>
  </w:style>
  <w:style w:type="character" w:styleId="Emphasis">
    <w:name w:val="Emphasis"/>
    <w:basedOn w:val="DefaultParagraphFont"/>
    <w:uiPriority w:val="20"/>
    <w:qFormat/>
    <w:rsid w:val="00AD20A1"/>
    <w:rPr>
      <w:i/>
      <w:iCs/>
    </w:rPr>
  </w:style>
  <w:style w:type="paragraph" w:styleId="NormalWeb">
    <w:name w:val="Normal (Web)"/>
    <w:basedOn w:val="Normal"/>
    <w:uiPriority w:val="99"/>
    <w:unhideWhenUsed/>
    <w:qFormat/>
    <w:rsid w:val="00AD20A1"/>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AD20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RPMAuthor-Afiliation">
    <w:name w:val="JRPM_Author-Afiliation"/>
    <w:basedOn w:val="Normal"/>
    <w:qFormat/>
    <w:rsid w:val="001270C7"/>
    <w:pPr>
      <w:spacing w:after="0" w:line="240" w:lineRule="auto"/>
      <w:jc w:val="center"/>
    </w:pPr>
    <w:rPr>
      <w:rFonts w:ascii="Times New Roman" w:eastAsia="Times New Roman" w:hAnsi="Times New Roman" w:cs="Times New Roman"/>
      <w:bCs/>
      <w:lang w:val="id-ID"/>
    </w:rPr>
  </w:style>
  <w:style w:type="paragraph" w:styleId="ListParagraph">
    <w:name w:val="List Paragraph"/>
    <w:aliases w:val="Body of text,Body of text+1,Body of text+2,Body of text+3,List Paragraph11,List Paragraph1,List Paragraph111,Medium Grid 1 - Accent 21,Colorful List - Accent 11,Body of textCxSp,rpp3,HEADING 1,soal jawab,KEPALA 3,kepala 1,Body of text1,ar"/>
    <w:basedOn w:val="Normal"/>
    <w:link w:val="ListParagraphChar"/>
    <w:uiPriority w:val="34"/>
    <w:qFormat/>
    <w:rsid w:val="00441D54"/>
    <w:pPr>
      <w:suppressAutoHyphens/>
      <w:ind w:leftChars="-1" w:left="720" w:hangingChars="1" w:hanging="1"/>
      <w:contextualSpacing/>
      <w:textDirection w:val="btLr"/>
      <w:textAlignment w:val="top"/>
      <w:outlineLvl w:val="0"/>
    </w:pPr>
    <w:rPr>
      <w:rFonts w:ascii="Calibri" w:eastAsia="Calibri" w:hAnsi="Calibri" w:cs="Times New Roman"/>
      <w:position w:val="-1"/>
    </w:rPr>
  </w:style>
  <w:style w:type="character" w:customStyle="1" w:styleId="Heading2Char">
    <w:name w:val="Heading 2 Char"/>
    <w:basedOn w:val="DefaultParagraphFont"/>
    <w:link w:val="Heading2"/>
    <w:qFormat/>
    <w:rsid w:val="005E64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qFormat/>
    <w:rsid w:val="005E64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5E64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qFormat/>
    <w:rsid w:val="005E6461"/>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5E6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461"/>
    <w:rPr>
      <w:rFonts w:eastAsiaTheme="majorEastAsia" w:cstheme="majorBidi"/>
      <w:color w:val="272727" w:themeColor="text1" w:themeTint="D8"/>
    </w:rPr>
  </w:style>
  <w:style w:type="paragraph" w:styleId="Title">
    <w:name w:val="Title"/>
    <w:basedOn w:val="Normal"/>
    <w:next w:val="Normal"/>
    <w:link w:val="TitleChar"/>
    <w:uiPriority w:val="10"/>
    <w:qFormat/>
    <w:rsid w:val="005E6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46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461"/>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rsid w:val="005E6461"/>
    <w:rPr>
      <w:i/>
      <w:iCs/>
      <w:color w:val="404040" w:themeColor="text1" w:themeTint="BF"/>
    </w:rPr>
  </w:style>
  <w:style w:type="character" w:styleId="IntenseEmphasis">
    <w:name w:val="Intense Emphasis"/>
    <w:basedOn w:val="DefaultParagraphFont"/>
    <w:uiPriority w:val="21"/>
    <w:qFormat/>
    <w:rsid w:val="005E6461"/>
    <w:rPr>
      <w:i/>
      <w:iCs/>
      <w:color w:val="365F91" w:themeColor="accent1" w:themeShade="BF"/>
    </w:rPr>
  </w:style>
  <w:style w:type="paragraph" w:styleId="IntenseQuote">
    <w:name w:val="Intense Quote"/>
    <w:basedOn w:val="Normal"/>
    <w:next w:val="Normal"/>
    <w:link w:val="IntenseQuoteChar"/>
    <w:uiPriority w:val="30"/>
    <w:qFormat/>
    <w:rsid w:val="005E6461"/>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6461"/>
    <w:rPr>
      <w:i/>
      <w:iCs/>
      <w:color w:val="365F91" w:themeColor="accent1" w:themeShade="BF"/>
    </w:rPr>
  </w:style>
  <w:style w:type="character" w:styleId="IntenseReference">
    <w:name w:val="Intense Reference"/>
    <w:basedOn w:val="DefaultParagraphFont"/>
    <w:uiPriority w:val="32"/>
    <w:qFormat/>
    <w:rsid w:val="005E6461"/>
    <w:rPr>
      <w:b/>
      <w:bCs/>
      <w:smallCaps/>
      <w:color w:val="365F91" w:themeColor="accent1" w:themeShade="BF"/>
      <w:spacing w:val="5"/>
    </w:rPr>
  </w:style>
  <w:style w:type="character" w:customStyle="1" w:styleId="UnresolvedMention1">
    <w:name w:val="Unresolved Mention1"/>
    <w:basedOn w:val="DefaultParagraphFont"/>
    <w:uiPriority w:val="99"/>
    <w:semiHidden/>
    <w:unhideWhenUsed/>
    <w:qFormat/>
    <w:rsid w:val="005E6461"/>
    <w:rPr>
      <w:color w:val="605E5C"/>
      <w:shd w:val="clear" w:color="auto" w:fill="E1DFDD"/>
    </w:rPr>
  </w:style>
  <w:style w:type="character" w:customStyle="1" w:styleId="fontstyle01">
    <w:name w:val="fontstyle01"/>
    <w:basedOn w:val="DefaultParagraphFont"/>
    <w:rsid w:val="005E6461"/>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5E6461"/>
    <w:rPr>
      <w:rFonts w:ascii="Times New Roman" w:hAnsi="Times New Roman" w:cs="Times New Roman" w:hint="default"/>
      <w:b w:val="0"/>
      <w:bCs w:val="0"/>
      <w:i/>
      <w:iCs/>
      <w:color w:val="000000"/>
      <w:sz w:val="24"/>
      <w:szCs w:val="24"/>
    </w:rPr>
  </w:style>
  <w:style w:type="paragraph" w:styleId="Bibliography">
    <w:name w:val="Bibliography"/>
    <w:basedOn w:val="Normal"/>
    <w:next w:val="Normal"/>
    <w:uiPriority w:val="37"/>
    <w:unhideWhenUsed/>
    <w:rsid w:val="005E6461"/>
    <w:pPr>
      <w:spacing w:after="160" w:line="259" w:lineRule="auto"/>
    </w:pPr>
  </w:style>
  <w:style w:type="paragraph" w:customStyle="1" w:styleId="TableParagraph">
    <w:name w:val="Table Paragraph"/>
    <w:basedOn w:val="Normal"/>
    <w:uiPriority w:val="1"/>
    <w:qFormat/>
    <w:rsid w:val="005E6461"/>
    <w:pPr>
      <w:widowControl w:val="0"/>
      <w:autoSpaceDE w:val="0"/>
      <w:autoSpaceDN w:val="0"/>
      <w:spacing w:after="0" w:line="240" w:lineRule="auto"/>
      <w:jc w:val="center"/>
    </w:pPr>
    <w:rPr>
      <w:rFonts w:ascii="Times New Roman" w:eastAsia="Times New Roman" w:hAnsi="Times New Roman" w:cs="Times New Roman"/>
      <w:lang w:val="id"/>
    </w:rPr>
  </w:style>
  <w:style w:type="character" w:customStyle="1" w:styleId="ListParagraphChar">
    <w:name w:val="List Paragraph Char"/>
    <w:aliases w:val="Body of text Char,Body of text+1 Char,Body of text+2 Char,Body of text+3 Char,List Paragraph11 Char,List Paragraph1 Char,List Paragraph111 Char,Medium Grid 1 - Accent 21 Char,Colorful List - Accent 11 Char,Body of textCxSp Char"/>
    <w:basedOn w:val="DefaultParagraphFont"/>
    <w:link w:val="ListParagraph"/>
    <w:uiPriority w:val="34"/>
    <w:qFormat/>
    <w:locked/>
    <w:rsid w:val="00CF475F"/>
    <w:rPr>
      <w:rFonts w:ascii="Calibri" w:eastAsia="Calibri" w:hAnsi="Calibri" w:cs="Times New Roman"/>
      <w:position w:val="-1"/>
    </w:rPr>
  </w:style>
  <w:style w:type="paragraph" w:customStyle="1" w:styleId="JRPMBody">
    <w:name w:val="JRPM_Body"/>
    <w:basedOn w:val="Normal"/>
    <w:qFormat/>
    <w:rsid w:val="00CA6C67"/>
    <w:pPr>
      <w:spacing w:after="0" w:line="240" w:lineRule="auto"/>
      <w:ind w:firstLine="567"/>
      <w:jc w:val="both"/>
    </w:pPr>
    <w:rPr>
      <w:rFonts w:ascii="Times New Roman" w:eastAsia="Times New Roman" w:hAnsi="Times New Roman" w:cs="Times New Roman"/>
      <w:szCs w:val="24"/>
      <w:lang w:val="id-ID"/>
    </w:rPr>
  </w:style>
  <w:style w:type="paragraph" w:styleId="FootnoteText">
    <w:name w:val="footnote text"/>
    <w:basedOn w:val="Normal"/>
    <w:link w:val="FootnoteTextChar"/>
    <w:uiPriority w:val="99"/>
    <w:unhideWhenUsed/>
    <w:rsid w:val="00C602F2"/>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C602F2"/>
    <w:rPr>
      <w:sz w:val="20"/>
      <w:szCs w:val="20"/>
      <w:lang w:val="id-ID"/>
    </w:rPr>
  </w:style>
  <w:style w:type="character" w:styleId="FootnoteReference">
    <w:name w:val="footnote reference"/>
    <w:aliases w:val="Footnote Text Char1,Char Char1,Char Char Char Char1,Footnote Text Char Char Char1,Char Char Char Char2,Char Char Char Char Char Char Char Char Char Char Char Char1,Char Char Char Char Char Char Char Char Char Char1"/>
    <w:basedOn w:val="DefaultParagraphFont"/>
    <w:uiPriority w:val="99"/>
    <w:unhideWhenUsed/>
    <w:rsid w:val="00C602F2"/>
    <w:rPr>
      <w:vertAlign w:val="superscript"/>
    </w:rPr>
  </w:style>
  <w:style w:type="character" w:customStyle="1" w:styleId="fontstyle31">
    <w:name w:val="fontstyle31"/>
    <w:basedOn w:val="DefaultParagraphFont"/>
    <w:rsid w:val="00C602F2"/>
    <w:rPr>
      <w:rFonts w:ascii="Trebuchet MS" w:hAnsi="Trebuchet MS" w:hint="default"/>
      <w:b w:val="0"/>
      <w:bCs w:val="0"/>
      <w:i/>
      <w:iCs/>
      <w:color w:val="000000"/>
      <w:sz w:val="18"/>
      <w:szCs w:val="18"/>
    </w:rPr>
  </w:style>
  <w:style w:type="character" w:customStyle="1" w:styleId="fontstyle41">
    <w:name w:val="fontstyle41"/>
    <w:basedOn w:val="DefaultParagraphFont"/>
    <w:rsid w:val="00C602F2"/>
    <w:rPr>
      <w:rFonts w:ascii="Arial" w:hAnsi="Arial" w:cs="Arial" w:hint="default"/>
      <w:b/>
      <w:bCs/>
      <w:i w:val="0"/>
      <w:iCs w:val="0"/>
      <w:color w:val="000000"/>
      <w:sz w:val="22"/>
      <w:szCs w:val="22"/>
    </w:rPr>
  </w:style>
  <w:style w:type="character" w:styleId="EndnoteReference">
    <w:name w:val="endnote reference"/>
    <w:basedOn w:val="DefaultParagraphFont"/>
    <w:uiPriority w:val="99"/>
    <w:semiHidden/>
    <w:unhideWhenUsed/>
    <w:rsid w:val="00C602F2"/>
    <w:rPr>
      <w:vertAlign w:val="superscript"/>
    </w:rPr>
  </w:style>
  <w:style w:type="paragraph" w:styleId="CommentText">
    <w:name w:val="annotation text"/>
    <w:basedOn w:val="Normal"/>
    <w:link w:val="CommentTextChar"/>
    <w:uiPriority w:val="99"/>
    <w:unhideWhenUsed/>
    <w:qFormat/>
    <w:rsid w:val="00287919"/>
    <w:pPr>
      <w:spacing w:line="240" w:lineRule="auto"/>
    </w:pPr>
    <w:rPr>
      <w:rFonts w:ascii="Calibri" w:eastAsia="Calibri" w:hAnsi="Calibri" w:cs="Calibri"/>
      <w:sz w:val="20"/>
      <w:szCs w:val="20"/>
      <w:lang w:val="id-ID"/>
    </w:rPr>
  </w:style>
  <w:style w:type="character" w:customStyle="1" w:styleId="CommentTextChar">
    <w:name w:val="Comment Text Char"/>
    <w:basedOn w:val="DefaultParagraphFont"/>
    <w:link w:val="CommentText"/>
    <w:uiPriority w:val="99"/>
    <w:qFormat/>
    <w:rsid w:val="00287919"/>
    <w:rPr>
      <w:rFonts w:ascii="Calibri" w:eastAsia="Calibri" w:hAnsi="Calibri" w:cs="Calibri"/>
      <w:sz w:val="20"/>
      <w:szCs w:val="20"/>
      <w:lang w:val="id-ID"/>
    </w:rPr>
  </w:style>
  <w:style w:type="table" w:customStyle="1" w:styleId="LightShading1">
    <w:name w:val="Light Shading1"/>
    <w:basedOn w:val="TableNormal"/>
    <w:uiPriority w:val="60"/>
    <w:qFormat/>
    <w:rsid w:val="00287919"/>
    <w:pPr>
      <w:spacing w:after="0" w:line="240" w:lineRule="auto"/>
    </w:pPr>
    <w:rPr>
      <w:rFonts w:ascii="Calibri" w:eastAsia="Calibri" w:hAnsi="Calibri" w:cs="Calibr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qFormat/>
    <w:rsid w:val="00287919"/>
    <w:pPr>
      <w:spacing w:after="0" w:line="240" w:lineRule="auto"/>
    </w:pPr>
    <w:rPr>
      <w:rFonts w:ascii="Calibri" w:eastAsia="Calibri" w:hAnsi="Calibri" w:cs="Calibri"/>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
    <w:name w:val="Body"/>
    <w:basedOn w:val="Normal"/>
    <w:qFormat/>
    <w:rsid w:val="0028791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id-ID" w:eastAsia="ko-KR"/>
    </w:rPr>
  </w:style>
  <w:style w:type="paragraph" w:customStyle="1" w:styleId="Bullet">
    <w:name w:val="Bullet"/>
    <w:basedOn w:val="Body"/>
    <w:qFormat/>
    <w:rsid w:val="00287919"/>
    <w:pPr>
      <w:ind w:left="576" w:hanging="288"/>
    </w:pPr>
  </w:style>
  <w:style w:type="paragraph" w:customStyle="1" w:styleId="SubBullet">
    <w:name w:val="SubBullet"/>
    <w:basedOn w:val="Body"/>
    <w:qFormat/>
    <w:rsid w:val="00287919"/>
    <w:pPr>
      <w:ind w:left="1145" w:hanging="283"/>
    </w:pPr>
  </w:style>
  <w:style w:type="paragraph" w:customStyle="1" w:styleId="Enumerated">
    <w:name w:val="Enumerated"/>
    <w:basedOn w:val="Bullet"/>
    <w:qFormat/>
    <w:rsid w:val="00287919"/>
  </w:style>
  <w:style w:type="paragraph" w:customStyle="1" w:styleId="FigureTitle">
    <w:name w:val="FigureTitle"/>
    <w:basedOn w:val="Body"/>
    <w:qFormat/>
    <w:rsid w:val="00287919"/>
    <w:pPr>
      <w:spacing w:after="120"/>
      <w:jc w:val="center"/>
    </w:pPr>
    <w:rPr>
      <w:i/>
    </w:rPr>
  </w:style>
  <w:style w:type="paragraph" w:customStyle="1" w:styleId="Equation">
    <w:name w:val="Equation"/>
    <w:basedOn w:val="Normal"/>
    <w:qFormat/>
    <w:rsid w:val="00287919"/>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id-ID" w:eastAsia="ko-KR"/>
    </w:rPr>
  </w:style>
  <w:style w:type="paragraph" w:customStyle="1" w:styleId="Tabletitle">
    <w:name w:val="Tabletitle"/>
    <w:basedOn w:val="Body"/>
    <w:qFormat/>
    <w:rsid w:val="00287919"/>
    <w:pPr>
      <w:spacing w:before="240" w:after="120"/>
      <w:jc w:val="center"/>
    </w:pPr>
    <w:rPr>
      <w:i/>
    </w:rPr>
  </w:style>
  <w:style w:type="paragraph" w:customStyle="1" w:styleId="E-JOURNALTitle">
    <w:name w:val="E-JOURNAL_Title"/>
    <w:basedOn w:val="Normal"/>
    <w:qFormat/>
    <w:rsid w:val="00287919"/>
    <w:pPr>
      <w:spacing w:after="0" w:line="240" w:lineRule="auto"/>
      <w:jc w:val="center"/>
    </w:pPr>
    <w:rPr>
      <w:rFonts w:ascii="Times New Roman" w:eastAsia="Times New Roman" w:hAnsi="Times New Roman" w:cs="Times New Roman"/>
      <w:b/>
      <w:lang w:val="id-ID"/>
    </w:rPr>
  </w:style>
  <w:style w:type="paragraph" w:customStyle="1" w:styleId="Copyright">
    <w:name w:val="Copyright"/>
    <w:basedOn w:val="Normal"/>
    <w:qFormat/>
    <w:rsid w:val="00287919"/>
    <w:pPr>
      <w:framePr w:hSpace="187" w:wrap="around" w:vAnchor="text" w:hAnchor="text" w:y="1"/>
      <w:spacing w:after="0" w:line="200" w:lineRule="exact"/>
      <w:jc w:val="right"/>
    </w:pPr>
    <w:rPr>
      <w:rFonts w:ascii="Times New Roman" w:eastAsia="Times New Roman" w:hAnsi="Times New Roman" w:cs="Times New Roman"/>
      <w:sz w:val="17"/>
      <w:szCs w:val="14"/>
      <w:lang w:val="id-ID"/>
    </w:rPr>
  </w:style>
  <w:style w:type="paragraph" w:customStyle="1" w:styleId="JRPMTableCaption">
    <w:name w:val="JRPM_TableCaption"/>
    <w:basedOn w:val="Normal"/>
    <w:autoRedefine/>
    <w:qFormat/>
    <w:rsid w:val="0094269F"/>
    <w:pPr>
      <w:spacing w:after="0" w:line="240" w:lineRule="auto"/>
      <w:ind w:firstLine="720"/>
      <w:jc w:val="both"/>
    </w:pPr>
    <w:rPr>
      <w:rFonts w:ascii="Times New Roman" w:eastAsia="Times New Roman" w:hAnsi="Times New Roman" w:cs="Times New Roman"/>
      <w:szCs w:val="24"/>
      <w:lang w:val="id-ID"/>
    </w:rPr>
  </w:style>
  <w:style w:type="paragraph" w:customStyle="1" w:styleId="JRPMPictureCapture">
    <w:name w:val="JRPM_Picture Capture"/>
    <w:basedOn w:val="Normal"/>
    <w:autoRedefine/>
    <w:qFormat/>
    <w:rsid w:val="00287919"/>
    <w:pPr>
      <w:spacing w:before="120" w:after="120" w:line="240" w:lineRule="atLeast"/>
      <w:jc w:val="center"/>
    </w:pPr>
    <w:rPr>
      <w:rFonts w:ascii="Times New Roman" w:eastAsia="Times New Roman" w:hAnsi="Times New Roman" w:cs="Times New Roman"/>
      <w:color w:val="000000"/>
      <w:szCs w:val="24"/>
      <w:lang w:val="id-ID"/>
    </w:rPr>
  </w:style>
  <w:style w:type="paragraph" w:customStyle="1" w:styleId="JRPMReference">
    <w:name w:val="JRPM_Reference"/>
    <w:basedOn w:val="Normal"/>
    <w:qFormat/>
    <w:rsid w:val="00287919"/>
    <w:pPr>
      <w:spacing w:before="120" w:after="120" w:line="240" w:lineRule="auto"/>
      <w:ind w:left="567" w:hanging="567"/>
      <w:jc w:val="both"/>
    </w:pPr>
    <w:rPr>
      <w:rFonts w:ascii="Times New Roman" w:eastAsia="Times New Roman" w:hAnsi="Times New Roman" w:cs="Times New Roman"/>
      <w:color w:val="000000"/>
      <w:lang w:val="id-ID"/>
    </w:rPr>
  </w:style>
  <w:style w:type="paragraph" w:styleId="Caption">
    <w:name w:val="caption"/>
    <w:basedOn w:val="Normal"/>
    <w:next w:val="Normal"/>
    <w:link w:val="CaptionChar"/>
    <w:uiPriority w:val="35"/>
    <w:unhideWhenUsed/>
    <w:qFormat/>
    <w:rsid w:val="005436A5"/>
    <w:pPr>
      <w:spacing w:line="240" w:lineRule="auto"/>
    </w:pPr>
    <w:rPr>
      <w:rFonts w:ascii="Times New Roman" w:eastAsia="MS Mincho" w:hAnsi="Times New Roman" w:cs="Times New Roman"/>
      <w:i/>
      <w:iCs/>
      <w:color w:val="1F497D" w:themeColor="text2"/>
      <w:sz w:val="18"/>
      <w:szCs w:val="18"/>
    </w:rPr>
  </w:style>
  <w:style w:type="character" w:customStyle="1" w:styleId="relative">
    <w:name w:val="relative"/>
    <w:basedOn w:val="DefaultParagraphFont"/>
    <w:rsid w:val="00F51C23"/>
  </w:style>
  <w:style w:type="character" w:customStyle="1" w:styleId="max-w-full">
    <w:name w:val="max-w-full"/>
    <w:basedOn w:val="DefaultParagraphFont"/>
    <w:rsid w:val="000F3CA2"/>
  </w:style>
  <w:style w:type="paragraph" w:styleId="HTMLPreformatted">
    <w:name w:val="HTML Preformatted"/>
    <w:link w:val="HTMLPreformattedChar"/>
    <w:uiPriority w:val="99"/>
    <w:unhideWhenUsed/>
    <w:rsid w:val="003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rsid w:val="003C6829"/>
    <w:rPr>
      <w:rFonts w:ascii="SimSun" w:eastAsia="SimSun" w:hAnsi="SimSun" w:cs="Times New Roman"/>
      <w:sz w:val="24"/>
      <w:szCs w:val="24"/>
      <w:lang w:eastAsia="zh-CN"/>
    </w:rPr>
  </w:style>
  <w:style w:type="character" w:customStyle="1" w:styleId="text-secondary-500">
    <w:name w:val="text-secondary-500"/>
    <w:basedOn w:val="DefaultParagraphFont"/>
    <w:rsid w:val="00D221BF"/>
  </w:style>
  <w:style w:type="table" w:customStyle="1" w:styleId="TableGrid1">
    <w:name w:val="Table Grid1"/>
    <w:basedOn w:val="TableNormal"/>
    <w:next w:val="TableGrid"/>
    <w:uiPriority w:val="39"/>
    <w:qFormat/>
    <w:rsid w:val="00367E8B"/>
    <w:pPr>
      <w:spacing w:after="0" w:line="240" w:lineRule="auto"/>
    </w:pPr>
    <w:rPr>
      <w:sz w:val="20"/>
      <w:szCs w:val="20"/>
      <w:lang w:val="zh-CN"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CC2B3D"/>
  </w:style>
  <w:style w:type="character" w:styleId="FollowedHyperlink">
    <w:name w:val="FollowedHyperlink"/>
    <w:basedOn w:val="DefaultParagraphFont"/>
    <w:uiPriority w:val="99"/>
    <w:unhideWhenUsed/>
    <w:qFormat/>
    <w:rsid w:val="001A4DDF"/>
    <w:rPr>
      <w:color w:val="800080" w:themeColor="followedHyperlink"/>
      <w:u w:val="single"/>
    </w:rPr>
  </w:style>
  <w:style w:type="paragraph" w:styleId="NoSpacing">
    <w:name w:val="No Spacing"/>
    <w:aliases w:val="1"/>
    <w:uiPriority w:val="1"/>
    <w:qFormat/>
    <w:rsid w:val="003A1FC3"/>
    <w:pPr>
      <w:spacing w:after="0" w:line="240" w:lineRule="auto"/>
    </w:pPr>
  </w:style>
  <w:style w:type="character" w:customStyle="1" w:styleId="UnresolvedMention">
    <w:name w:val="Unresolved Mention"/>
    <w:basedOn w:val="DefaultParagraphFont"/>
    <w:uiPriority w:val="99"/>
    <w:unhideWhenUsed/>
    <w:qFormat/>
    <w:rsid w:val="0029427A"/>
    <w:rPr>
      <w:color w:val="605E5C"/>
      <w:shd w:val="clear" w:color="auto" w:fill="E1DFDD"/>
    </w:rPr>
  </w:style>
  <w:style w:type="character" w:styleId="CommentReference">
    <w:name w:val="annotation reference"/>
    <w:basedOn w:val="DefaultParagraphFont"/>
    <w:uiPriority w:val="99"/>
    <w:semiHidden/>
    <w:unhideWhenUsed/>
    <w:rsid w:val="0029427A"/>
    <w:rPr>
      <w:sz w:val="16"/>
      <w:szCs w:val="16"/>
    </w:rPr>
  </w:style>
  <w:style w:type="paragraph" w:styleId="CommentSubject">
    <w:name w:val="annotation subject"/>
    <w:basedOn w:val="CommentText"/>
    <w:next w:val="CommentText"/>
    <w:link w:val="CommentSubjectChar"/>
    <w:uiPriority w:val="99"/>
    <w:semiHidden/>
    <w:unhideWhenUsed/>
    <w:rsid w:val="0029427A"/>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9427A"/>
    <w:rPr>
      <w:rFonts w:ascii="Calibri" w:eastAsia="Calibri" w:hAnsi="Calibri" w:cs="Calibri"/>
      <w:b/>
      <w:bCs/>
      <w:sz w:val="20"/>
      <w:szCs w:val="20"/>
      <w:lang w:val="id-ID"/>
    </w:rPr>
  </w:style>
  <w:style w:type="character" w:customStyle="1" w:styleId="CaptionChar">
    <w:name w:val="Caption Char"/>
    <w:basedOn w:val="DefaultParagraphFont"/>
    <w:link w:val="Caption"/>
    <w:uiPriority w:val="35"/>
    <w:rsid w:val="0029427A"/>
    <w:rPr>
      <w:rFonts w:ascii="Times New Roman" w:eastAsia="MS Mincho" w:hAnsi="Times New Roman" w:cs="Times New Roman"/>
      <w:i/>
      <w:iCs/>
      <w:color w:val="1F497D" w:themeColor="text2"/>
      <w:sz w:val="18"/>
      <w:szCs w:val="18"/>
    </w:rPr>
  </w:style>
  <w:style w:type="character" w:customStyle="1" w:styleId="selectable-text">
    <w:name w:val="selectable-text"/>
    <w:basedOn w:val="DefaultParagraphFont"/>
    <w:rsid w:val="0029427A"/>
  </w:style>
  <w:style w:type="paragraph" w:customStyle="1" w:styleId="BAB">
    <w:name w:val="BAB"/>
    <w:basedOn w:val="Normal"/>
    <w:qFormat/>
    <w:rsid w:val="0029427A"/>
    <w:pPr>
      <w:spacing w:after="0"/>
      <w:jc w:val="both"/>
    </w:pPr>
    <w:rPr>
      <w:rFonts w:ascii="Times New Roman" w:eastAsia="Calibri" w:hAnsi="Times New Roman" w:cs="Times New Roman"/>
      <w:b/>
      <w:sz w:val="24"/>
    </w:rPr>
  </w:style>
  <w:style w:type="character" w:customStyle="1" w:styleId="sw">
    <w:name w:val="sw"/>
    <w:basedOn w:val="DefaultParagraphFont"/>
    <w:rsid w:val="0029427A"/>
  </w:style>
  <w:style w:type="table" w:customStyle="1" w:styleId="32">
    <w:name w:val="32"/>
    <w:basedOn w:val="TableNormal"/>
    <w:rsid w:val="0029427A"/>
    <w:pPr>
      <w:spacing w:after="0" w:line="240" w:lineRule="auto"/>
    </w:pPr>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paragraph" w:customStyle="1" w:styleId="Normal1">
    <w:name w:val="Normal1"/>
    <w:rsid w:val="0029427A"/>
    <w:pPr>
      <w:spacing w:after="0"/>
    </w:pPr>
    <w:rPr>
      <w:rFonts w:ascii="Arial" w:eastAsia="Arial" w:hAnsi="Arial" w:cs="Arial"/>
    </w:rPr>
  </w:style>
  <w:style w:type="paragraph" w:customStyle="1" w:styleId="Isi">
    <w:name w:val="Isi"/>
    <w:basedOn w:val="Normal"/>
    <w:link w:val="IsiChar"/>
    <w:qFormat/>
    <w:rsid w:val="0029427A"/>
    <w:pPr>
      <w:spacing w:after="0" w:line="240" w:lineRule="auto"/>
      <w:ind w:firstLine="284"/>
      <w:jc w:val="both"/>
    </w:pPr>
    <w:rPr>
      <w:rFonts w:ascii="Times New Roman" w:eastAsia="Malgun Gothic" w:hAnsi="Times New Roman" w:cs="Arial"/>
      <w:sz w:val="20"/>
      <w:lang w:val="id-ID" w:eastAsia="ko-KR"/>
    </w:rPr>
  </w:style>
  <w:style w:type="character" w:customStyle="1" w:styleId="IsiChar">
    <w:name w:val="Isi Char"/>
    <w:link w:val="Isi"/>
    <w:rsid w:val="0029427A"/>
    <w:rPr>
      <w:rFonts w:ascii="Times New Roman" w:eastAsia="Malgun Gothic" w:hAnsi="Times New Roman" w:cs="Arial"/>
      <w:sz w:val="20"/>
      <w:lang w:val="id-ID" w:eastAsia="ko-KR"/>
    </w:rPr>
  </w:style>
  <w:style w:type="paragraph" w:styleId="TOC2">
    <w:name w:val="toc 2"/>
    <w:basedOn w:val="Normal"/>
    <w:uiPriority w:val="1"/>
    <w:qFormat/>
    <w:rsid w:val="0029427A"/>
    <w:pPr>
      <w:widowControl w:val="0"/>
      <w:autoSpaceDE w:val="0"/>
      <w:autoSpaceDN w:val="0"/>
      <w:spacing w:before="137" w:after="0" w:line="240" w:lineRule="auto"/>
      <w:ind w:left="278"/>
    </w:pPr>
    <w:rPr>
      <w:rFonts w:ascii="Times New Roman" w:eastAsia="Times New Roman" w:hAnsi="Times New Roman" w:cs="Times New Roman"/>
      <w:b/>
      <w:bCs/>
      <w:sz w:val="24"/>
      <w:szCs w:val="24"/>
      <w:lang w:val="ms"/>
    </w:rPr>
  </w:style>
  <w:style w:type="paragraph" w:styleId="TOC4">
    <w:name w:val="toc 4"/>
    <w:basedOn w:val="Normal"/>
    <w:next w:val="Normal"/>
    <w:autoRedefine/>
    <w:uiPriority w:val="1"/>
    <w:unhideWhenUsed/>
    <w:qFormat/>
    <w:rsid w:val="0029427A"/>
    <w:pPr>
      <w:spacing w:after="100" w:line="259" w:lineRule="auto"/>
      <w:ind w:left="660"/>
    </w:pPr>
    <w:rPr>
      <w:kern w:val="2"/>
      <w14:ligatures w14:val="standardContextual"/>
    </w:rPr>
  </w:style>
  <w:style w:type="paragraph" w:styleId="EndnoteText">
    <w:name w:val="endnote text"/>
    <w:basedOn w:val="Normal"/>
    <w:link w:val="EndnoteTextChar"/>
    <w:uiPriority w:val="99"/>
    <w:semiHidden/>
    <w:unhideWhenUsed/>
    <w:rsid w:val="0029427A"/>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29427A"/>
    <w:rPr>
      <w:kern w:val="2"/>
      <w:sz w:val="20"/>
      <w:szCs w:val="20"/>
      <w14:ligatures w14:val="standardContextual"/>
    </w:rPr>
  </w:style>
  <w:style w:type="paragraph" w:customStyle="1" w:styleId="IEEEParagraph">
    <w:name w:val="IEEE Paragraph"/>
    <w:basedOn w:val="Normal"/>
    <w:qFormat/>
    <w:rsid w:val="0029427A"/>
    <w:pPr>
      <w:adjustRightInd w:val="0"/>
      <w:snapToGrid w:val="0"/>
      <w:spacing w:after="0" w:line="240" w:lineRule="auto"/>
      <w:ind w:firstLine="216"/>
      <w:jc w:val="both"/>
    </w:pPr>
    <w:rPr>
      <w:rFonts w:eastAsiaTheme="minorEastAsia"/>
      <w:sz w:val="20"/>
      <w:szCs w:val="20"/>
      <w:lang w:eastAsia="zh-CN"/>
    </w:rPr>
  </w:style>
  <w:style w:type="paragraph" w:customStyle="1" w:styleId="7DAFTARPUSTAKA">
    <w:name w:val="7 DAFTAR PUSTAKA"/>
    <w:basedOn w:val="Heading1"/>
    <w:qFormat/>
    <w:rsid w:val="0029427A"/>
    <w:pPr>
      <w:keepLines w:val="0"/>
      <w:suppressAutoHyphens/>
      <w:spacing w:before="200" w:after="160" w:line="240" w:lineRule="auto"/>
    </w:pPr>
    <w:rPr>
      <w:rFonts w:ascii="Times New Roman" w:eastAsia="Times New Roman" w:hAnsi="Times New Roman" w:cs="Times New Roman"/>
      <w:bCs w:val="0"/>
      <w:caps/>
      <w:color w:val="auto"/>
      <w:sz w:val="24"/>
      <w:szCs w:val="20"/>
      <w:lang w:val="id" w:eastAsia="ar-SA"/>
    </w:rPr>
  </w:style>
  <w:style w:type="paragraph" w:customStyle="1" w:styleId="3AuthorAffiliation">
    <w:name w:val="3 Author Affiliation"/>
    <w:next w:val="Normal"/>
    <w:qFormat/>
    <w:rsid w:val="0029427A"/>
    <w:pPr>
      <w:suppressAutoHyphens/>
      <w:spacing w:after="0" w:line="240" w:lineRule="auto"/>
    </w:pPr>
    <w:rPr>
      <w:rFonts w:ascii="Times New Roman" w:eastAsia="SimSun" w:hAnsi="Times New Roman" w:cs="Times New Roman"/>
      <w:sz w:val="18"/>
      <w:szCs w:val="20"/>
      <w:lang w:val="id"/>
    </w:rPr>
  </w:style>
  <w:style w:type="character" w:customStyle="1" w:styleId="resultpara0">
    <w:name w:val="result__para__0"/>
    <w:basedOn w:val="DefaultParagraphFont"/>
    <w:rsid w:val="0029427A"/>
  </w:style>
  <w:style w:type="character" w:customStyle="1" w:styleId="resultpara2">
    <w:name w:val="result__para__2"/>
    <w:basedOn w:val="DefaultParagraphFont"/>
    <w:rsid w:val="0029427A"/>
  </w:style>
  <w:style w:type="character" w:customStyle="1" w:styleId="resultpara4">
    <w:name w:val="result__para__4"/>
    <w:basedOn w:val="DefaultParagraphFont"/>
    <w:rsid w:val="0029427A"/>
  </w:style>
  <w:style w:type="table" w:styleId="GridTable2-Accent5">
    <w:name w:val="Grid Table 2 Accent 5"/>
    <w:basedOn w:val="TableNormal"/>
    <w:uiPriority w:val="47"/>
    <w:rsid w:val="0029427A"/>
    <w:pPr>
      <w:spacing w:after="0" w:line="240" w:lineRule="auto"/>
    </w:pPr>
    <w:rPr>
      <w:kern w:val="2"/>
      <w:lang w:val="en-ID"/>
      <w14:ligatures w14:val="standardContextual"/>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atch">
    <w:name w:val="match"/>
    <w:basedOn w:val="DefaultParagraphFont"/>
    <w:rsid w:val="0029427A"/>
  </w:style>
  <w:style w:type="character" w:customStyle="1" w:styleId="selectable-text1">
    <w:name w:val="selectable-text1"/>
    <w:basedOn w:val="DefaultParagraphFont"/>
    <w:rsid w:val="0029427A"/>
  </w:style>
  <w:style w:type="paragraph" w:customStyle="1" w:styleId="StyleTitle">
    <w:name w:val="Style Title"/>
    <w:basedOn w:val="Title"/>
    <w:rsid w:val="0029427A"/>
    <w:pPr>
      <w:suppressAutoHyphens/>
      <w:spacing w:after="0"/>
      <w:contextualSpacing w:val="0"/>
      <w:jc w:val="center"/>
    </w:pPr>
    <w:rPr>
      <w:rFonts w:ascii="Times New Roman" w:eastAsia="Times New Roman" w:hAnsi="Times New Roman" w:cs="Arial"/>
      <w:b/>
      <w:bCs/>
      <w:spacing w:val="0"/>
      <w:kern w:val="1"/>
      <w:sz w:val="24"/>
      <w:szCs w:val="32"/>
      <w:lang w:eastAsia="ar-SA"/>
    </w:rPr>
  </w:style>
  <w:style w:type="character" w:customStyle="1" w:styleId="apple-converted-space">
    <w:name w:val="apple-converted-space"/>
    <w:basedOn w:val="DefaultParagraphFont"/>
    <w:rsid w:val="0029427A"/>
  </w:style>
  <w:style w:type="paragraph" w:styleId="TOC1">
    <w:name w:val="toc 1"/>
    <w:basedOn w:val="Normal"/>
    <w:uiPriority w:val="1"/>
    <w:qFormat/>
    <w:rsid w:val="0029427A"/>
    <w:pPr>
      <w:widowControl w:val="0"/>
      <w:autoSpaceDE w:val="0"/>
      <w:autoSpaceDN w:val="0"/>
      <w:spacing w:before="143" w:after="0" w:line="240" w:lineRule="auto"/>
      <w:ind w:right="419"/>
      <w:jc w:val="center"/>
    </w:pPr>
    <w:rPr>
      <w:rFonts w:ascii="Times New Roman" w:eastAsia="Times New Roman" w:hAnsi="Times New Roman" w:cs="Times New Roman"/>
      <w:b/>
      <w:bCs/>
      <w:sz w:val="24"/>
      <w:szCs w:val="24"/>
    </w:rPr>
  </w:style>
  <w:style w:type="paragraph" w:styleId="TOC3">
    <w:name w:val="toc 3"/>
    <w:basedOn w:val="Normal"/>
    <w:uiPriority w:val="1"/>
    <w:qFormat/>
    <w:rsid w:val="0029427A"/>
    <w:pPr>
      <w:widowControl w:val="0"/>
      <w:autoSpaceDE w:val="0"/>
      <w:autoSpaceDN w:val="0"/>
      <w:spacing w:before="142" w:after="0" w:line="240" w:lineRule="auto"/>
      <w:ind w:left="1221" w:hanging="292"/>
    </w:pPr>
    <w:rPr>
      <w:rFonts w:ascii="Times New Roman" w:eastAsia="Times New Roman" w:hAnsi="Times New Roman" w:cs="Times New Roman"/>
      <w:b/>
      <w:bCs/>
      <w:sz w:val="24"/>
      <w:szCs w:val="24"/>
    </w:rPr>
  </w:style>
  <w:style w:type="paragraph" w:customStyle="1" w:styleId="BodytextMaJER">
    <w:name w:val="Body text MaJER"/>
    <w:basedOn w:val="Normal"/>
    <w:qFormat/>
    <w:rsid w:val="0029427A"/>
    <w:pPr>
      <w:spacing w:after="0" w:line="240" w:lineRule="auto"/>
      <w:jc w:val="both"/>
    </w:pPr>
    <w:rPr>
      <w:rFonts w:ascii="Times New Roman" w:eastAsia="Times New Roman" w:hAnsi="Times New Roman" w:cs="Times New Roman"/>
      <w:snapToGrid w:val="0"/>
      <w:sz w:val="24"/>
      <w:szCs w:val="24"/>
      <w:lang w:val="en-GB"/>
    </w:rPr>
  </w:style>
  <w:style w:type="character" w:styleId="HTMLCode">
    <w:name w:val="HTML Code"/>
    <w:basedOn w:val="DefaultParagraphFont"/>
    <w:uiPriority w:val="99"/>
    <w:semiHidden/>
    <w:unhideWhenUsed/>
    <w:rsid w:val="0067263A"/>
    <w:rPr>
      <w:rFonts w:ascii="Courier New" w:eastAsia="Times New Roman" w:hAnsi="Courier New" w:cs="Courier New"/>
      <w:sz w:val="20"/>
      <w:szCs w:val="20"/>
    </w:rPr>
  </w:style>
  <w:style w:type="character" w:customStyle="1" w:styleId="citation-62">
    <w:name w:val="citation-62"/>
    <w:basedOn w:val="DefaultParagraphFont"/>
    <w:rsid w:val="009C000A"/>
  </w:style>
  <w:style w:type="character" w:customStyle="1" w:styleId="citation-61">
    <w:name w:val="citation-61"/>
    <w:basedOn w:val="DefaultParagraphFont"/>
    <w:rsid w:val="009C000A"/>
  </w:style>
  <w:style w:type="character" w:customStyle="1" w:styleId="citation-60">
    <w:name w:val="citation-60"/>
    <w:basedOn w:val="DefaultParagraphFont"/>
    <w:rsid w:val="009C000A"/>
  </w:style>
  <w:style w:type="character" w:customStyle="1" w:styleId="citation-58">
    <w:name w:val="citation-58"/>
    <w:basedOn w:val="DefaultParagraphFont"/>
    <w:rsid w:val="009C000A"/>
  </w:style>
  <w:style w:type="character" w:customStyle="1" w:styleId="citation-57">
    <w:name w:val="citation-57"/>
    <w:basedOn w:val="DefaultParagraphFont"/>
    <w:rsid w:val="009C000A"/>
  </w:style>
  <w:style w:type="character" w:customStyle="1" w:styleId="citation-56">
    <w:name w:val="citation-56"/>
    <w:basedOn w:val="DefaultParagraphFont"/>
    <w:rsid w:val="009C000A"/>
  </w:style>
  <w:style w:type="character" w:customStyle="1" w:styleId="citation-55">
    <w:name w:val="citation-55"/>
    <w:basedOn w:val="DefaultParagraphFont"/>
    <w:rsid w:val="009C000A"/>
  </w:style>
  <w:style w:type="character" w:customStyle="1" w:styleId="citation-54">
    <w:name w:val="citation-54"/>
    <w:basedOn w:val="DefaultParagraphFont"/>
    <w:rsid w:val="009C000A"/>
  </w:style>
  <w:style w:type="character" w:customStyle="1" w:styleId="citation-53">
    <w:name w:val="citation-53"/>
    <w:basedOn w:val="DefaultParagraphFont"/>
    <w:rsid w:val="009C000A"/>
  </w:style>
  <w:style w:type="character" w:customStyle="1" w:styleId="citation-52">
    <w:name w:val="citation-52"/>
    <w:basedOn w:val="DefaultParagraphFont"/>
    <w:rsid w:val="009C000A"/>
  </w:style>
  <w:style w:type="character" w:customStyle="1" w:styleId="citation-264">
    <w:name w:val="citation-264"/>
    <w:basedOn w:val="DefaultParagraphFont"/>
    <w:rsid w:val="009C000A"/>
  </w:style>
  <w:style w:type="character" w:customStyle="1" w:styleId="citation-263">
    <w:name w:val="citation-263"/>
    <w:basedOn w:val="DefaultParagraphFont"/>
    <w:rsid w:val="009C000A"/>
  </w:style>
  <w:style w:type="character" w:customStyle="1" w:styleId="citation-262">
    <w:name w:val="citation-262"/>
    <w:basedOn w:val="DefaultParagraphFont"/>
    <w:rsid w:val="009C000A"/>
  </w:style>
  <w:style w:type="character" w:customStyle="1" w:styleId="citation-261">
    <w:name w:val="citation-261"/>
    <w:basedOn w:val="DefaultParagraphFont"/>
    <w:rsid w:val="009C000A"/>
  </w:style>
  <w:style w:type="character" w:customStyle="1" w:styleId="citation-302">
    <w:name w:val="citation-302"/>
    <w:basedOn w:val="DefaultParagraphFont"/>
    <w:rsid w:val="009C000A"/>
  </w:style>
  <w:style w:type="character" w:customStyle="1" w:styleId="citation-300">
    <w:name w:val="citation-300"/>
    <w:basedOn w:val="DefaultParagraphFont"/>
    <w:rsid w:val="009C000A"/>
  </w:style>
  <w:style w:type="character" w:customStyle="1" w:styleId="citation-299">
    <w:name w:val="citation-299"/>
    <w:basedOn w:val="DefaultParagraphFont"/>
    <w:rsid w:val="009C000A"/>
  </w:style>
  <w:style w:type="character" w:customStyle="1" w:styleId="citation-298">
    <w:name w:val="citation-298"/>
    <w:basedOn w:val="DefaultParagraphFont"/>
    <w:rsid w:val="009C000A"/>
  </w:style>
  <w:style w:type="character" w:customStyle="1" w:styleId="citation-297">
    <w:name w:val="citation-297"/>
    <w:basedOn w:val="DefaultParagraphFont"/>
    <w:rsid w:val="009C000A"/>
  </w:style>
  <w:style w:type="character" w:customStyle="1" w:styleId="citation-296">
    <w:name w:val="citation-296"/>
    <w:basedOn w:val="DefaultParagraphFont"/>
    <w:rsid w:val="009C000A"/>
  </w:style>
  <w:style w:type="character" w:customStyle="1" w:styleId="citation-295">
    <w:name w:val="citation-295"/>
    <w:basedOn w:val="DefaultParagraphFont"/>
    <w:rsid w:val="009C000A"/>
  </w:style>
  <w:style w:type="character" w:customStyle="1" w:styleId="citation-707">
    <w:name w:val="citation-707"/>
    <w:basedOn w:val="DefaultParagraphFont"/>
    <w:rsid w:val="009C000A"/>
  </w:style>
  <w:style w:type="character" w:customStyle="1" w:styleId="citation-427">
    <w:name w:val="citation-427"/>
    <w:basedOn w:val="DefaultParagraphFont"/>
    <w:rsid w:val="009C000A"/>
  </w:style>
  <w:style w:type="character" w:customStyle="1" w:styleId="citation-426">
    <w:name w:val="citation-426"/>
    <w:basedOn w:val="DefaultParagraphFont"/>
    <w:rsid w:val="009C000A"/>
  </w:style>
  <w:style w:type="character" w:customStyle="1" w:styleId="citation-425">
    <w:name w:val="citation-425"/>
    <w:basedOn w:val="DefaultParagraphFont"/>
    <w:rsid w:val="009C000A"/>
  </w:style>
  <w:style w:type="character" w:customStyle="1" w:styleId="citation-424">
    <w:name w:val="citation-424"/>
    <w:basedOn w:val="DefaultParagraphFont"/>
    <w:rsid w:val="009C000A"/>
  </w:style>
  <w:style w:type="character" w:customStyle="1" w:styleId="citation-423">
    <w:name w:val="citation-423"/>
    <w:basedOn w:val="DefaultParagraphFont"/>
    <w:rsid w:val="009C000A"/>
  </w:style>
  <w:style w:type="character" w:customStyle="1" w:styleId="citation-484">
    <w:name w:val="citation-484"/>
    <w:basedOn w:val="DefaultParagraphFont"/>
    <w:rsid w:val="009C000A"/>
  </w:style>
  <w:style w:type="character" w:customStyle="1" w:styleId="citation-538">
    <w:name w:val="citation-538"/>
    <w:basedOn w:val="DefaultParagraphFont"/>
    <w:rsid w:val="009C000A"/>
  </w:style>
  <w:style w:type="character" w:customStyle="1" w:styleId="citation-537">
    <w:name w:val="citation-537"/>
    <w:basedOn w:val="DefaultParagraphFont"/>
    <w:rsid w:val="009C000A"/>
  </w:style>
  <w:style w:type="character" w:customStyle="1" w:styleId="citation-536">
    <w:name w:val="citation-536"/>
    <w:basedOn w:val="DefaultParagraphFont"/>
    <w:rsid w:val="009C000A"/>
  </w:style>
  <w:style w:type="table" w:customStyle="1" w:styleId="PlainTable20">
    <w:name w:val="Plain Table 2_0"/>
    <w:basedOn w:val="TableNormal"/>
    <w:uiPriority w:val="42"/>
    <w:rsid w:val="0042764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hitespace-nowrap">
    <w:name w:val="whitespace-nowrap"/>
    <w:basedOn w:val="DefaultParagraphFont"/>
    <w:rsid w:val="00322FD4"/>
  </w:style>
  <w:style w:type="character" w:styleId="PlaceholderText">
    <w:name w:val="Placeholder Text"/>
    <w:uiPriority w:val="99"/>
    <w:semiHidden/>
    <w:qFormat/>
    <w:rsid w:val="00DB0960"/>
    <w:rPr>
      <w:color w:val="808080"/>
    </w:rPr>
  </w:style>
  <w:style w:type="paragraph" w:customStyle="1" w:styleId="Heading">
    <w:name w:val="Heading"/>
    <w:basedOn w:val="Normal"/>
    <w:next w:val="BodyText"/>
    <w:qFormat/>
    <w:rsid w:val="00DB0960"/>
    <w:pPr>
      <w:keepNext/>
      <w:widowControl w:val="0"/>
      <w:suppressAutoHyphens/>
      <w:spacing w:before="240" w:after="120" w:line="240" w:lineRule="auto"/>
    </w:pPr>
    <w:rPr>
      <w:rFonts w:ascii="Liberation Sans" w:eastAsia="Microsoft YaHei" w:hAnsi="Liberation Sans" w:cs="Arial"/>
      <w:sz w:val="28"/>
      <w:szCs w:val="28"/>
    </w:rPr>
  </w:style>
  <w:style w:type="paragraph" w:styleId="List">
    <w:name w:val="List"/>
    <w:basedOn w:val="BodyText"/>
    <w:rsid w:val="00DB0960"/>
    <w:pPr>
      <w:suppressAutoHyphens/>
      <w:autoSpaceDE/>
      <w:autoSpaceDN/>
      <w:ind w:left="527"/>
      <w:jc w:val="both"/>
    </w:pPr>
    <w:rPr>
      <w:rFonts w:cs="Arial"/>
      <w:lang w:val="en-US"/>
    </w:rPr>
  </w:style>
  <w:style w:type="paragraph" w:customStyle="1" w:styleId="Index">
    <w:name w:val="Index"/>
    <w:basedOn w:val="Normal"/>
    <w:qFormat/>
    <w:rsid w:val="00DB0960"/>
    <w:pPr>
      <w:widowControl w:val="0"/>
      <w:suppressLineNumbers/>
      <w:suppressAutoHyphens/>
      <w:spacing w:after="0" w:line="240" w:lineRule="auto"/>
    </w:pPr>
    <w:rPr>
      <w:rFonts w:ascii="Times New Roman" w:eastAsia="Times New Roman" w:hAnsi="Times New Roman" w:cs="Arial"/>
    </w:rPr>
  </w:style>
  <w:style w:type="paragraph" w:customStyle="1" w:styleId="HeaderandFooter">
    <w:name w:val="Header and Footer"/>
    <w:basedOn w:val="Normal"/>
    <w:qFormat/>
    <w:rsid w:val="00DB0960"/>
    <w:pPr>
      <w:widowControl w:val="0"/>
      <w:suppressAutoHyphens/>
      <w:spacing w:after="0" w:line="240" w:lineRule="auto"/>
    </w:pPr>
    <w:rPr>
      <w:rFonts w:ascii="Times New Roman" w:eastAsia="Times New Roman" w:hAnsi="Times New Roman" w:cs="Times New Roman"/>
    </w:rPr>
  </w:style>
  <w:style w:type="paragraph" w:customStyle="1" w:styleId="TableContents">
    <w:name w:val="Table Contents"/>
    <w:basedOn w:val="Normal"/>
    <w:qFormat/>
    <w:rsid w:val="00DB0960"/>
    <w:pPr>
      <w:widowControl w:val="0"/>
      <w:suppressLineNumbers/>
      <w:suppressAutoHyphens/>
      <w:spacing w:after="0" w:line="240" w:lineRule="auto"/>
    </w:pPr>
    <w:rPr>
      <w:rFonts w:ascii="Times New Roman" w:eastAsia="Times New Roman" w:hAnsi="Times New Roman" w:cs="Times New Roman"/>
    </w:rPr>
  </w:style>
  <w:style w:type="paragraph" w:customStyle="1" w:styleId="TableHeading">
    <w:name w:val="Table Heading"/>
    <w:basedOn w:val="TableContents"/>
    <w:qFormat/>
    <w:rsid w:val="00DB0960"/>
    <w:pPr>
      <w:jc w:val="center"/>
    </w:pPr>
    <w:rPr>
      <w:b/>
      <w:bCs/>
    </w:rPr>
  </w:style>
  <w:style w:type="paragraph" w:customStyle="1" w:styleId="FirstParagraph">
    <w:name w:val="First Paragraph"/>
    <w:basedOn w:val="BodyText"/>
    <w:next w:val="BodyText"/>
    <w:qFormat/>
    <w:rsid w:val="00C350DD"/>
    <w:pPr>
      <w:widowControl/>
      <w:autoSpaceDE/>
      <w:autoSpaceDN/>
      <w:spacing w:before="180" w:after="180"/>
    </w:pPr>
    <w:rPr>
      <w:rFonts w:asciiTheme="minorHAnsi" w:eastAsiaTheme="minorHAnsi" w:hAnsiTheme="minorHAnsi" w:cstheme="minorBidi"/>
      <w:lang w:val="en-US"/>
    </w:rPr>
  </w:style>
  <w:style w:type="table" w:styleId="PlainTable5">
    <w:name w:val="Plain Table 5"/>
    <w:basedOn w:val="TableNormal"/>
    <w:uiPriority w:val="45"/>
    <w:rsid w:val="00826BF9"/>
    <w:pPr>
      <w:spacing w:after="0" w:line="240" w:lineRule="auto"/>
    </w:pPr>
    <w:rPr>
      <w:kern w:val="2"/>
      <w:lang w:val="en-ID"/>
      <w14:ligatures w14:val="standardContextual"/>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53912">
      <w:bodyDiv w:val="1"/>
      <w:marLeft w:val="0"/>
      <w:marRight w:val="0"/>
      <w:marTop w:val="0"/>
      <w:marBottom w:val="0"/>
      <w:divBdr>
        <w:top w:val="none" w:sz="0" w:space="0" w:color="auto"/>
        <w:left w:val="none" w:sz="0" w:space="0" w:color="auto"/>
        <w:bottom w:val="none" w:sz="0" w:space="0" w:color="auto"/>
        <w:right w:val="none" w:sz="0" w:space="0" w:color="auto"/>
      </w:divBdr>
    </w:div>
    <w:div w:id="481579198">
      <w:bodyDiv w:val="1"/>
      <w:marLeft w:val="0"/>
      <w:marRight w:val="0"/>
      <w:marTop w:val="0"/>
      <w:marBottom w:val="0"/>
      <w:divBdr>
        <w:top w:val="none" w:sz="0" w:space="0" w:color="auto"/>
        <w:left w:val="none" w:sz="0" w:space="0" w:color="auto"/>
        <w:bottom w:val="none" w:sz="0" w:space="0" w:color="auto"/>
        <w:right w:val="none" w:sz="0" w:space="0" w:color="auto"/>
      </w:divBdr>
    </w:div>
    <w:div w:id="656153143">
      <w:bodyDiv w:val="1"/>
      <w:marLeft w:val="0"/>
      <w:marRight w:val="0"/>
      <w:marTop w:val="0"/>
      <w:marBottom w:val="0"/>
      <w:divBdr>
        <w:top w:val="none" w:sz="0" w:space="0" w:color="auto"/>
        <w:left w:val="none" w:sz="0" w:space="0" w:color="auto"/>
        <w:bottom w:val="none" w:sz="0" w:space="0" w:color="auto"/>
        <w:right w:val="none" w:sz="0" w:space="0" w:color="auto"/>
      </w:divBdr>
    </w:div>
    <w:div w:id="988023083">
      <w:bodyDiv w:val="1"/>
      <w:marLeft w:val="0"/>
      <w:marRight w:val="0"/>
      <w:marTop w:val="0"/>
      <w:marBottom w:val="0"/>
      <w:divBdr>
        <w:top w:val="none" w:sz="0" w:space="0" w:color="auto"/>
        <w:left w:val="none" w:sz="0" w:space="0" w:color="auto"/>
        <w:bottom w:val="none" w:sz="0" w:space="0" w:color="auto"/>
        <w:right w:val="none" w:sz="0" w:space="0" w:color="auto"/>
      </w:divBdr>
    </w:div>
    <w:div w:id="1353527858">
      <w:bodyDiv w:val="1"/>
      <w:marLeft w:val="0"/>
      <w:marRight w:val="0"/>
      <w:marTop w:val="0"/>
      <w:marBottom w:val="0"/>
      <w:divBdr>
        <w:top w:val="none" w:sz="0" w:space="0" w:color="auto"/>
        <w:left w:val="none" w:sz="0" w:space="0" w:color="auto"/>
        <w:bottom w:val="none" w:sz="0" w:space="0" w:color="auto"/>
        <w:right w:val="none" w:sz="0" w:space="0" w:color="auto"/>
      </w:divBdr>
    </w:div>
    <w:div w:id="1378354846">
      <w:bodyDiv w:val="1"/>
      <w:marLeft w:val="0"/>
      <w:marRight w:val="0"/>
      <w:marTop w:val="0"/>
      <w:marBottom w:val="0"/>
      <w:divBdr>
        <w:top w:val="none" w:sz="0" w:space="0" w:color="auto"/>
        <w:left w:val="none" w:sz="0" w:space="0" w:color="auto"/>
        <w:bottom w:val="none" w:sz="0" w:space="0" w:color="auto"/>
        <w:right w:val="none" w:sz="0" w:space="0" w:color="auto"/>
      </w:divBdr>
    </w:div>
    <w:div w:id="159450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31004/jerkin.v4i1.1853" TargetMode="External"/><Relationship Id="rId17" Type="http://schemas.openxmlformats.org/officeDocument/2006/relationships/image" Target="media/image8.jpe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sa/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A55821DC84450AB77AE0F54D838EC6"/>
        <w:category>
          <w:name w:val="General"/>
          <w:gallery w:val="placeholder"/>
        </w:category>
        <w:types>
          <w:type w:val="bbPlcHdr"/>
        </w:types>
        <w:behaviors>
          <w:behavior w:val="content"/>
        </w:behaviors>
        <w:guid w:val="{DD7D4311-8DAC-4D62-A36F-0A85CCC37B3A}"/>
      </w:docPartPr>
      <w:docPartBody>
        <w:p w:rsidR="00000000" w:rsidRDefault="00494ED4" w:rsidP="00494ED4">
          <w:pPr>
            <w:pStyle w:val="66A55821DC84450AB77AE0F54D838EC6"/>
          </w:pPr>
          <w:r w:rsidRPr="001F50FB">
            <w:rPr>
              <w:rStyle w:val="PlaceholderText"/>
            </w:rPr>
            <w:t>Click or tap here to enter text.</w:t>
          </w:r>
        </w:p>
      </w:docPartBody>
    </w:docPart>
    <w:docPart>
      <w:docPartPr>
        <w:name w:val="E76A32CB043F45AFA6CDF05C1412CE6C"/>
        <w:category>
          <w:name w:val="General"/>
          <w:gallery w:val="placeholder"/>
        </w:category>
        <w:types>
          <w:type w:val="bbPlcHdr"/>
        </w:types>
        <w:behaviors>
          <w:behavior w:val="content"/>
        </w:behaviors>
        <w:guid w:val="{F885A446-543C-4F05-8463-A0FAB7D8176F}"/>
      </w:docPartPr>
      <w:docPartBody>
        <w:p w:rsidR="00000000" w:rsidRDefault="00494ED4" w:rsidP="00494ED4">
          <w:pPr>
            <w:pStyle w:val="E76A32CB043F45AFA6CDF05C1412CE6C"/>
          </w:pPr>
          <w:r w:rsidRPr="001F50FB">
            <w:rPr>
              <w:rStyle w:val="PlaceholderText"/>
            </w:rPr>
            <w:t>Click or tap here to enter text.</w:t>
          </w:r>
        </w:p>
      </w:docPartBody>
    </w:docPart>
    <w:docPart>
      <w:docPartPr>
        <w:name w:val="AFEBF81089D24933A48631C27AAF328A"/>
        <w:category>
          <w:name w:val="General"/>
          <w:gallery w:val="placeholder"/>
        </w:category>
        <w:types>
          <w:type w:val="bbPlcHdr"/>
        </w:types>
        <w:behaviors>
          <w:behavior w:val="content"/>
        </w:behaviors>
        <w:guid w:val="{6714AD88-B3D8-4CBE-85D9-9A83D734949B}"/>
      </w:docPartPr>
      <w:docPartBody>
        <w:p w:rsidR="00000000" w:rsidRDefault="00494ED4" w:rsidP="00494ED4">
          <w:pPr>
            <w:pStyle w:val="AFEBF81089D24933A48631C27AAF328A"/>
          </w:pPr>
          <w:r w:rsidRPr="001F50FB">
            <w:rPr>
              <w:rStyle w:val="PlaceholderText"/>
            </w:rPr>
            <w:t>Click or tap here to enter text.</w:t>
          </w:r>
        </w:p>
      </w:docPartBody>
    </w:docPart>
    <w:docPart>
      <w:docPartPr>
        <w:name w:val="32C5BE7F421B47969BB49434B65C8416"/>
        <w:category>
          <w:name w:val="General"/>
          <w:gallery w:val="placeholder"/>
        </w:category>
        <w:types>
          <w:type w:val="bbPlcHdr"/>
        </w:types>
        <w:behaviors>
          <w:behavior w:val="content"/>
        </w:behaviors>
        <w:guid w:val="{D6A38046-60BF-44F0-93D7-D3F67510BDD8}"/>
      </w:docPartPr>
      <w:docPartBody>
        <w:p w:rsidR="00000000" w:rsidRDefault="00494ED4" w:rsidP="00494ED4">
          <w:pPr>
            <w:pStyle w:val="32C5BE7F421B47969BB49434B65C8416"/>
          </w:pPr>
          <w:r w:rsidRPr="001F50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ardo">
    <w:charset w:val="00"/>
    <w:family w:val="auto"/>
    <w:pitch w:val="default"/>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D4"/>
    <w:rsid w:val="0049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4ED4"/>
    <w:rPr>
      <w:color w:val="666666"/>
    </w:rPr>
  </w:style>
  <w:style w:type="paragraph" w:customStyle="1" w:styleId="9EBB4641E8F74618937B5A20F7697912">
    <w:name w:val="9EBB4641E8F74618937B5A20F7697912"/>
    <w:rsid w:val="00494ED4"/>
  </w:style>
  <w:style w:type="paragraph" w:customStyle="1" w:styleId="5DA4C7B1D130404B89C11D7C6FBC7D7C">
    <w:name w:val="5DA4C7B1D130404B89C11D7C6FBC7D7C"/>
    <w:rsid w:val="00494ED4"/>
  </w:style>
  <w:style w:type="paragraph" w:customStyle="1" w:styleId="6D97F4437B35490F9847D9AEF52CC094">
    <w:name w:val="6D97F4437B35490F9847D9AEF52CC094"/>
    <w:rsid w:val="00494ED4"/>
  </w:style>
  <w:style w:type="paragraph" w:customStyle="1" w:styleId="66A55821DC84450AB77AE0F54D838EC6">
    <w:name w:val="66A55821DC84450AB77AE0F54D838EC6"/>
    <w:rsid w:val="00494ED4"/>
  </w:style>
  <w:style w:type="paragraph" w:customStyle="1" w:styleId="E76A32CB043F45AFA6CDF05C1412CE6C">
    <w:name w:val="E76A32CB043F45AFA6CDF05C1412CE6C"/>
    <w:rsid w:val="00494ED4"/>
  </w:style>
  <w:style w:type="paragraph" w:customStyle="1" w:styleId="AFEBF81089D24933A48631C27AAF328A">
    <w:name w:val="AFEBF81089D24933A48631C27AAF328A"/>
    <w:rsid w:val="00494ED4"/>
  </w:style>
  <w:style w:type="paragraph" w:customStyle="1" w:styleId="32C5BE7F421B47969BB49434B65C8416">
    <w:name w:val="32C5BE7F421B47969BB49434B65C8416"/>
    <w:rsid w:val="00494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Lor25</b:Tag>
    <b:SourceType>JournalArticle</b:SourceType>
    <b:Guid>{9C02BED6-A156-4122-9E22-D70FB2ED87C6}</b:Guid>
    <b:Author>
      <b:Author>
        <b:NameList>
          <b:Person>
            <b:Last>Lorenza</b:Last>
            <b:First>Dina</b:First>
            <b:Middle>Mauliya</b:Middle>
          </b:Person>
        </b:NameList>
      </b:Author>
    </b:Author>
    <b:Title>Strategi Peningkatan Literasi Sains Siswa Sekolah Dasar Melalui Inovasi Media Pembelajaran</b:Title>
    <b:Year>2025</b:Year>
    <b:JournalName>Pendas: Jurnal Pendidikan Dasara</b:JournalName>
    <b:Pages>410-419</b:Pages>
    <b:Volume>10</b:Volume>
    <b:Issue>2</b:Issue>
    <b:DOI>https://doi.org/10.23969/jp.v10i2.27877</b:DOI>
    <b:RefOrder>1</b:RefOrder>
  </b:Source>
  <b:Source>
    <b:Tag>Fat17</b:Tag>
    <b:SourceType>JournalArticle</b:SourceType>
    <b:Guid>{A525B4A6-A709-48E8-ABBE-49ACEB28A8F2}</b:Guid>
    <b:Author>
      <b:Author>
        <b:NameList>
          <b:Person>
            <b:Last>Fatmala</b:Last>
            <b:First>Sindi</b:First>
            <b:Middle>Ayu</b:Middle>
          </b:Person>
          <b:Person>
            <b:Last>Sujana</b:Last>
            <b:First>Atep</b:First>
          </b:Person>
          <b:Person>
            <b:Last>Maulana</b:Last>
            <b:First>Maulana</b:First>
          </b:Person>
        </b:NameList>
      </b:Author>
    </b:Author>
    <b:Title>Pembelajaran Konstekstual Untuk Meningkatkan Literasi Sains Siswa SD Kelas V Pada Materi Peristiwa Alam</b:Title>
    <b:JournalName>Jurnal Pena Ilmiah</b:JournalName>
    <b:Year>2017</b:Year>
    <b:Pages>211-220</b:Pages>
    <b:Volume>2</b:Volume>
    <b:Issue>1</b:Issue>
    <b:DOI>https://doi.org/10.17509/jpi.v2i1.10656</b:DOI>
    <b:RefOrder>2</b:RefOrder>
  </b:Source>
  <b:Source>
    <b:Tag>Fit22</b:Tag>
    <b:SourceType>JournalArticle</b:SourceType>
    <b:Guid>{94C57775-A655-410F-8944-642B8A3B5208}</b:Guid>
    <b:Author>
      <b:Author>
        <b:NameList>
          <b:Person>
            <b:Last>Fitria</b:Last>
            <b:First>Yanti</b:First>
          </b:Person>
          <b:Person>
            <b:Last>Alfa</b:Last>
            <b:First>Dwi</b:First>
            <b:Middle>Suryani</b:Middle>
          </b:Person>
          <b:Person>
            <b:Last>Irsyad</b:Last>
            <b:First>Muhammad</b:First>
          </b:Person>
          <b:Person>
            <b:Last>Anwar</b:Last>
            <b:First>Irsyad</b:First>
          </b:Person>
          <b:Person>
            <b:Last>Adisva</b:Last>
            <b:First>Qotrun</b:First>
            <b:Middle>Nada Fitri</b:Middle>
          </b:Person>
          <b:Person>
            <b:Last>Abdullah</b:Last>
            <b:First>Habbieb</b:First>
          </b:Person>
        </b:NameList>
      </b:Author>
    </b:Author>
    <b:Title>Student Literacy Competence in Science Learning in Junior High Schools with the Reading to Learn Model</b:Title>
    <b:JournalName>Al-Ishlah Jurnal Pendidikan</b:JournalName>
    <b:Year>2022</b:Year>
    <b:Pages>1607-1616</b:Pages>
    <b:Volume>14</b:Volume>
    <b:Issue>2</b:Issue>
    <b:DOI>10.35445/alishlah.v14i1.1321</b:DOI>
    <b:RefOrder>3</b:RefOrder>
  </b:Source>
  <b:Source>
    <b:Tag>All22</b:Tag>
    <b:SourceType>JournalArticle</b:SourceType>
    <b:Guid>{B40A5785-0D50-4491-AAD1-5E6B4B9D648D}</b:Guid>
    <b:Author>
      <b:Author>
        <b:NameList>
          <b:Person>
            <b:Last>Allchin</b:Last>
            <b:First>Douglas</b:First>
          </b:Person>
        </b:NameList>
      </b:Author>
    </b:Author>
    <b:Title>Ten Competencies For The Science Misinformation Crisis</b:Title>
    <b:JournalName>Science Education</b:JournalName>
    <b:Year>2022</b:Year>
    <b:DOI>https://doi.org/10.1002/sce.21746</b:DOI>
    <b:RefOrder>4</b:RefOrder>
  </b:Source>
  <b:Source>
    <b:Tag>Ali21</b:Tag>
    <b:SourceType>JournalArticle</b:SourceType>
    <b:Guid>{76015451-A7A7-4C8A-9D87-F92FC1D6785C}</b:Guid>
    <b:Author>
      <b:Author>
        <b:NameList>
          <b:Person>
            <b:Last>Alimah</b:Last>
            <b:First>Alimah</b:First>
          </b:Person>
          <b:Person>
            <b:Last>Susilowati</b:Last>
            <b:First>Sri</b:First>
            <b:Middle>Mulyani Endang</b:Middle>
          </b:Person>
          <b:Person>
            <b:Last>Subekti</b:Last>
            <b:First>Niken</b:First>
          </b:Person>
        </b:NameList>
      </b:Author>
    </b:Author>
    <b:Title>The Effectiveness of Living Things with The Environment Teaching Materials as A Supplement to Improve Scientific Literacy of Junior High School Students</b:Title>
    <b:JournalName>Journal of Innovative Science Education</b:JournalName>
    <b:Year>2021</b:Year>
    <b:Pages>50-55</b:Pages>
    <b:Volume>10</b:Volume>
    <b:Issue>1</b:Issue>
    <b:DOI>https://doi.org/10.15294/jise.v9i1.38042</b:DOI>
    <b:RefOrder>5</b:RefOrder>
  </b:Source>
  <b:Source>
    <b:Tag>Kel23</b:Tag>
    <b:SourceType>JournalArticle</b:SourceType>
    <b:Guid>{B280FC23-9816-4850-8F11-015026584BB0}</b:Guid>
    <b:Author>
      <b:Author>
        <b:NameList>
          <b:Person>
            <b:Last>Kelp</b:Last>
            <b:First>Nicole</b:First>
            <b:Middle>C.</b:Middle>
          </b:Person>
          <b:Person>
            <b:Last>McCartney</b:Last>
            <b:First>Melissa</b:First>
          </b:Person>
          <b:Person>
            <b:Last>Sarvary</b:Last>
            <b:First>Mark</b:First>
            <b:Middle>A.</b:Middle>
          </b:Person>
          <b:Person>
            <b:Last>Shaffer</b:Last>
            <b:First>Justin</b:First>
            <b:Middle>F.</b:Middle>
          </b:Person>
          <b:Person>
            <b:Last>Wolyniak</b:Last>
            <b:First>Michael</b:First>
            <b:Middle>J.</b:Middle>
          </b:Person>
        </b:NameList>
      </b:Author>
    </b:Author>
    <b:Title>Developing Science Literacy in Students and Society: Theory, Research, and Practice</b:Title>
    <b:JournalName>Journal of Microbiology &amp; Biology Educcation</b:JournalName>
    <b:Year>2023</b:Year>
    <b:Pages>e00058-23</b:Pages>
    <b:Volume>24</b:Volume>
    <b:Issue>2</b:Issue>
    <b:DOI>https://doi.org/10.1128/jmbe.00058-23</b:DOI>
    <b:RefOrder>6</b:RefOrder>
  </b:Source>
  <b:Source>
    <b:Tag>Sit22</b:Tag>
    <b:SourceType>JournalArticle</b:SourceType>
    <b:Guid>{843F56B8-7251-431B-BF2C-57F3A51721AA}</b:Guid>
    <b:Author>
      <b:Author>
        <b:NameList>
          <b:Person>
            <b:Last>Sitanggang</b:Last>
            <b:First>Asima</b:First>
            <b:Middle>Oktavia</b:Middle>
          </b:Person>
          <b:Person>
            <b:Last>Yasya</b:Last>
            <b:First>Wichitra</b:First>
          </b:Person>
        </b:NameList>
      </b:Author>
    </b:Author>
    <b:Title>Resiliensi Guru dalam Pembelajaran Literasi Berbasis Digital di Jakarta</b:Title>
    <b:JournalName>Buletin Poltanesa</b:JournalName>
    <b:Year>2022</b:Year>
    <b:Pages>600-607</b:Pages>
    <b:Volume>23</b:Volume>
    <b:Issue>2</b:Issue>
    <b:DOI>https://doi.org/10.51967/tanesa.v23i2.2080</b:DOI>
    <b:RefOrder>7</b:RefOrder>
  </b:Source>
  <b:Source>
    <b:Tag>Nur20</b:Tag>
    <b:SourceType>JournalArticle</b:SourceType>
    <b:Guid>{6D3EB987-5A3A-462B-A2F5-A84CA324D032}</b:Guid>
    <b:Author>
      <b:Author>
        <b:NameList>
          <b:Person>
            <b:Last>Nurhadi</b:Last>
            <b:First>Z.</b:First>
            <b:Middle>F.</b:Middle>
          </b:Person>
        </b:NameList>
      </b:Author>
    </b:Author>
    <b:Title>Youtube Sebagai Media Informasi Kecantikan Generasi Millenial</b:Title>
    <b:JournalName>Commed : Jurnal Komunikasi Dan Media</b:JournalName>
    <b:Year>2020</b:Year>
    <b:Pages>170</b:Pages>
    <b:Volume>4</b:Volume>
    <b:Issue>2</b:Issue>
    <b:DOI>https://doi.org/10.33884/commed.v4i2.1585</b:DOI>
    <b:RefOrder>8</b:RefOrder>
  </b:Source>
  <b:Source>
    <b:Tag>Rac21</b:Tag>
    <b:SourceType>JournalArticle</b:SourceType>
    <b:Guid>{5500F134-863A-44B6-97CE-F18304DA4E2A}</b:Guid>
    <b:Author>
      <b:Author>
        <b:NameList>
          <b:Person>
            <b:Last>Rachmadiyanti</b:Last>
            <b:First>Putri</b:First>
          </b:Person>
          <b:Person>
            <b:Last>Paksi</b:Last>
            <b:First>Hendrik</b:First>
            <b:Middle>Pandu</b:Middle>
          </b:Person>
          <b:Person>
            <b:Last>Wicaksono</b:Last>
            <b:First>Vicky</b:First>
            <b:Middle>Dwi</b:Middle>
          </b:Person>
          <b:Person>
            <b:Last>Suprayitno</b:Last>
          </b:Person>
          <b:Person>
            <b:Last>Gunansyah</b:Last>
            <b:First>Ganes</b:First>
          </b:Person>
        </b:NameList>
      </b:Author>
    </b:Author>
    <b:Title>Studi Fenomenologi Pengalaman Guru dalam Mengembangkan Ketrampilan Sosial Siswa</b:Title>
    <b:JournalName>Jurnal Bidang Pendidikan Dasar</b:JournalName>
    <b:Year>2021</b:Year>
    <b:Pages>35-46</b:Pages>
    <b:Volume>6</b:Volume>
    <b:Issue>1</b:Issue>
    <b:URL>http://ejournal.unikama.ac.id/index.php/JBPD</b:URL>
    <b:DOI>https://doi.org/10.21067/jbpd.v6i1.6252</b:DOI>
    <b:RefOrder>9</b:RefOrder>
  </b:Source>
  <b:Source>
    <b:Tag>Mou20</b:Tag>
    <b:SourceType>Book</b:SourceType>
    <b:Guid>{1C2D43A6-EAA1-4ED7-AE88-61AE1A7288DC}</b:Guid>
    <b:Author>
      <b:Author>
        <b:NameList>
          <b:Person>
            <b:Last>Moustakas</b:Last>
            <b:First>C.</b:First>
          </b:Person>
        </b:NameList>
      </b:Author>
    </b:Author>
    <b:Title>Phenomenological research methods (Reprinted ed.)</b:Title>
    <b:Year>2020</b:Year>
    <b:Publisher>SAGE Publications.</b:Publisher>
    <b:RefOrder>10</b:RefOrder>
  </b:Source>
  <b:Source>
    <b:Tag>Mah24</b:Tag>
    <b:SourceType>ConferenceProceedings</b:SourceType>
    <b:Guid>{57DC5738-40C1-4D8A-8F04-A40CAFB8CDF8}</b:Guid>
    <b:Title>Pengaruh Faktor-Faktor Emosi Sains Terhadap Resiliensi Matematika Mahasiswa: Sebuah Analisis Dominan</b:Title>
    <b:Year>2024</b:Year>
    <b:Author>
      <b:Author>
        <b:NameList>
          <b:Person>
            <b:Last>Mahmudah</b:Last>
            <b:First>Umi</b:First>
          </b:Person>
          <b:Person>
            <b:Last>Aurahman</b:Last>
            <b:First>Sifa</b:First>
          </b:Person>
          <b:Person>
            <b:Last>Muhyi</b:Last>
            <b:First>Abdul</b:First>
          </b:Person>
          <b:Person>
            <b:Last>Agra</b:Last>
            <b:First>Alfiko</b:First>
          </b:Person>
          <b:Person>
            <b:Last>Pratama</b:Last>
            <b:First>Veranda</b:First>
            <b:Middle>Ardiyan Putra</b:Middle>
          </b:Person>
        </b:NameList>
      </b:Author>
    </b:Author>
    <b:JournalName>Santika: Seminar Nasional Tadris Matematika</b:JournalName>
    <b:Pages>439–450</b:Pages>
    <b:Volume>4</b:Volume>
    <b:URL>https://proceeding.uingusdur.ac.id/index.php/santika/article/view/santika42435</b:URL>
    <b:RefOrder>11</b:RefOrder>
  </b:Source>
  <b:Source>
    <b:Tag>Rab23</b:Tag>
    <b:SourceType>JournalArticle</b:SourceType>
    <b:Guid>{B0C12BAF-26C7-4CB5-B9B6-A0CFC63968CB}</b:Guid>
    <b:Author>
      <b:Author>
        <b:NameList>
          <b:Person>
            <b:Last>Rabiudin</b:Last>
          </b:Person>
        </b:NameList>
      </b:Author>
    </b:Author>
    <b:Title>Sintesis Keterampilan GuruMengajar Literasi Sains Melalui Keterampilan Berpikir Tingkat Tinggi</b:Title>
    <b:Pages>21-30</b:Pages>
    <b:Year>2023</b:Year>
    <b:JournalName>Jurnal Inovasi Pendidikan dan Sains</b:JournalName>
    <b:Volume>4</b:Volume>
    <b:Issue>1</b:Issue>
    <b:DOI>https://doi.org/10.51673/jips.v4i1.1463</b:DOI>
    <b:RefOrder>12</b:RefOrder>
  </b:Source>
  <b:Source>
    <b:Tag>Rob11</b:Tag>
    <b:SourceType>Book</b:SourceType>
    <b:Guid>{ABB887B7-9E09-49D2-A5D9-5FF15BBA49F6}</b:Guid>
    <b:Title>Organizational Behavior (15th ed.)</b:Title>
    <b:Year>2011</b:Year>
    <b:Publisher>Pearson Education</b:Publisher>
    <b:Author>
      <b:Author>
        <b:NameList>
          <b:Person>
            <b:Last>Robbins </b:Last>
            <b:First>S.P</b:First>
          </b:Person>
        </b:NameList>
      </b:Author>
    </b:Author>
    <b:RefOrder>1</b:RefOrder>
  </b:Source>
  <b:Source>
    <b:Tag>Ami20</b:Tag>
    <b:SourceType>JournalArticle</b:SourceType>
    <b:Guid>{29B49DA6-904B-4C3B-8406-09F871208BAF}</b:Guid>
    <b:Title>Urgensi Analisis Kebutuhan Diklat Dalam Meningkatkan Kompetensi Guru. Islamic Management</b:Title>
    <b:Year>2020</b:Year>
    <b:Pages>83-100</b:Pages>
    <b:JournalName>Jurnal Manajemen Pendidikan Islam</b:JournalName>
    <b:Author>
      <b:Author>
        <b:NameList>
          <b:Person>
            <b:Last>Amin </b:Last>
            <b:First>S</b:First>
          </b:Person>
          <b:Person>
            <b:Last>Nurhadi </b:Last>
            <b:First>A </b:First>
          </b:Person>
        </b:NameList>
      </b:Author>
    </b:Author>
    <b:RefOrder>2</b:RefOrder>
  </b:Source>
  <b:Source>
    <b:Tag>Nur21</b:Tag>
    <b:SourceType>JournalArticle</b:SourceType>
    <b:Guid>{777D90C0-3CE9-4ED2-B463-CDFF958C213F}</b:Guid>
    <b:Title>Pentingnya Analisis Kebutuhan Pelatihan untuk Pengembangan SDM dalam Organisasi</b:Title>
    <b:Year>2021</b:Year>
    <b:City>Jurnal Ilmu Komputer dan Bisnis</b:City>
    <b:Author>
      <b:Author>
        <b:NameList>
          <b:Person>
            <b:Last>Nurhalim </b:Last>
            <b:First>A.D </b:First>
          </b:Person>
          <b:Person>
            <b:Last>Puspita, S.</b:Last>
          </b:Person>
        </b:NameList>
      </b:Author>
    </b:Author>
    <b:JournalName>Jurnal Ilmu Komputer dan Bisnis</b:JournalName>
    <b:RefOrder>3</b:RefOrder>
  </b:Source>
  <b:Source>
    <b:Tag>WeA23</b:Tag>
    <b:SourceType>InternetSite</b:SourceType>
    <b:Guid>{2439B97F-5A3C-4E67-A03B-6476DE3F12F0}</b:Guid>
    <b:Title>Digital 2023 </b:Title>
    <b:Year>2023</b:Year>
    <b:InternetSiteTitle>Indonesia</b:InternetSiteTitle>
    <b:URL>https://datareportal.com</b:URL>
    <b:Author>
      <b:Author>
        <b:NameList>
          <b:Person>
            <b:Last>We Are Social &amp; Hootsuite</b:Last>
          </b:Person>
        </b:NameList>
      </b:Author>
    </b:Author>
    <b:RefOrder>14</b:RefOrder>
  </b:Source>
  <b:Source>
    <b:Tag>Sán20</b:Tag>
    <b:SourceType>JournalArticle</b:SourceType>
    <b:Guid>{0D8CF826-00B7-4FE6-AD7E-4B0487F452EE}</b:Guid>
    <b:Title>Media sosial dan pencitraan sekolah: Strategi pembentukan identitas digital</b:Title>
    <b:Year>2020</b:Year>
    <b:JournalName>Jurnal Komunikasi Pendidikan Internasional</b:JournalName>
    <b:Pages>113-125</b:Pages>
    <b:Author>
      <b:Author>
        <b:NameList>
          <b:Person>
            <b:Last>Sánchez</b:Last>
            <b:First> M. R.</b:First>
          </b:Person>
        </b:NameList>
      </b:Author>
    </b:Author>
    <b:RefOrder>15</b:RefOrder>
  </b:Source>
  <b:Source>
    <b:Tag>Nug20</b:Tag>
    <b:SourceType>JournalArticle</b:SourceType>
    <b:Guid>{212C004B-FF0A-4C7D-9395-958105176624}</b:Guid>
    <b:Title>Perbandingan efektivitas strategi digital dan konvensional dalam promosi lembaga pendidikan</b:Title>
    <b:JournalName>Jurnal Pendidikan dan Teknologi</b:JournalName>
    <b:Year>2020</b:Year>
    <b:Pages>45-62</b:Pages>
    <b:Author>
      <b:Author>
        <b:NameList>
          <b:Person>
            <b:Last>Nugroho</b:Last>
            <b:First>A</b:First>
          </b:Person>
          <b:Person>
            <b:Last>Hartatik</b:Last>
            <b:First>S</b:First>
          </b:Person>
        </b:NameList>
      </b:Author>
    </b:Author>
    <b:RefOrder>16</b:RefOrder>
  </b:Source>
  <b:Source>
    <b:Tag>Har20</b:Tag>
    <b:SourceType>JournalArticle</b:SourceType>
    <b:Guid>{49AF34E9-C6A5-443B-A6AE-92BB28B08C0C}</b:Guid>
    <b:Title>Klasifikasi konten digital efektif untuk promosi lembaga pendidikan</b:Title>
    <b:JournalName>Jurnal Media Edukasi</b:JournalName>
    <b:Year>2020</b:Year>
    <b:Pages>78-93</b:Pages>
    <b:Author>
      <b:Author>
        <b:NameList>
          <b:Person>
            <b:Last>Haryanto</b:Last>
            <b:First>S</b:First>
          </b:Person>
        </b:NameList>
      </b:Author>
    </b:Author>
    <b:RefOrder>17</b:RefOrder>
  </b:Source>
  <b:Source>
    <b:Tag>Zul23</b:Tag>
    <b:SourceType>JournalArticle</b:SourceType>
    <b:Guid>{E701D814-59C6-464B-84E3-8DF358252E46}</b:Guid>
    <b:Title>Sistem dokumentasi dan standarisasi pengembangan konten digital pada lembaga pendidikan</b:Title>
    <b:JournalName>Jurnal Manajemen Pendidikan Digital</b:JournalName>
    <b:Year>2023</b:Year>
    <b:Pages>34-49</b:Pages>
    <b:Author>
      <b:Author>
        <b:NameList>
          <b:Person>
            <b:Last>Zulkarnain </b:Last>
            <b:First>A </b:First>
          </b:Person>
        </b:NameList>
      </b:Author>
    </b:Author>
    <b:RefOrder>18</b:RefOrder>
  </b:Source>
  <b:Source>
    <b:Tag>Har201</b:Tag>
    <b:SourceType>JournalArticle</b:SourceType>
    <b:Guid>{445A20BF-23A4-4359-84A9-84A8109D6E6D}</b:Guid>
    <b:Title>Pengaruh pembentukan tim khusus konten digital terhadap performa promosi sekolah</b:Title>
    <b:JournalName>Jurnal Manajemen Pendidikan</b:JournalName>
    <b:Year>2020</b:Year>
    <b:Pages>89-104</b:Pages>
    <b:Author>
      <b:Author>
        <b:NameList>
          <b:Person>
            <b:Last>Hartono</b:Last>
            <b:First>B</b:First>
          </b:Person>
          <b:Person>
            <b:Last>Sulistyowati</b:Last>
            <b:First>R</b:First>
          </b:Person>
        </b:NameList>
      </b:Author>
    </b:Author>
    <b:RefOrder>19</b:RefOrder>
  </b:Source>
  <b:Source>
    <b:Tag>Pra21</b:Tag>
    <b:SourceType>JournalArticle</b:SourceType>
    <b:Guid>{627326FF-1DC1-4F77-8BCE-C6C70A3F11E8}</b:Guid>
    <b:Title>Analisis efektivitas kombinasi website dan Instagram dalam strategi promosi sekolah menengah di Sulawesi Selatan</b:Title>
    <b:JournalName>Jurnal Komunikasi Digital</b:JournalName>
    <b:Year>2021</b:Year>
    <b:Pages>67-82</b:Pages>
    <b:Author>
      <b:Author>
        <b:NameList>
          <b:Person>
            <b:Last>Pratiwi</b:Last>
            <b:First>D</b:First>
          </b:Person>
          <b:Person>
            <b:Last>Hidayat</b:Last>
            <b:First>F</b:First>
          </b:Person>
        </b:NameList>
      </b:Author>
    </b:Author>
    <b:RefOrder>20</b:RefOrder>
  </b:Source>
  <b:Source>
    <b:Tag>Bar06</b:Tag>
    <b:SourceType>Book</b:SourceType>
    <b:Guid>{B67DB1CD-A885-463C-B678-F0A517646C6E}</b:Guid>
    <b:Title>Training Needs Assessment: Methods, Tools, and Techniques</b:Title>
    <b:Year>2006</b:Year>
    <b:Publisher>Pfeiffer.</b:Publisher>
    <b:Author>
      <b:Author>
        <b:NameList>
          <b:Person>
            <b:Last>Barbazette </b:Last>
            <b:First>J</b:First>
          </b:Person>
        </b:NameList>
      </b:Author>
    </b:Author>
    <b:RefOrder>5</b:RefOrder>
  </b:Source>
  <b:Source>
    <b:Tag>Zwe00</b:Tag>
    <b:SourceType>Book</b:SourceType>
    <b:Guid>{AC8893F0-D1C5-4B6B-8E31-9BA1038448D5}</b:Guid>
    <b:Title>Creating a Culture of Competence </b:Title>
    <b:Year>2000</b:Year>
    <b:Author>
      <b:Author>
        <b:NameList>
          <b:Person>
            <b:Last>Zwell </b:Last>
            <b:First>M</b:First>
          </b:Person>
          <b:Person>
            <b:Last>Lubausky </b:Last>
            <b:First>J</b:First>
          </b:Person>
        </b:NameList>
      </b:Author>
    </b:Author>
    <b:Publisher>Wiley </b:Publisher>
    <b:RefOrder>4</b:RefOrder>
  </b:Source>
  <b:Source>
    <b:Tag>Ami</b:Tag>
    <b:SourceType>Book</b:SourceType>
    <b:Guid>{7D4D2AAD-61DC-4FA1-9AF1-19F03C96BB88}</b:Guid>
    <b:Author>
      <b:Author>
        <b:NameList>
          <b:Person>
            <b:Last>Amin </b:Last>
            <b:First>S</b:First>
          </b:Person>
          <b:Person>
            <b:Last>Nurhadi </b:Last>
            <b:First>A</b:First>
          </b:Person>
        </b:NameList>
      </b:Author>
    </b:Author>
    <b:RefOrder>21</b:RefOrder>
  </b:Source>
  <b:Source>
    <b:Tag>Man15</b:Tag>
    <b:SourceType>Book</b:SourceType>
    <b:Guid>{413E075A-7A26-4826-88F2-6D6CD29F380B}</b:Guid>
    <b:Title>Manajemen Sumber Daya Manusia Perusahaan </b:Title>
    <b:Year>2015</b:Year>
    <b:City>Bandung </b:City>
    <b:Publisher>Remaja Rosdakarya </b:Publisher>
    <b:Author>
      <b:Author>
        <b:NameList>
          <b:Person>
            <b:Last>Mangkunegara </b:Last>
            <b:First>A.A.P</b:First>
          </b:Person>
        </b:NameList>
      </b:Author>
    </b:Author>
    <b:RefOrder>6</b:RefOrder>
  </b:Source>
  <b:Source>
    <b:Tag>Dar09</b:Tag>
    <b:SourceType>Book</b:SourceType>
    <b:Guid>{50B79671-41E4-42D3-BDFE-3FF6D35AD2DB}</b:Guid>
    <b:Author>
      <b:Author>
        <b:NameList>
          <b:Person>
            <b:Last>Darling-Hammond</b:Last>
          </b:Person>
        </b:NameList>
      </b:Author>
    </b:Author>
    <b:Title>Professional Learning in the Learning Profession</b:Title>
    <b:Year>2009</b:Year>
    <b:Publisher>NSDC</b:Publisher>
    <b:RefOrder>7</b:RefOrder>
  </b:Source>
  <b:Source>
    <b:Tag>Rif04</b:Tag>
    <b:SourceType>Book</b:SourceType>
    <b:Guid>{56AADDF7-A847-4A5E-9D22-B86EC4779AE5}</b:Guid>
    <b:Title>Manajemen Sumber Daya Manusia untuk Perusahaan</b:Title>
    <b:Year>2004</b:Year>
    <b:City>Jakarta</b:City>
    <b:Publisher>Raja Grafindo Persada.</b:Publisher>
    <b:Author>
      <b:Author>
        <b:NameList>
          <b:Person>
            <b:Last>Rifai </b:Last>
            <b:First>V</b:First>
          </b:Person>
        </b:NameList>
      </b:Author>
    </b:Author>
    <b:RefOrder>9</b:RefOrder>
  </b:Source>
  <b:Source>
    <b:Tag>Tan21</b:Tag>
    <b:SourceType>Book</b:SourceType>
    <b:Guid>{90F8859B-B104-4BF4-9714-62F2E58FEE90}</b:Guid>
    <b:Title>Kompetensi Manajerial Kepala Sekolah dalam Meningkatkan Kinerja Guru </b:Title>
    <b:Year>2021 </b:Year>
    <b:Author>
      <b:Author>
        <b:NameList>
          <b:Person>
            <b:Last>Tanjung </b:Last>
            <b:First>R</b:First>
          </b:Person>
          <b:Person>
            <b:Last>Arifudin </b:Last>
            <b:First>O</b:First>
          </b:Person>
          <b:Person>
            <b:Last>Mulyadi </b:Last>
            <b:First>D</b:First>
          </b:Person>
        </b:NameList>
      </b:Author>
    </b:Author>
    <b:RefOrder>11</b:RefOrder>
  </b:Source>
  <b:Source>
    <b:Tag>Abd17</b:Tag>
    <b:SourceType>JournalArticle</b:SourceType>
    <b:Guid>{C87C23CE-6A13-4A1B-ADAD-04EF94F2C053}</b:Guid>
    <b:Title>Analisis Kebutuhan Pendidikan dan Pelatihan</b:Title>
    <b:Year>2017</b:Year>
    <b:Author>
      <b:Author>
        <b:NameList>
          <b:Person>
            <b:Last>Abdurrahman </b:Last>
            <b:First>A</b:First>
          </b:Person>
          <b:Person>
            <b:Last>Halim </b:Last>
            <b:First>H</b:First>
          </b:Person>
        </b:NameList>
      </b:Author>
    </b:Author>
    <b:JournalName>Jurnal Administrasi Negara </b:JournalName>
    <b:RefOrder>12</b:RefOrder>
  </b:Source>
  <b:Source>
    <b:Tag>Mus09</b:Tag>
    <b:SourceType>Book</b:SourceType>
    <b:Guid>{BDD41C82-D6EB-4806-924A-E2C7A7AB0622}</b:Guid>
    <b:Title>Pengembangan Profesionalisme Guru: Strategi Pembinaan dan Implementasi</b:Title>
    <b:Year>2009</b:Year>
    <b:Publisher>Kencana</b:Publisher>
    <b:Author>
      <b:Author>
        <b:NameList>
          <b:Person>
            <b:Last>Musfah </b:Last>
            <b:First>J</b:First>
          </b:Person>
        </b:NameList>
      </b:Author>
    </b:Author>
    <b:RefOrder>13</b:RefOrder>
  </b:Source>
  <b:Source>
    <b:Tag>Kem18</b:Tag>
    <b:SourceType>Book</b:SourceType>
    <b:Guid>{0E746BA9-6BEA-478F-B8CF-69E31D8B4667}</b:Guid>
    <b:Author>
      <b:Author>
        <b:NameList>
          <b:Person>
            <b:Last>Kemnaker RI</b:Last>
          </b:Person>
        </b:NameList>
      </b:Author>
    </b:Author>
    <b:Title>Analisis Kebutuhan Pelatihan Kerja Dalam Negeri</b:Title>
    <b:Year>2018</b:Year>
    <b:RefOrder>10</b:RefOrder>
  </b:Source>
  <b:Source>
    <b:Tag>Umm192</b:Tag>
    <b:SourceType>Book</b:SourceType>
    <b:Guid>{4C1582E8-1E8C-4696-B119-2C2FFF8F7858}</b:Guid>
    <b:Title>Sustainability</b:Title>
    <b:Year>2019</b:Year>
    <b:Author>
      <b:Author>
        <b:NameList>
          <b:Person>
            <b:Last>Ummah </b:Last>
            <b:First>M.S </b:First>
          </b:Person>
        </b:NameList>
      </b:Author>
    </b:Author>
    <b:City>Switzerland</b:City>
    <b:Volume>11</b:Volume>
    <b:NumberVolumes>1</b:NumberVolumes>
    <b:Pages>1–14</b:Pages>
    <b:RefOrder>8</b:RefOrder>
  </b:Source>
</b:Sources>
</file>

<file path=customXml/itemProps1.xml><?xml version="1.0" encoding="utf-8"?>
<ds:datastoreItem xmlns:ds="http://schemas.openxmlformats.org/officeDocument/2006/customXml" ds:itemID="{48E7B33F-5B5B-4967-BC4C-9FC9B4E8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3356</Words>
  <Characters>19131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ID</dc:creator>
  <cp:lastModifiedBy>LENOVO</cp:lastModifiedBy>
  <cp:revision>3</cp:revision>
  <cp:lastPrinted>2025-07-21T08:24:00Z</cp:lastPrinted>
  <dcterms:created xsi:type="dcterms:W3CDTF">2025-07-21T08:46:00Z</dcterms:created>
  <dcterms:modified xsi:type="dcterms:W3CDTF">2025-07-21T09:31:00Z</dcterms:modified>
</cp:coreProperties>
</file>